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E124F" w:rsidRPr="00724585" w:rsidRDefault="003E124F" w:rsidP="003E124F">
      <w:pPr>
        <w:pStyle w:val="Nagwek"/>
        <w:jc w:val="center"/>
        <w:outlineLvl w:val="0"/>
        <w:rPr>
          <w:rFonts w:ascii="Arial" w:hAnsi="Arial" w:cs="Arial"/>
          <w:b/>
          <w:bCs/>
          <w:sz w:val="28"/>
          <w:szCs w:val="28"/>
        </w:rPr>
      </w:pPr>
    </w:p>
    <w:p w:rsidR="003E124F" w:rsidRPr="00724585" w:rsidRDefault="003E124F" w:rsidP="003E124F">
      <w:pPr>
        <w:pStyle w:val="Nagwek"/>
        <w:jc w:val="center"/>
        <w:outlineLvl w:val="0"/>
        <w:rPr>
          <w:rFonts w:ascii="Arial" w:hAnsi="Arial" w:cs="Arial"/>
          <w:b/>
          <w:bCs/>
          <w:sz w:val="28"/>
          <w:szCs w:val="28"/>
        </w:rPr>
      </w:pPr>
    </w:p>
    <w:p w:rsidR="003E124F" w:rsidRPr="00724585" w:rsidRDefault="003E124F" w:rsidP="003E124F">
      <w:pPr>
        <w:pStyle w:val="Nagwek"/>
        <w:jc w:val="center"/>
        <w:outlineLvl w:val="0"/>
        <w:rPr>
          <w:rFonts w:ascii="Arial" w:hAnsi="Arial" w:cs="Arial"/>
          <w:b/>
          <w:bCs/>
          <w:sz w:val="28"/>
          <w:szCs w:val="28"/>
        </w:rPr>
      </w:pPr>
    </w:p>
    <w:p w:rsidR="00BB2A72" w:rsidRPr="002E60F7" w:rsidRDefault="00BB2A72" w:rsidP="00BB2A72">
      <w:pPr>
        <w:pStyle w:val="Nagwek"/>
        <w:jc w:val="center"/>
        <w:outlineLvl w:val="0"/>
        <w:rPr>
          <w:rFonts w:ascii="Arial" w:hAnsi="Arial" w:cs="Arial"/>
          <w:b/>
          <w:bCs/>
          <w:sz w:val="36"/>
          <w:szCs w:val="36"/>
        </w:rPr>
      </w:pPr>
      <w:r w:rsidRPr="002E60F7">
        <w:rPr>
          <w:rFonts w:ascii="Arial" w:hAnsi="Arial" w:cs="Arial"/>
          <w:b/>
          <w:bCs/>
          <w:sz w:val="36"/>
          <w:szCs w:val="36"/>
        </w:rPr>
        <w:t>SPECYFIKACJA</w:t>
      </w:r>
    </w:p>
    <w:p w:rsidR="00BB2A72" w:rsidRPr="002E60F7" w:rsidRDefault="00BB2A72" w:rsidP="00BB2A72">
      <w:pPr>
        <w:pStyle w:val="Nagwek"/>
        <w:jc w:val="center"/>
        <w:outlineLvl w:val="0"/>
        <w:rPr>
          <w:rFonts w:ascii="Arial" w:hAnsi="Arial" w:cs="Arial"/>
          <w:b/>
          <w:bCs/>
          <w:sz w:val="36"/>
          <w:szCs w:val="36"/>
        </w:rPr>
      </w:pPr>
      <w:r w:rsidRPr="002E60F7">
        <w:rPr>
          <w:rFonts w:ascii="Arial" w:hAnsi="Arial" w:cs="Arial"/>
          <w:b/>
          <w:bCs/>
          <w:sz w:val="36"/>
          <w:szCs w:val="36"/>
        </w:rPr>
        <w:t>WARUNKÓW ZAMÓWIENIA</w:t>
      </w:r>
    </w:p>
    <w:p w:rsidR="00BB2A72" w:rsidRPr="002E60F7" w:rsidRDefault="00BB2A72" w:rsidP="00BB2A72">
      <w:pPr>
        <w:pStyle w:val="Nagwek"/>
        <w:jc w:val="center"/>
        <w:outlineLvl w:val="0"/>
        <w:rPr>
          <w:rFonts w:ascii="Arial" w:hAnsi="Arial" w:cs="Arial"/>
          <w:b/>
          <w:bCs/>
          <w:sz w:val="28"/>
          <w:szCs w:val="28"/>
        </w:rPr>
      </w:pPr>
    </w:p>
    <w:p w:rsidR="00BB2A72" w:rsidRPr="002E60F7" w:rsidRDefault="00BB2A72" w:rsidP="00BB2A72">
      <w:pPr>
        <w:pStyle w:val="Nagwek"/>
        <w:jc w:val="center"/>
        <w:outlineLvl w:val="0"/>
        <w:rPr>
          <w:rFonts w:ascii="Arial" w:hAnsi="Arial" w:cs="Arial"/>
          <w:b/>
          <w:bCs/>
          <w:sz w:val="28"/>
          <w:szCs w:val="28"/>
        </w:rPr>
      </w:pPr>
    </w:p>
    <w:p w:rsidR="00BB2A72" w:rsidRPr="002E60F7" w:rsidRDefault="00BB2A72" w:rsidP="00BB2A72">
      <w:pPr>
        <w:pStyle w:val="Nagwek"/>
        <w:jc w:val="center"/>
        <w:outlineLvl w:val="0"/>
        <w:rPr>
          <w:rFonts w:ascii="Arial" w:hAnsi="Arial" w:cs="Arial"/>
          <w:b/>
          <w:bCs/>
          <w:sz w:val="28"/>
          <w:szCs w:val="28"/>
        </w:rPr>
      </w:pPr>
    </w:p>
    <w:p w:rsidR="00BB2A72" w:rsidRPr="002E60F7" w:rsidRDefault="00BB2A72" w:rsidP="00BB2A72">
      <w:pPr>
        <w:pStyle w:val="Nagwek"/>
        <w:jc w:val="center"/>
        <w:outlineLvl w:val="0"/>
        <w:rPr>
          <w:rFonts w:ascii="Arial" w:hAnsi="Arial" w:cs="Arial"/>
          <w:b/>
          <w:bCs/>
          <w:sz w:val="28"/>
          <w:szCs w:val="28"/>
        </w:rPr>
      </w:pPr>
    </w:p>
    <w:p w:rsidR="00BB2A72" w:rsidRPr="00902F01" w:rsidRDefault="00673635" w:rsidP="00BB2A72">
      <w:pPr>
        <w:autoSpaceDE w:val="0"/>
        <w:autoSpaceDN w:val="0"/>
        <w:adjustRightInd w:val="0"/>
        <w:rPr>
          <w:rFonts w:ascii="Arial" w:hAnsi="Arial" w:cs="Arial"/>
          <w:bCs/>
          <w:sz w:val="20"/>
          <w:szCs w:val="20"/>
        </w:rPr>
      </w:pPr>
      <w:proofErr w:type="gramStart"/>
      <w:r>
        <w:rPr>
          <w:rFonts w:ascii="Arial" w:hAnsi="Arial" w:cs="Arial"/>
          <w:bCs/>
          <w:sz w:val="20"/>
          <w:szCs w:val="20"/>
        </w:rPr>
        <w:t>na</w:t>
      </w:r>
      <w:proofErr w:type="gramEnd"/>
      <w:r>
        <w:rPr>
          <w:rFonts w:ascii="Arial" w:hAnsi="Arial" w:cs="Arial"/>
          <w:bCs/>
          <w:sz w:val="20"/>
          <w:szCs w:val="20"/>
        </w:rPr>
        <w:t xml:space="preserve"> podstawie</w:t>
      </w:r>
      <w:r w:rsidR="00BB2A72" w:rsidRPr="00902F01">
        <w:rPr>
          <w:rFonts w:ascii="Arial" w:hAnsi="Arial" w:cs="Arial"/>
          <w:bCs/>
          <w:sz w:val="20"/>
          <w:szCs w:val="20"/>
        </w:rPr>
        <w:t xml:space="preserve"> </w:t>
      </w:r>
      <w:r w:rsidRPr="000C7661">
        <w:rPr>
          <w:rFonts w:ascii="Arial" w:hAnsi="Arial" w:cs="Arial"/>
          <w:sz w:val="20"/>
          <w:szCs w:val="20"/>
        </w:rPr>
        <w:t>art. 3 ustawy z 11 września 2019 r. - Prawo zamówień publicznych (Dz. U. z 2019 r. poz</w:t>
      </w:r>
      <w:proofErr w:type="gramStart"/>
      <w:r w:rsidRPr="000C7661">
        <w:rPr>
          <w:rFonts w:ascii="Arial" w:hAnsi="Arial" w:cs="Arial"/>
          <w:sz w:val="20"/>
          <w:szCs w:val="20"/>
        </w:rPr>
        <w:t>. 2019) – dalej</w:t>
      </w:r>
      <w:proofErr w:type="gramEnd"/>
      <w:r w:rsidRPr="000C7661">
        <w:rPr>
          <w:rFonts w:ascii="Arial" w:hAnsi="Arial" w:cs="Arial"/>
          <w:sz w:val="20"/>
          <w:szCs w:val="20"/>
        </w:rPr>
        <w:t xml:space="preserve"> </w:t>
      </w:r>
      <w:proofErr w:type="spellStart"/>
      <w:r>
        <w:rPr>
          <w:rFonts w:ascii="Arial" w:hAnsi="Arial" w:cs="Arial"/>
          <w:sz w:val="20"/>
          <w:szCs w:val="20"/>
        </w:rPr>
        <w:t>p.z.</w:t>
      </w:r>
      <w:proofErr w:type="gramStart"/>
      <w:r>
        <w:rPr>
          <w:rFonts w:ascii="Arial" w:hAnsi="Arial" w:cs="Arial"/>
          <w:sz w:val="20"/>
          <w:szCs w:val="20"/>
        </w:rPr>
        <w:t>p</w:t>
      </w:r>
      <w:proofErr w:type="spellEnd"/>
      <w:proofErr w:type="gramEnd"/>
      <w:r>
        <w:rPr>
          <w:rFonts w:ascii="Arial" w:hAnsi="Arial" w:cs="Arial"/>
          <w:sz w:val="20"/>
          <w:szCs w:val="20"/>
        </w:rPr>
        <w:t xml:space="preserve">. </w:t>
      </w:r>
      <w:r w:rsidR="00BB2A72" w:rsidRPr="00902F01">
        <w:rPr>
          <w:rFonts w:ascii="Arial" w:hAnsi="Arial" w:cs="Arial"/>
          <w:bCs/>
          <w:sz w:val="20"/>
          <w:szCs w:val="20"/>
        </w:rPr>
        <w:t xml:space="preserve">zostanie udzielone zamówienie </w:t>
      </w:r>
      <w:r w:rsidRPr="000C7661">
        <w:rPr>
          <w:rFonts w:ascii="Arial" w:hAnsi="Arial" w:cs="Arial"/>
          <w:sz w:val="20"/>
          <w:szCs w:val="20"/>
        </w:rPr>
        <w:t>nie przekraczającej progów unijnych</w:t>
      </w:r>
      <w:r>
        <w:rPr>
          <w:rFonts w:ascii="Arial" w:hAnsi="Arial" w:cs="Arial"/>
          <w:sz w:val="20"/>
          <w:szCs w:val="20"/>
        </w:rPr>
        <w:t>,</w:t>
      </w:r>
      <w:r w:rsidRPr="000C7661">
        <w:rPr>
          <w:rFonts w:ascii="Arial" w:hAnsi="Arial" w:cs="Arial"/>
          <w:sz w:val="20"/>
          <w:szCs w:val="20"/>
        </w:rPr>
        <w:t xml:space="preserve"> </w:t>
      </w:r>
      <w:r w:rsidR="00BB2A72" w:rsidRPr="00C57F27">
        <w:rPr>
          <w:rFonts w:ascii="Arial" w:hAnsi="Arial" w:cs="Arial"/>
          <w:bCs/>
          <w:sz w:val="20"/>
          <w:szCs w:val="20"/>
        </w:rPr>
        <w:t>w</w:t>
      </w:r>
      <w:r w:rsidR="00BB2A72" w:rsidRPr="00902F01">
        <w:rPr>
          <w:rFonts w:ascii="Arial" w:hAnsi="Arial" w:cs="Arial"/>
          <w:bCs/>
          <w:sz w:val="20"/>
          <w:szCs w:val="20"/>
        </w:rPr>
        <w:t xml:space="preserve"> trybie </w:t>
      </w:r>
      <w:r>
        <w:rPr>
          <w:rFonts w:ascii="Arial" w:hAnsi="Arial" w:cs="Arial"/>
          <w:sz w:val="20"/>
          <w:szCs w:val="20"/>
        </w:rPr>
        <w:t xml:space="preserve">podstawowym bez negocjacji, </w:t>
      </w:r>
      <w:r w:rsidR="00BB2A72" w:rsidRPr="00902F01">
        <w:rPr>
          <w:rFonts w:ascii="Arial" w:hAnsi="Arial" w:cs="Arial"/>
          <w:bCs/>
          <w:sz w:val="20"/>
          <w:szCs w:val="20"/>
        </w:rPr>
        <w:t>na:</w:t>
      </w:r>
    </w:p>
    <w:p w:rsidR="00BB2A72" w:rsidRPr="002E60F7" w:rsidRDefault="00BB2A72" w:rsidP="00BB2A72">
      <w:pPr>
        <w:pStyle w:val="Nagwek"/>
        <w:jc w:val="center"/>
        <w:outlineLvl w:val="0"/>
        <w:rPr>
          <w:rFonts w:ascii="Arial" w:hAnsi="Arial" w:cs="Arial"/>
          <w:b/>
          <w:bCs/>
        </w:rPr>
      </w:pPr>
    </w:p>
    <w:p w:rsidR="00BB2A72" w:rsidRPr="00635EEB" w:rsidRDefault="00BB2A72" w:rsidP="00BB2A72">
      <w:pPr>
        <w:pStyle w:val="Nagwek"/>
        <w:jc w:val="center"/>
        <w:outlineLvl w:val="0"/>
        <w:rPr>
          <w:rFonts w:ascii="Arial" w:hAnsi="Arial" w:cs="Arial"/>
          <w:b/>
          <w:bCs/>
        </w:rPr>
      </w:pPr>
    </w:p>
    <w:p w:rsidR="00BB2A72" w:rsidRPr="00635EEB" w:rsidRDefault="00D707AB" w:rsidP="00BB2A72">
      <w:pPr>
        <w:pStyle w:val="Nagwek"/>
        <w:jc w:val="center"/>
        <w:outlineLvl w:val="0"/>
        <w:rPr>
          <w:rFonts w:ascii="Verdana" w:hAnsi="Verdana"/>
          <w:b/>
          <w:bCs/>
          <w:sz w:val="28"/>
          <w:szCs w:val="28"/>
        </w:rPr>
      </w:pPr>
      <w:r>
        <w:rPr>
          <w:rFonts w:ascii="Verdana" w:hAnsi="Verdana"/>
          <w:b/>
          <w:bCs/>
          <w:sz w:val="28"/>
          <w:szCs w:val="28"/>
        </w:rPr>
        <w:t xml:space="preserve">Dostawa </w:t>
      </w:r>
      <w:r w:rsidR="00C13EB9">
        <w:rPr>
          <w:rFonts w:ascii="Verdana" w:hAnsi="Verdana"/>
          <w:b/>
          <w:bCs/>
          <w:sz w:val="28"/>
          <w:szCs w:val="28"/>
        </w:rPr>
        <w:t>sprzętu komputerowego</w:t>
      </w:r>
    </w:p>
    <w:p w:rsidR="00BB2A72" w:rsidRPr="00635EEB" w:rsidRDefault="00BB2A72" w:rsidP="00BB2A72">
      <w:pPr>
        <w:pStyle w:val="Nagwek"/>
        <w:jc w:val="center"/>
        <w:outlineLvl w:val="0"/>
        <w:rPr>
          <w:rFonts w:ascii="Arial" w:hAnsi="Arial" w:cs="Arial"/>
          <w:bCs/>
        </w:rPr>
      </w:pPr>
      <w:proofErr w:type="gramStart"/>
      <w:r w:rsidRPr="00635EEB">
        <w:rPr>
          <w:rFonts w:ascii="Arial" w:hAnsi="Arial" w:cs="Arial"/>
          <w:bCs/>
        </w:rPr>
        <w:t>znak</w:t>
      </w:r>
      <w:proofErr w:type="gramEnd"/>
      <w:r w:rsidRPr="00635EEB">
        <w:rPr>
          <w:rFonts w:ascii="Arial" w:hAnsi="Arial" w:cs="Arial"/>
          <w:bCs/>
        </w:rPr>
        <w:t xml:space="preserve"> sprawy ZOZ/DZP/PN/</w:t>
      </w:r>
      <w:r w:rsidR="00525972">
        <w:rPr>
          <w:rFonts w:ascii="Arial" w:hAnsi="Arial" w:cs="Arial"/>
          <w:bCs/>
        </w:rPr>
        <w:t>17</w:t>
      </w:r>
      <w:r w:rsidR="00673635">
        <w:rPr>
          <w:rFonts w:ascii="Arial" w:hAnsi="Arial" w:cs="Arial"/>
          <w:bCs/>
        </w:rPr>
        <w:t>/2</w:t>
      </w:r>
      <w:r w:rsidR="00525972">
        <w:rPr>
          <w:rFonts w:ascii="Arial" w:hAnsi="Arial" w:cs="Arial"/>
          <w:bCs/>
        </w:rPr>
        <w:t>2</w:t>
      </w:r>
    </w:p>
    <w:p w:rsidR="00BB2A72" w:rsidRPr="002E60F7" w:rsidRDefault="00BB2A72" w:rsidP="00BB2A72">
      <w:pPr>
        <w:pStyle w:val="Nagwek"/>
        <w:jc w:val="center"/>
        <w:outlineLvl w:val="0"/>
        <w:rPr>
          <w:rFonts w:ascii="Arial" w:hAnsi="Arial" w:cs="Arial"/>
          <w:bCs/>
        </w:rPr>
      </w:pPr>
    </w:p>
    <w:p w:rsidR="00BB2A72" w:rsidRPr="002E60F7" w:rsidRDefault="00BB2A72" w:rsidP="00BB2A72">
      <w:pPr>
        <w:pStyle w:val="Nagwek"/>
        <w:jc w:val="center"/>
        <w:outlineLvl w:val="0"/>
        <w:rPr>
          <w:rFonts w:ascii="Arial" w:hAnsi="Arial" w:cs="Arial"/>
          <w:bCs/>
        </w:rPr>
      </w:pPr>
    </w:p>
    <w:p w:rsidR="00BB2A72" w:rsidRPr="002E60F7" w:rsidRDefault="00BB2A72" w:rsidP="00BB2A72">
      <w:pPr>
        <w:pStyle w:val="Nagwek"/>
        <w:jc w:val="center"/>
        <w:outlineLvl w:val="0"/>
        <w:rPr>
          <w:rFonts w:ascii="Arial" w:hAnsi="Arial" w:cs="Arial"/>
          <w:bCs/>
        </w:rPr>
      </w:pPr>
      <w:proofErr w:type="gramStart"/>
      <w:r w:rsidRPr="002E60F7">
        <w:rPr>
          <w:rFonts w:ascii="Arial" w:hAnsi="Arial" w:cs="Arial"/>
          <w:bCs/>
        </w:rPr>
        <w:t>dla</w:t>
      </w:r>
      <w:proofErr w:type="gramEnd"/>
      <w:r w:rsidRPr="002E60F7">
        <w:rPr>
          <w:rFonts w:ascii="Arial" w:hAnsi="Arial" w:cs="Arial"/>
          <w:bCs/>
        </w:rPr>
        <w:t xml:space="preserve"> Zespół Opieki Zdrowotnej w Oławie</w:t>
      </w:r>
    </w:p>
    <w:p w:rsidR="00BB2A72" w:rsidRPr="002E60F7" w:rsidRDefault="00BB2A72" w:rsidP="00BB2A72">
      <w:pPr>
        <w:pStyle w:val="Nagwek"/>
        <w:jc w:val="center"/>
        <w:outlineLvl w:val="0"/>
        <w:rPr>
          <w:rFonts w:ascii="Arial" w:hAnsi="Arial" w:cs="Arial"/>
          <w:bCs/>
        </w:rPr>
      </w:pPr>
      <w:r w:rsidRPr="002E60F7">
        <w:rPr>
          <w:rFonts w:ascii="Arial" w:hAnsi="Arial" w:cs="Arial"/>
          <w:bCs/>
        </w:rPr>
        <w:t>( Zamawiający)</w:t>
      </w:r>
    </w:p>
    <w:p w:rsidR="00BB2A72" w:rsidRPr="002E60F7" w:rsidRDefault="00BB2A72" w:rsidP="00BB2A72">
      <w:pPr>
        <w:pStyle w:val="Nagwek"/>
        <w:jc w:val="center"/>
        <w:outlineLvl w:val="0"/>
        <w:rPr>
          <w:rFonts w:ascii="Arial" w:hAnsi="Arial" w:cs="Arial"/>
          <w:bCs/>
        </w:rPr>
      </w:pPr>
    </w:p>
    <w:p w:rsidR="00BB2A72" w:rsidRPr="002E60F7" w:rsidRDefault="00BB2A72" w:rsidP="00BB2A72">
      <w:pPr>
        <w:pStyle w:val="Nagwek"/>
        <w:jc w:val="center"/>
        <w:outlineLvl w:val="0"/>
        <w:rPr>
          <w:rFonts w:ascii="Arial" w:hAnsi="Arial" w:cs="Arial"/>
          <w:bCs/>
        </w:rPr>
      </w:pPr>
    </w:p>
    <w:p w:rsidR="00BB2A72" w:rsidRPr="002E60F7" w:rsidRDefault="00BB2A72" w:rsidP="00BB2A72">
      <w:pPr>
        <w:pStyle w:val="Nagwek"/>
        <w:jc w:val="center"/>
        <w:outlineLvl w:val="0"/>
        <w:rPr>
          <w:rFonts w:ascii="Arial" w:hAnsi="Arial" w:cs="Arial"/>
          <w:bCs/>
        </w:rPr>
      </w:pPr>
    </w:p>
    <w:p w:rsidR="00BB2A72" w:rsidRPr="007F31C3" w:rsidRDefault="00F02916" w:rsidP="00BB2A72">
      <w:pPr>
        <w:pStyle w:val="Nagwek"/>
        <w:outlineLvl w:val="0"/>
        <w:rPr>
          <w:rFonts w:ascii="Arial" w:hAnsi="Arial" w:cs="Arial"/>
          <w:bCs/>
        </w:rPr>
      </w:pPr>
      <w:r>
        <w:rPr>
          <w:rFonts w:ascii="Arial" w:hAnsi="Arial" w:cs="Arial"/>
          <w:bCs/>
          <w:highlight w:val="lightGray"/>
        </w:rPr>
        <w:t xml:space="preserve">Termin składania ofert: </w:t>
      </w:r>
      <w:r w:rsidR="00525972">
        <w:rPr>
          <w:rFonts w:ascii="Arial" w:hAnsi="Arial" w:cs="Arial"/>
          <w:bCs/>
          <w:highlight w:val="lightGray"/>
        </w:rPr>
        <w:t>9</w:t>
      </w:r>
      <w:r w:rsidR="006211A3" w:rsidRPr="0042081D">
        <w:rPr>
          <w:rFonts w:ascii="Arial" w:hAnsi="Arial" w:cs="Arial"/>
          <w:bCs/>
          <w:highlight w:val="lightGray"/>
        </w:rPr>
        <w:t>.</w:t>
      </w:r>
      <w:r w:rsidR="00673635">
        <w:rPr>
          <w:rFonts w:ascii="Arial" w:hAnsi="Arial" w:cs="Arial"/>
          <w:bCs/>
          <w:highlight w:val="lightGray"/>
        </w:rPr>
        <w:t>0</w:t>
      </w:r>
      <w:r w:rsidR="00525972">
        <w:rPr>
          <w:rFonts w:ascii="Arial" w:hAnsi="Arial" w:cs="Arial"/>
          <w:bCs/>
          <w:highlight w:val="lightGray"/>
        </w:rPr>
        <w:t>9</w:t>
      </w:r>
      <w:r w:rsidR="006211A3" w:rsidRPr="0042081D">
        <w:rPr>
          <w:rFonts w:ascii="Arial" w:hAnsi="Arial" w:cs="Arial"/>
          <w:bCs/>
          <w:highlight w:val="lightGray"/>
        </w:rPr>
        <w:t>.20</w:t>
      </w:r>
      <w:r w:rsidR="00470D93">
        <w:rPr>
          <w:rFonts w:ascii="Arial" w:hAnsi="Arial" w:cs="Arial"/>
          <w:bCs/>
          <w:highlight w:val="lightGray"/>
        </w:rPr>
        <w:t>2</w:t>
      </w:r>
      <w:r w:rsidR="00525972">
        <w:rPr>
          <w:rFonts w:ascii="Arial" w:hAnsi="Arial" w:cs="Arial"/>
          <w:bCs/>
          <w:highlight w:val="lightGray"/>
        </w:rPr>
        <w:t>2</w:t>
      </w:r>
      <w:proofErr w:type="gramStart"/>
      <w:r w:rsidR="00431EB2" w:rsidRPr="0042081D">
        <w:rPr>
          <w:rFonts w:ascii="Arial" w:hAnsi="Arial" w:cs="Arial"/>
          <w:bCs/>
          <w:highlight w:val="lightGray"/>
        </w:rPr>
        <w:t>r</w:t>
      </w:r>
      <w:proofErr w:type="gramEnd"/>
      <w:r w:rsidR="00431EB2" w:rsidRPr="0042081D">
        <w:rPr>
          <w:rFonts w:ascii="Arial" w:hAnsi="Arial" w:cs="Arial"/>
          <w:bCs/>
          <w:highlight w:val="lightGray"/>
        </w:rPr>
        <w:t>.</w:t>
      </w:r>
    </w:p>
    <w:p w:rsidR="00BB2A72" w:rsidRPr="002E60F7" w:rsidRDefault="00BB2A72" w:rsidP="00BB2A72">
      <w:pPr>
        <w:rPr>
          <w:rFonts w:ascii="Arial" w:hAnsi="Arial" w:cs="Arial"/>
        </w:rPr>
      </w:pPr>
    </w:p>
    <w:p w:rsidR="00BB2A72" w:rsidRPr="002E60F7" w:rsidRDefault="00BB2A72" w:rsidP="00BB2A72">
      <w:pPr>
        <w:rPr>
          <w:rFonts w:ascii="Arial" w:hAnsi="Arial" w:cs="Arial"/>
        </w:rPr>
      </w:pPr>
    </w:p>
    <w:p w:rsidR="00BB2A72" w:rsidRPr="002E60F7" w:rsidRDefault="00BB2A72" w:rsidP="00BB2A72">
      <w:pPr>
        <w:rPr>
          <w:rFonts w:ascii="Arial" w:hAnsi="Arial" w:cs="Arial"/>
        </w:rPr>
      </w:pPr>
    </w:p>
    <w:p w:rsidR="00BB2A72" w:rsidRPr="002E60F7" w:rsidRDefault="00BB2A72" w:rsidP="00BB2A72">
      <w:pPr>
        <w:rPr>
          <w:rFonts w:ascii="Arial" w:hAnsi="Arial" w:cs="Arial"/>
        </w:rPr>
      </w:pPr>
    </w:p>
    <w:p w:rsidR="00BB2A72" w:rsidRPr="002E60F7" w:rsidRDefault="00BB2A72" w:rsidP="00BB2A72">
      <w:pPr>
        <w:tabs>
          <w:tab w:val="left" w:pos="3840"/>
        </w:tabs>
        <w:jc w:val="center"/>
        <w:rPr>
          <w:rFonts w:ascii="Arial" w:hAnsi="Arial" w:cs="Arial"/>
          <w:b/>
        </w:rPr>
      </w:pPr>
      <w:r w:rsidRPr="002E60F7">
        <w:rPr>
          <w:rFonts w:ascii="Arial" w:hAnsi="Arial" w:cs="Arial"/>
          <w:b/>
        </w:rPr>
        <w:t>ZATWIERDZAM</w:t>
      </w:r>
    </w:p>
    <w:p w:rsidR="00BB2A72" w:rsidRPr="002E60F7" w:rsidRDefault="00BB2A72" w:rsidP="00BB2A72">
      <w:pPr>
        <w:tabs>
          <w:tab w:val="left" w:pos="3840"/>
        </w:tabs>
        <w:jc w:val="center"/>
        <w:rPr>
          <w:rFonts w:ascii="Arial" w:hAnsi="Arial" w:cs="Arial"/>
          <w:b/>
        </w:rPr>
      </w:pPr>
    </w:p>
    <w:p w:rsidR="00BB2A72" w:rsidRPr="002E60F7" w:rsidRDefault="00BB2A72" w:rsidP="00BB2A72">
      <w:pPr>
        <w:tabs>
          <w:tab w:val="left" w:pos="3840"/>
          <w:tab w:val="left" w:pos="9900"/>
        </w:tabs>
        <w:jc w:val="center"/>
        <w:rPr>
          <w:rFonts w:ascii="Arial" w:hAnsi="Arial" w:cs="Arial"/>
          <w:b/>
        </w:rPr>
      </w:pPr>
      <w:r w:rsidRPr="002E60F7">
        <w:rPr>
          <w:rFonts w:ascii="Arial" w:hAnsi="Arial" w:cs="Arial"/>
          <w:b/>
        </w:rPr>
        <w:t>Dyrektor</w:t>
      </w:r>
    </w:p>
    <w:p w:rsidR="00BB2A72" w:rsidRPr="002E60F7" w:rsidRDefault="00BB2A72" w:rsidP="00BB2A72">
      <w:pPr>
        <w:tabs>
          <w:tab w:val="left" w:pos="3840"/>
        </w:tabs>
        <w:jc w:val="center"/>
        <w:rPr>
          <w:rFonts w:ascii="Arial" w:hAnsi="Arial" w:cs="Arial"/>
          <w:b/>
        </w:rPr>
      </w:pPr>
      <w:r w:rsidRPr="002E60F7">
        <w:rPr>
          <w:rFonts w:ascii="Arial" w:hAnsi="Arial" w:cs="Arial"/>
          <w:b/>
        </w:rPr>
        <w:t xml:space="preserve">Andrzej </w:t>
      </w:r>
      <w:proofErr w:type="spellStart"/>
      <w:r w:rsidRPr="002E60F7">
        <w:rPr>
          <w:rFonts w:ascii="Arial" w:hAnsi="Arial" w:cs="Arial"/>
          <w:b/>
        </w:rPr>
        <w:t>Dronsejko</w:t>
      </w:r>
      <w:proofErr w:type="spellEnd"/>
    </w:p>
    <w:p w:rsidR="00BB2A72" w:rsidRPr="002E60F7" w:rsidRDefault="00BB2A72" w:rsidP="00BB2A72">
      <w:pPr>
        <w:tabs>
          <w:tab w:val="left" w:pos="3840"/>
        </w:tabs>
        <w:rPr>
          <w:rFonts w:ascii="Arial" w:hAnsi="Arial" w:cs="Arial"/>
          <w:b/>
        </w:rPr>
      </w:pPr>
    </w:p>
    <w:p w:rsidR="00BB2A72" w:rsidRPr="002E60F7" w:rsidRDefault="00BB2A72" w:rsidP="00BB2A72">
      <w:pPr>
        <w:tabs>
          <w:tab w:val="left" w:pos="3840"/>
        </w:tabs>
        <w:rPr>
          <w:rFonts w:ascii="Arial" w:hAnsi="Arial" w:cs="Arial"/>
          <w:b/>
        </w:rPr>
      </w:pPr>
    </w:p>
    <w:p w:rsidR="00BB2A72" w:rsidRPr="002E60F7" w:rsidRDefault="00BB2A72" w:rsidP="00BB2A72">
      <w:pPr>
        <w:tabs>
          <w:tab w:val="left" w:pos="3840"/>
        </w:tabs>
        <w:rPr>
          <w:rFonts w:ascii="Arial" w:hAnsi="Arial" w:cs="Arial"/>
        </w:rPr>
      </w:pPr>
    </w:p>
    <w:p w:rsidR="00BB2A72" w:rsidRPr="002E60F7" w:rsidRDefault="00BB2A72" w:rsidP="00BB2A72">
      <w:pPr>
        <w:tabs>
          <w:tab w:val="left" w:pos="3840"/>
        </w:tabs>
        <w:rPr>
          <w:rFonts w:ascii="Arial" w:hAnsi="Arial" w:cs="Arial"/>
        </w:rPr>
      </w:pPr>
    </w:p>
    <w:p w:rsidR="00BB2A72" w:rsidRPr="002E60F7" w:rsidRDefault="00BB2A72" w:rsidP="00BB2A72">
      <w:pPr>
        <w:tabs>
          <w:tab w:val="left" w:pos="3840"/>
        </w:tabs>
        <w:rPr>
          <w:rFonts w:ascii="Arial" w:hAnsi="Arial" w:cs="Arial"/>
        </w:rPr>
      </w:pPr>
    </w:p>
    <w:p w:rsidR="00BB2A72" w:rsidRPr="002E60F7" w:rsidRDefault="00BB2A72" w:rsidP="00BB2A72">
      <w:pPr>
        <w:tabs>
          <w:tab w:val="left" w:pos="3840"/>
        </w:tabs>
        <w:rPr>
          <w:rFonts w:ascii="Arial" w:hAnsi="Arial" w:cs="Arial"/>
        </w:rPr>
      </w:pPr>
    </w:p>
    <w:p w:rsidR="00BB2A72" w:rsidRPr="002E60F7" w:rsidRDefault="00BB2A72" w:rsidP="00BB2A72">
      <w:pPr>
        <w:tabs>
          <w:tab w:val="left" w:pos="3840"/>
        </w:tabs>
        <w:rPr>
          <w:rFonts w:ascii="Arial" w:hAnsi="Arial" w:cs="Arial"/>
        </w:rPr>
      </w:pPr>
    </w:p>
    <w:p w:rsidR="00BB2A72" w:rsidRDefault="00BB2A72" w:rsidP="00BB2A72">
      <w:pPr>
        <w:tabs>
          <w:tab w:val="left" w:pos="3840"/>
        </w:tabs>
        <w:rPr>
          <w:rFonts w:ascii="Arial" w:hAnsi="Arial" w:cs="Arial"/>
        </w:rPr>
      </w:pPr>
    </w:p>
    <w:p w:rsidR="00673635" w:rsidRDefault="00673635" w:rsidP="00BB2A72">
      <w:pPr>
        <w:tabs>
          <w:tab w:val="left" w:pos="3840"/>
        </w:tabs>
        <w:rPr>
          <w:rFonts w:ascii="Arial" w:hAnsi="Arial" w:cs="Arial"/>
        </w:rPr>
      </w:pPr>
    </w:p>
    <w:p w:rsidR="00673635" w:rsidRPr="002E60F7" w:rsidRDefault="00673635" w:rsidP="00BB2A72">
      <w:pPr>
        <w:tabs>
          <w:tab w:val="left" w:pos="3840"/>
        </w:tabs>
        <w:rPr>
          <w:rFonts w:ascii="Arial" w:hAnsi="Arial" w:cs="Arial"/>
        </w:rPr>
      </w:pPr>
    </w:p>
    <w:p w:rsidR="00BB2A72" w:rsidRPr="002E60F7" w:rsidRDefault="00BB2A72" w:rsidP="00BB2A72">
      <w:pPr>
        <w:tabs>
          <w:tab w:val="left" w:pos="3840"/>
        </w:tabs>
        <w:rPr>
          <w:rFonts w:ascii="Arial" w:hAnsi="Arial" w:cs="Arial"/>
        </w:rPr>
      </w:pPr>
    </w:p>
    <w:p w:rsidR="00BB2A72" w:rsidRPr="007F31C3" w:rsidRDefault="00BB2A72" w:rsidP="00BB2A72">
      <w:pPr>
        <w:tabs>
          <w:tab w:val="left" w:pos="3840"/>
        </w:tabs>
        <w:rPr>
          <w:rFonts w:ascii="Arial" w:hAnsi="Arial" w:cs="Arial"/>
          <w:b/>
        </w:rPr>
      </w:pPr>
      <w:r w:rsidRPr="007F31C3">
        <w:rPr>
          <w:rFonts w:ascii="Arial" w:hAnsi="Arial" w:cs="Arial"/>
        </w:rPr>
        <w:t xml:space="preserve">Oława, dnia </w:t>
      </w:r>
      <w:r w:rsidR="00525972">
        <w:rPr>
          <w:rFonts w:ascii="Arial" w:hAnsi="Arial" w:cs="Arial"/>
        </w:rPr>
        <w:t>1</w:t>
      </w:r>
      <w:r w:rsidR="007F31C3" w:rsidRPr="007F31C3">
        <w:rPr>
          <w:rFonts w:ascii="Arial" w:hAnsi="Arial" w:cs="Arial"/>
        </w:rPr>
        <w:t>.</w:t>
      </w:r>
      <w:r w:rsidR="00673635">
        <w:rPr>
          <w:rFonts w:ascii="Arial" w:hAnsi="Arial" w:cs="Arial"/>
        </w:rPr>
        <w:t>0</w:t>
      </w:r>
      <w:r w:rsidR="00525972">
        <w:rPr>
          <w:rFonts w:ascii="Arial" w:hAnsi="Arial" w:cs="Arial"/>
        </w:rPr>
        <w:t>9</w:t>
      </w:r>
      <w:r w:rsidRPr="007F31C3">
        <w:rPr>
          <w:rFonts w:ascii="Arial" w:hAnsi="Arial" w:cs="Arial"/>
        </w:rPr>
        <w:t>.20</w:t>
      </w:r>
      <w:r w:rsidR="00470D93">
        <w:rPr>
          <w:rFonts w:ascii="Arial" w:hAnsi="Arial" w:cs="Arial"/>
        </w:rPr>
        <w:t>2</w:t>
      </w:r>
      <w:r w:rsidR="00525972">
        <w:rPr>
          <w:rFonts w:ascii="Arial" w:hAnsi="Arial" w:cs="Arial"/>
        </w:rPr>
        <w:t>2</w:t>
      </w:r>
      <w:r w:rsidRPr="007F31C3">
        <w:rPr>
          <w:rFonts w:ascii="Arial" w:hAnsi="Arial" w:cs="Arial"/>
        </w:rPr>
        <w:t xml:space="preserve"> </w:t>
      </w:r>
      <w:proofErr w:type="gramStart"/>
      <w:r w:rsidRPr="007F31C3">
        <w:rPr>
          <w:rFonts w:ascii="Arial" w:hAnsi="Arial" w:cs="Arial"/>
        </w:rPr>
        <w:t>r</w:t>
      </w:r>
      <w:proofErr w:type="gramEnd"/>
      <w:r w:rsidRPr="007F31C3">
        <w:rPr>
          <w:rFonts w:ascii="Arial" w:hAnsi="Arial" w:cs="Arial"/>
        </w:rPr>
        <w:t>.</w:t>
      </w:r>
    </w:p>
    <w:p w:rsidR="00BB2A72" w:rsidRPr="002E60F7" w:rsidRDefault="00BB2A72" w:rsidP="00BB2A72">
      <w:pPr>
        <w:tabs>
          <w:tab w:val="left" w:pos="3840"/>
        </w:tabs>
      </w:pPr>
    </w:p>
    <w:p w:rsidR="00673635" w:rsidRDefault="00673635" w:rsidP="00BB2A72">
      <w:pPr>
        <w:pStyle w:val="Tekstpodstawowy"/>
        <w:rPr>
          <w:rFonts w:ascii="Verdana" w:eastAsia="Times New Roman" w:hAnsi="Verdana"/>
          <w:b/>
          <w:sz w:val="20"/>
          <w:szCs w:val="20"/>
          <w:lang w:eastAsia="pl-PL"/>
        </w:rPr>
      </w:pPr>
    </w:p>
    <w:p w:rsidR="003B572E" w:rsidRPr="002E60F7" w:rsidRDefault="003B572E" w:rsidP="00BB2A72">
      <w:pPr>
        <w:pStyle w:val="Tekstpodstawowy"/>
        <w:rPr>
          <w:rFonts w:ascii="Verdana" w:eastAsia="Times New Roman" w:hAnsi="Verdana"/>
          <w:b/>
          <w:sz w:val="20"/>
          <w:szCs w:val="20"/>
          <w:lang w:eastAsia="pl-PL"/>
        </w:rPr>
      </w:pPr>
    </w:p>
    <w:p w:rsidR="00BB2A72" w:rsidRPr="002E60F7" w:rsidRDefault="00BB2A72" w:rsidP="00BB2A72">
      <w:pPr>
        <w:pStyle w:val="Tekstpodstawowy"/>
        <w:rPr>
          <w:rFonts w:ascii="Times New Roman" w:hAnsi="Times New Roman"/>
          <w:b/>
          <w:sz w:val="24"/>
          <w:szCs w:val="24"/>
        </w:rPr>
      </w:pPr>
    </w:p>
    <w:p w:rsidR="00BB2A72" w:rsidRPr="00CD5784" w:rsidRDefault="00BB2A72" w:rsidP="00BB2A72">
      <w:pPr>
        <w:pStyle w:val="Tekstpodstawowy"/>
        <w:rPr>
          <w:rFonts w:ascii="Arial" w:hAnsi="Arial" w:cs="Arial"/>
          <w:b/>
          <w:sz w:val="24"/>
          <w:szCs w:val="24"/>
        </w:rPr>
      </w:pPr>
      <w:r w:rsidRPr="00CD5784">
        <w:rPr>
          <w:rFonts w:ascii="Arial" w:hAnsi="Arial" w:cs="Arial"/>
          <w:b/>
          <w:sz w:val="24"/>
          <w:szCs w:val="24"/>
        </w:rPr>
        <w:lastRenderedPageBreak/>
        <w:t xml:space="preserve">I. ZAMAWIAJĄCY </w:t>
      </w:r>
    </w:p>
    <w:p w:rsidR="00BB2A72" w:rsidRPr="00DF7CE8" w:rsidRDefault="00BB2A72" w:rsidP="00BB2A72">
      <w:pPr>
        <w:rPr>
          <w:rFonts w:ascii="Arial" w:hAnsi="Arial" w:cs="Arial"/>
          <w:sz w:val="20"/>
          <w:szCs w:val="20"/>
        </w:rPr>
      </w:pPr>
      <w:r w:rsidRPr="00DF7CE8">
        <w:rPr>
          <w:rFonts w:ascii="Arial" w:hAnsi="Arial" w:cs="Arial"/>
          <w:sz w:val="20"/>
          <w:szCs w:val="20"/>
        </w:rPr>
        <w:t xml:space="preserve">Zespół Opieki Zdrowotnej w Oławie </w:t>
      </w:r>
    </w:p>
    <w:p w:rsidR="00BB2A72" w:rsidRPr="00DF7CE8" w:rsidRDefault="00BB2A72" w:rsidP="00BB2A72">
      <w:pPr>
        <w:rPr>
          <w:rFonts w:ascii="Arial" w:hAnsi="Arial" w:cs="Arial"/>
          <w:sz w:val="20"/>
          <w:szCs w:val="20"/>
        </w:rPr>
      </w:pPr>
      <w:proofErr w:type="gramStart"/>
      <w:r w:rsidRPr="00DF7CE8">
        <w:rPr>
          <w:rFonts w:ascii="Arial" w:hAnsi="Arial" w:cs="Arial"/>
          <w:sz w:val="20"/>
          <w:szCs w:val="20"/>
        </w:rPr>
        <w:t>ul</w:t>
      </w:r>
      <w:proofErr w:type="gramEnd"/>
      <w:r w:rsidRPr="00DF7CE8">
        <w:rPr>
          <w:rFonts w:ascii="Arial" w:hAnsi="Arial" w:cs="Arial"/>
          <w:sz w:val="20"/>
          <w:szCs w:val="20"/>
        </w:rPr>
        <w:t>. K. Baczyńskiego 1</w:t>
      </w:r>
    </w:p>
    <w:p w:rsidR="00BB2A72" w:rsidRPr="00DF7CE8" w:rsidRDefault="00BB2A72" w:rsidP="00BB2A72">
      <w:pPr>
        <w:rPr>
          <w:rFonts w:ascii="Arial" w:hAnsi="Arial" w:cs="Arial"/>
          <w:sz w:val="20"/>
          <w:szCs w:val="20"/>
        </w:rPr>
      </w:pPr>
      <w:r w:rsidRPr="00DF7CE8">
        <w:rPr>
          <w:rFonts w:ascii="Arial" w:hAnsi="Arial" w:cs="Arial"/>
          <w:sz w:val="20"/>
          <w:szCs w:val="20"/>
        </w:rPr>
        <w:t>55-200 Oława</w:t>
      </w:r>
    </w:p>
    <w:p w:rsidR="00BB2A72" w:rsidRPr="00DF7CE8" w:rsidRDefault="00BB2A72" w:rsidP="00BB2A72">
      <w:pPr>
        <w:rPr>
          <w:rFonts w:ascii="Arial" w:hAnsi="Arial" w:cs="Arial"/>
          <w:sz w:val="20"/>
          <w:szCs w:val="20"/>
        </w:rPr>
      </w:pPr>
      <w:r w:rsidRPr="00DF7CE8">
        <w:rPr>
          <w:rFonts w:ascii="Arial" w:hAnsi="Arial" w:cs="Arial"/>
          <w:sz w:val="20"/>
          <w:szCs w:val="20"/>
        </w:rPr>
        <w:t>NIP: 912-16-50-658</w:t>
      </w:r>
    </w:p>
    <w:p w:rsidR="00BB2A72" w:rsidRPr="00DF7CE8" w:rsidRDefault="00BB2A72" w:rsidP="00BB2A72">
      <w:pPr>
        <w:rPr>
          <w:rFonts w:ascii="Arial" w:hAnsi="Arial" w:cs="Arial"/>
          <w:sz w:val="20"/>
          <w:szCs w:val="20"/>
        </w:rPr>
      </w:pPr>
      <w:r w:rsidRPr="00DF7CE8">
        <w:rPr>
          <w:rFonts w:ascii="Arial" w:hAnsi="Arial" w:cs="Arial"/>
          <w:sz w:val="20"/>
          <w:szCs w:val="20"/>
        </w:rPr>
        <w:t>REGON: 000306816</w:t>
      </w:r>
    </w:p>
    <w:p w:rsidR="00BB2A72" w:rsidRPr="00DF7CE8" w:rsidRDefault="00BB2A72" w:rsidP="00BB2A72">
      <w:pPr>
        <w:rPr>
          <w:rFonts w:ascii="Arial" w:hAnsi="Arial" w:cs="Arial"/>
          <w:sz w:val="20"/>
          <w:szCs w:val="20"/>
        </w:rPr>
      </w:pPr>
      <w:r w:rsidRPr="00DF7CE8">
        <w:rPr>
          <w:rFonts w:ascii="Arial" w:hAnsi="Arial" w:cs="Arial"/>
          <w:sz w:val="20"/>
          <w:szCs w:val="20"/>
        </w:rPr>
        <w:t>Tel.: 71 301-13-11, Faks: 71 301-13-12</w:t>
      </w:r>
    </w:p>
    <w:p w:rsidR="004048BD" w:rsidRDefault="004048BD" w:rsidP="00BB2A72">
      <w:pPr>
        <w:rPr>
          <w:rFonts w:ascii="Arial" w:hAnsi="Arial" w:cs="Arial"/>
          <w:sz w:val="20"/>
          <w:szCs w:val="20"/>
        </w:rPr>
      </w:pPr>
    </w:p>
    <w:p w:rsidR="00BB2A72" w:rsidRPr="00DF7CE8" w:rsidRDefault="00BB2A72" w:rsidP="00BB2A72">
      <w:pPr>
        <w:rPr>
          <w:rFonts w:ascii="Arial" w:hAnsi="Arial" w:cs="Arial"/>
          <w:sz w:val="20"/>
          <w:szCs w:val="20"/>
        </w:rPr>
      </w:pPr>
      <w:r w:rsidRPr="00DF7CE8">
        <w:rPr>
          <w:rFonts w:ascii="Arial" w:hAnsi="Arial" w:cs="Arial"/>
          <w:sz w:val="20"/>
          <w:szCs w:val="20"/>
        </w:rPr>
        <w:t>Dział Zamówień Publicznych: tel./fax.: 71 313-26-38</w:t>
      </w:r>
    </w:p>
    <w:p w:rsidR="00BB2A72" w:rsidRPr="00DF7CE8" w:rsidRDefault="00BB2A72" w:rsidP="00BB2A72">
      <w:pPr>
        <w:rPr>
          <w:rFonts w:ascii="Arial" w:hAnsi="Arial" w:cs="Arial"/>
          <w:sz w:val="20"/>
          <w:szCs w:val="20"/>
        </w:rPr>
      </w:pPr>
      <w:r w:rsidRPr="00DF7CE8">
        <w:rPr>
          <w:rFonts w:ascii="Arial" w:hAnsi="Arial" w:cs="Arial"/>
          <w:sz w:val="20"/>
          <w:szCs w:val="20"/>
        </w:rPr>
        <w:t>Strona internetowa: www.</w:t>
      </w:r>
      <w:proofErr w:type="gramStart"/>
      <w:r w:rsidRPr="00DF7CE8">
        <w:rPr>
          <w:rFonts w:ascii="Arial" w:hAnsi="Arial" w:cs="Arial"/>
          <w:sz w:val="20"/>
          <w:szCs w:val="20"/>
        </w:rPr>
        <w:t>zozolawa</w:t>
      </w:r>
      <w:proofErr w:type="gramEnd"/>
      <w:r w:rsidRPr="00DF7CE8">
        <w:rPr>
          <w:rFonts w:ascii="Arial" w:hAnsi="Arial" w:cs="Arial"/>
          <w:sz w:val="20"/>
          <w:szCs w:val="20"/>
        </w:rPr>
        <w:t>.</w:t>
      </w:r>
      <w:proofErr w:type="gramStart"/>
      <w:r w:rsidRPr="00DF7CE8">
        <w:rPr>
          <w:rFonts w:ascii="Arial" w:hAnsi="Arial" w:cs="Arial"/>
          <w:sz w:val="20"/>
          <w:szCs w:val="20"/>
        </w:rPr>
        <w:t>wroc</w:t>
      </w:r>
      <w:proofErr w:type="gramEnd"/>
      <w:r w:rsidRPr="00DF7CE8">
        <w:rPr>
          <w:rFonts w:ascii="Arial" w:hAnsi="Arial" w:cs="Arial"/>
          <w:sz w:val="20"/>
          <w:szCs w:val="20"/>
        </w:rPr>
        <w:t>.</w:t>
      </w:r>
      <w:proofErr w:type="gramStart"/>
      <w:r w:rsidRPr="00DF7CE8">
        <w:rPr>
          <w:rFonts w:ascii="Arial" w:hAnsi="Arial" w:cs="Arial"/>
          <w:sz w:val="20"/>
          <w:szCs w:val="20"/>
        </w:rPr>
        <w:t>pl</w:t>
      </w:r>
      <w:proofErr w:type="gramEnd"/>
    </w:p>
    <w:p w:rsidR="00BB2A72" w:rsidRPr="00DF7CE8" w:rsidRDefault="003B572E" w:rsidP="00BB2A72">
      <w:pPr>
        <w:rPr>
          <w:rFonts w:ascii="Arial" w:hAnsi="Arial" w:cs="Arial"/>
          <w:sz w:val="20"/>
          <w:szCs w:val="20"/>
        </w:rPr>
      </w:pPr>
      <w:r>
        <w:rPr>
          <w:rFonts w:ascii="Arial" w:hAnsi="Arial" w:cs="Arial"/>
          <w:sz w:val="20"/>
          <w:szCs w:val="20"/>
        </w:rPr>
        <w:t>Godzony urzędowania</w:t>
      </w:r>
      <w:r w:rsidR="00BB2A72" w:rsidRPr="00DF7CE8">
        <w:rPr>
          <w:rFonts w:ascii="Arial" w:hAnsi="Arial" w:cs="Arial"/>
          <w:sz w:val="20"/>
          <w:szCs w:val="20"/>
        </w:rPr>
        <w:t>: 8:00 -14:30</w:t>
      </w:r>
    </w:p>
    <w:p w:rsidR="00261F69" w:rsidRDefault="00261F69" w:rsidP="00261F69">
      <w:pPr>
        <w:pStyle w:val="Tekstpodstawowy"/>
        <w:rPr>
          <w:rFonts w:ascii="Arial" w:hAnsi="Arial" w:cs="Arial"/>
          <w:sz w:val="20"/>
          <w:szCs w:val="20"/>
        </w:rPr>
      </w:pPr>
      <w:r w:rsidRPr="004048BD">
        <w:rPr>
          <w:rFonts w:ascii="Arial" w:hAnsi="Arial" w:cs="Arial"/>
          <w:b/>
          <w:sz w:val="24"/>
          <w:szCs w:val="24"/>
          <w:highlight w:val="green"/>
        </w:rPr>
        <w:t>II. TRYB UDZIELENIA ZAMÓWIENIA</w:t>
      </w:r>
    </w:p>
    <w:p w:rsidR="00261F69" w:rsidRPr="00636C0F" w:rsidRDefault="00261F69" w:rsidP="00636C0F">
      <w:pPr>
        <w:pStyle w:val="Bezodstpw"/>
        <w:spacing w:line="276" w:lineRule="auto"/>
        <w:jc w:val="both"/>
        <w:rPr>
          <w:rFonts w:ascii="Arial" w:hAnsi="Arial" w:cs="Arial"/>
          <w:sz w:val="20"/>
          <w:szCs w:val="20"/>
        </w:rPr>
      </w:pPr>
      <w:r w:rsidRPr="00636C0F">
        <w:rPr>
          <w:rFonts w:ascii="Arial" w:hAnsi="Arial" w:cs="Arial"/>
          <w:sz w:val="20"/>
          <w:szCs w:val="20"/>
        </w:rPr>
        <w:t>1.</w:t>
      </w:r>
      <w:r w:rsidRPr="00636C0F">
        <w:rPr>
          <w:rFonts w:ascii="Arial" w:hAnsi="Arial" w:cs="Arial"/>
          <w:b/>
          <w:sz w:val="20"/>
          <w:szCs w:val="20"/>
        </w:rPr>
        <w:t xml:space="preserve"> </w:t>
      </w:r>
      <w:r w:rsidR="00706311" w:rsidRPr="00636C0F">
        <w:rPr>
          <w:rFonts w:ascii="Arial" w:hAnsi="Arial" w:cs="Arial"/>
          <w:sz w:val="20"/>
          <w:szCs w:val="20"/>
        </w:rPr>
        <w:t xml:space="preserve">Niniejsze postępowanie prowadzone jest w trybie </w:t>
      </w:r>
      <w:proofErr w:type="gramStart"/>
      <w:r w:rsidR="00706311" w:rsidRPr="00636C0F">
        <w:rPr>
          <w:rFonts w:ascii="Arial" w:hAnsi="Arial" w:cs="Arial"/>
          <w:sz w:val="20"/>
          <w:szCs w:val="20"/>
        </w:rPr>
        <w:t>podstawowym o jakim</w:t>
      </w:r>
      <w:proofErr w:type="gramEnd"/>
      <w:r w:rsidR="00706311" w:rsidRPr="00636C0F">
        <w:rPr>
          <w:rFonts w:ascii="Arial" w:hAnsi="Arial" w:cs="Arial"/>
          <w:sz w:val="20"/>
          <w:szCs w:val="20"/>
        </w:rPr>
        <w:t xml:space="preserve"> stanowi art. 275 pkt 1 </w:t>
      </w:r>
      <w:proofErr w:type="spellStart"/>
      <w:r w:rsidR="00706311" w:rsidRPr="00636C0F">
        <w:rPr>
          <w:rFonts w:ascii="Arial" w:hAnsi="Arial" w:cs="Arial"/>
          <w:sz w:val="20"/>
          <w:szCs w:val="20"/>
        </w:rPr>
        <w:t>p.z.</w:t>
      </w:r>
      <w:proofErr w:type="gramStart"/>
      <w:r w:rsidR="00706311" w:rsidRPr="00636C0F">
        <w:rPr>
          <w:rFonts w:ascii="Arial" w:hAnsi="Arial" w:cs="Arial"/>
          <w:sz w:val="20"/>
          <w:szCs w:val="20"/>
        </w:rPr>
        <w:t>p</w:t>
      </w:r>
      <w:proofErr w:type="spellEnd"/>
      <w:proofErr w:type="gramEnd"/>
      <w:r w:rsidR="00706311" w:rsidRPr="00636C0F">
        <w:rPr>
          <w:rFonts w:ascii="Arial" w:hAnsi="Arial" w:cs="Arial"/>
          <w:sz w:val="20"/>
          <w:szCs w:val="20"/>
        </w:rPr>
        <w:t>. oraz niniejszej Specyfikacji Warunków Zamówienia, zwaną dalej „SWZ”.</w:t>
      </w:r>
    </w:p>
    <w:p w:rsidR="00261F69" w:rsidRPr="00636C0F" w:rsidRDefault="00261F69" w:rsidP="00636C0F">
      <w:pPr>
        <w:pStyle w:val="Bezodstpw"/>
        <w:spacing w:line="276" w:lineRule="auto"/>
        <w:jc w:val="both"/>
        <w:rPr>
          <w:rFonts w:ascii="Arial" w:hAnsi="Arial" w:cs="Arial"/>
          <w:sz w:val="20"/>
          <w:szCs w:val="20"/>
        </w:rPr>
      </w:pPr>
      <w:r w:rsidRPr="00636C0F">
        <w:rPr>
          <w:rFonts w:ascii="Arial" w:hAnsi="Arial" w:cs="Arial"/>
          <w:sz w:val="20"/>
          <w:szCs w:val="20"/>
        </w:rPr>
        <w:t>2. Podstawa prawna opracowania specyfikacji warunków zamówienia:</w:t>
      </w:r>
    </w:p>
    <w:p w:rsidR="00236E4B" w:rsidRPr="00636C0F" w:rsidRDefault="00236E4B" w:rsidP="00636C0F">
      <w:pPr>
        <w:spacing w:before="30" w:after="30" w:line="276" w:lineRule="auto"/>
        <w:jc w:val="both"/>
        <w:rPr>
          <w:rFonts w:ascii="Arial" w:hAnsi="Arial" w:cs="Arial"/>
          <w:sz w:val="20"/>
          <w:szCs w:val="20"/>
        </w:rPr>
      </w:pPr>
      <w:proofErr w:type="gramStart"/>
      <w:r w:rsidRPr="00636C0F">
        <w:rPr>
          <w:rFonts w:ascii="Arial" w:hAnsi="Arial" w:cs="Arial"/>
          <w:sz w:val="20"/>
          <w:szCs w:val="20"/>
        </w:rPr>
        <w:t>a</w:t>
      </w:r>
      <w:proofErr w:type="gramEnd"/>
      <w:r w:rsidRPr="00636C0F">
        <w:rPr>
          <w:rFonts w:ascii="Arial" w:hAnsi="Arial" w:cs="Arial"/>
          <w:sz w:val="20"/>
          <w:szCs w:val="20"/>
        </w:rPr>
        <w:t xml:space="preserve">) Ustawa z dnia </w:t>
      </w:r>
      <w:r w:rsidR="00706311" w:rsidRPr="00636C0F">
        <w:rPr>
          <w:rFonts w:ascii="Arial" w:hAnsi="Arial" w:cs="Arial"/>
          <w:sz w:val="20"/>
          <w:szCs w:val="20"/>
        </w:rPr>
        <w:t>11</w:t>
      </w:r>
      <w:r w:rsidRPr="00636C0F">
        <w:rPr>
          <w:rFonts w:ascii="Arial" w:hAnsi="Arial" w:cs="Arial"/>
          <w:sz w:val="20"/>
          <w:szCs w:val="20"/>
        </w:rPr>
        <w:t xml:space="preserve"> </w:t>
      </w:r>
      <w:r w:rsidR="00706311" w:rsidRPr="00636C0F">
        <w:rPr>
          <w:rFonts w:ascii="Arial" w:hAnsi="Arial" w:cs="Arial"/>
          <w:sz w:val="20"/>
          <w:szCs w:val="20"/>
        </w:rPr>
        <w:t>września</w:t>
      </w:r>
      <w:r w:rsidRPr="00636C0F">
        <w:rPr>
          <w:rFonts w:ascii="Arial" w:hAnsi="Arial" w:cs="Arial"/>
          <w:sz w:val="20"/>
          <w:szCs w:val="20"/>
        </w:rPr>
        <w:t xml:space="preserve"> 20</w:t>
      </w:r>
      <w:r w:rsidR="00706311" w:rsidRPr="00636C0F">
        <w:rPr>
          <w:rFonts w:ascii="Arial" w:hAnsi="Arial" w:cs="Arial"/>
          <w:sz w:val="20"/>
          <w:szCs w:val="20"/>
        </w:rPr>
        <w:t>19</w:t>
      </w:r>
      <w:r w:rsidRPr="00636C0F">
        <w:rPr>
          <w:rFonts w:ascii="Arial" w:hAnsi="Arial" w:cs="Arial"/>
          <w:sz w:val="20"/>
          <w:szCs w:val="20"/>
        </w:rPr>
        <w:t xml:space="preserve"> r. Prawo Zamówień Publicznych (</w:t>
      </w:r>
      <w:r w:rsidRPr="00636C0F">
        <w:rPr>
          <w:rFonts w:ascii="Arial" w:hAnsi="Arial" w:cs="Arial"/>
          <w:bCs/>
          <w:sz w:val="20"/>
          <w:szCs w:val="20"/>
        </w:rPr>
        <w:t xml:space="preserve">tekst jednolity Dz. U. </w:t>
      </w:r>
      <w:proofErr w:type="gramStart"/>
      <w:r w:rsidRPr="00636C0F">
        <w:rPr>
          <w:rFonts w:ascii="Arial" w:hAnsi="Arial" w:cs="Arial"/>
          <w:bCs/>
          <w:sz w:val="20"/>
          <w:szCs w:val="20"/>
        </w:rPr>
        <w:t>z</w:t>
      </w:r>
      <w:proofErr w:type="gramEnd"/>
      <w:r w:rsidRPr="00636C0F">
        <w:rPr>
          <w:rFonts w:ascii="Arial" w:hAnsi="Arial" w:cs="Arial"/>
          <w:bCs/>
          <w:sz w:val="20"/>
          <w:szCs w:val="20"/>
        </w:rPr>
        <w:t xml:space="preserve"> 2019 r. poz. </w:t>
      </w:r>
      <w:r w:rsidR="00706311" w:rsidRPr="00636C0F">
        <w:rPr>
          <w:rFonts w:ascii="Arial" w:hAnsi="Arial" w:cs="Arial"/>
          <w:bCs/>
          <w:sz w:val="20"/>
          <w:szCs w:val="20"/>
        </w:rPr>
        <w:t>2019</w:t>
      </w:r>
      <w:r w:rsidRPr="00636C0F">
        <w:rPr>
          <w:rFonts w:ascii="Arial" w:hAnsi="Arial" w:cs="Arial"/>
          <w:bCs/>
          <w:sz w:val="20"/>
          <w:szCs w:val="20"/>
        </w:rPr>
        <w:t xml:space="preserve"> z </w:t>
      </w:r>
      <w:proofErr w:type="spellStart"/>
      <w:r w:rsidRPr="00636C0F">
        <w:rPr>
          <w:rFonts w:ascii="Arial" w:hAnsi="Arial" w:cs="Arial"/>
          <w:bCs/>
          <w:sz w:val="20"/>
          <w:szCs w:val="20"/>
        </w:rPr>
        <w:t>późn</w:t>
      </w:r>
      <w:proofErr w:type="spellEnd"/>
      <w:r w:rsidRPr="00636C0F">
        <w:rPr>
          <w:rFonts w:ascii="Arial" w:hAnsi="Arial" w:cs="Arial"/>
          <w:bCs/>
          <w:sz w:val="20"/>
          <w:szCs w:val="20"/>
        </w:rPr>
        <w:t xml:space="preserve">. </w:t>
      </w:r>
      <w:proofErr w:type="gramStart"/>
      <w:r w:rsidRPr="00636C0F">
        <w:rPr>
          <w:rFonts w:ascii="Arial" w:hAnsi="Arial" w:cs="Arial"/>
          <w:bCs/>
          <w:sz w:val="20"/>
          <w:szCs w:val="20"/>
        </w:rPr>
        <w:t>zm</w:t>
      </w:r>
      <w:proofErr w:type="gramEnd"/>
      <w:r w:rsidRPr="00636C0F">
        <w:rPr>
          <w:rFonts w:ascii="Arial" w:hAnsi="Arial" w:cs="Arial"/>
          <w:sz w:val="20"/>
          <w:szCs w:val="20"/>
        </w:rPr>
        <w:t xml:space="preserve">.) </w:t>
      </w:r>
      <w:r w:rsidRPr="00636C0F">
        <w:rPr>
          <w:rFonts w:ascii="Arial" w:hAnsi="Arial" w:cs="Arial"/>
          <w:b/>
          <w:sz w:val="20"/>
          <w:szCs w:val="20"/>
        </w:rPr>
        <w:t xml:space="preserve">zwana dalej ustawą </w:t>
      </w:r>
      <w:proofErr w:type="spellStart"/>
      <w:r w:rsidRPr="00636C0F">
        <w:rPr>
          <w:rFonts w:ascii="Arial" w:hAnsi="Arial" w:cs="Arial"/>
          <w:b/>
          <w:sz w:val="20"/>
          <w:szCs w:val="20"/>
        </w:rPr>
        <w:t>Pzp</w:t>
      </w:r>
      <w:proofErr w:type="spellEnd"/>
      <w:r w:rsidRPr="00636C0F">
        <w:rPr>
          <w:rFonts w:ascii="Arial" w:hAnsi="Arial" w:cs="Arial"/>
          <w:sz w:val="20"/>
          <w:szCs w:val="20"/>
        </w:rPr>
        <w:t xml:space="preserve">, </w:t>
      </w:r>
    </w:p>
    <w:p w:rsidR="005F602C" w:rsidRPr="00636C0F" w:rsidRDefault="00236E4B" w:rsidP="00636C0F">
      <w:pPr>
        <w:spacing w:before="30" w:after="30" w:line="276" w:lineRule="auto"/>
        <w:jc w:val="both"/>
        <w:rPr>
          <w:rFonts w:ascii="Arial" w:hAnsi="Arial" w:cs="Arial"/>
          <w:sz w:val="20"/>
          <w:szCs w:val="20"/>
        </w:rPr>
      </w:pPr>
      <w:proofErr w:type="gramStart"/>
      <w:r w:rsidRPr="00636C0F">
        <w:rPr>
          <w:rFonts w:ascii="Arial" w:hAnsi="Arial" w:cs="Arial"/>
          <w:sz w:val="20"/>
          <w:szCs w:val="20"/>
        </w:rPr>
        <w:t>b</w:t>
      </w:r>
      <w:proofErr w:type="gramEnd"/>
      <w:r w:rsidRPr="00636C0F">
        <w:rPr>
          <w:rFonts w:ascii="Arial" w:hAnsi="Arial" w:cs="Arial"/>
          <w:sz w:val="20"/>
          <w:szCs w:val="20"/>
        </w:rPr>
        <w:t>) Rozporządzenie Ministra Rozwoju</w:t>
      </w:r>
      <w:r w:rsidR="00706311" w:rsidRPr="00636C0F">
        <w:rPr>
          <w:rFonts w:ascii="Arial" w:hAnsi="Arial" w:cs="Arial"/>
          <w:sz w:val="20"/>
          <w:szCs w:val="20"/>
        </w:rPr>
        <w:t>, Pracy i Technologii</w:t>
      </w:r>
      <w:r w:rsidRPr="00636C0F">
        <w:rPr>
          <w:rFonts w:ascii="Arial" w:hAnsi="Arial" w:cs="Arial"/>
          <w:sz w:val="20"/>
          <w:szCs w:val="20"/>
        </w:rPr>
        <w:t xml:space="preserve"> z dnia </w:t>
      </w:r>
      <w:r w:rsidR="00706311" w:rsidRPr="00636C0F">
        <w:rPr>
          <w:rFonts w:ascii="Arial" w:hAnsi="Arial" w:cs="Arial"/>
          <w:sz w:val="20"/>
          <w:szCs w:val="20"/>
        </w:rPr>
        <w:t>23</w:t>
      </w:r>
      <w:r w:rsidRPr="00636C0F">
        <w:rPr>
          <w:rFonts w:ascii="Arial" w:hAnsi="Arial" w:cs="Arial"/>
          <w:sz w:val="20"/>
          <w:szCs w:val="20"/>
        </w:rPr>
        <w:t xml:space="preserve"> grudnia 20</w:t>
      </w:r>
      <w:r w:rsidR="00706311" w:rsidRPr="00636C0F">
        <w:rPr>
          <w:rFonts w:ascii="Arial" w:hAnsi="Arial" w:cs="Arial"/>
          <w:sz w:val="20"/>
          <w:szCs w:val="20"/>
        </w:rPr>
        <w:t>20</w:t>
      </w:r>
      <w:r w:rsidRPr="00636C0F">
        <w:rPr>
          <w:rFonts w:ascii="Arial" w:hAnsi="Arial" w:cs="Arial"/>
          <w:sz w:val="20"/>
          <w:szCs w:val="20"/>
        </w:rPr>
        <w:t xml:space="preserve"> r. w sprawie </w:t>
      </w:r>
      <w:r w:rsidR="00706311" w:rsidRPr="00636C0F">
        <w:rPr>
          <w:rFonts w:ascii="Arial" w:hAnsi="Arial" w:cs="Arial"/>
          <w:sz w:val="20"/>
          <w:szCs w:val="20"/>
        </w:rPr>
        <w:t>podmiotowych środków dowodowych oraz innych dokumentów i oświadczeń</w:t>
      </w:r>
      <w:r w:rsidRPr="00636C0F">
        <w:rPr>
          <w:rFonts w:ascii="Arial" w:hAnsi="Arial" w:cs="Arial"/>
          <w:sz w:val="20"/>
          <w:szCs w:val="20"/>
        </w:rPr>
        <w:t>, jakich może ż</w:t>
      </w:r>
      <w:r w:rsidR="00706311" w:rsidRPr="00636C0F">
        <w:rPr>
          <w:rFonts w:ascii="Arial" w:hAnsi="Arial" w:cs="Arial"/>
          <w:sz w:val="20"/>
          <w:szCs w:val="20"/>
        </w:rPr>
        <w:t xml:space="preserve">ądać zamawiający od wykonawcy </w:t>
      </w:r>
      <w:r w:rsidRPr="00636C0F">
        <w:rPr>
          <w:rFonts w:ascii="Arial" w:hAnsi="Arial" w:cs="Arial"/>
          <w:sz w:val="20"/>
          <w:szCs w:val="20"/>
        </w:rPr>
        <w:t xml:space="preserve">(Dz. U. </w:t>
      </w:r>
      <w:proofErr w:type="gramStart"/>
      <w:r w:rsidRPr="00636C0F">
        <w:rPr>
          <w:rFonts w:ascii="Arial" w:hAnsi="Arial" w:cs="Arial"/>
          <w:sz w:val="20"/>
          <w:szCs w:val="20"/>
        </w:rPr>
        <w:t>z</w:t>
      </w:r>
      <w:proofErr w:type="gramEnd"/>
      <w:r w:rsidRPr="00636C0F">
        <w:rPr>
          <w:rFonts w:ascii="Arial" w:hAnsi="Arial" w:cs="Arial"/>
          <w:sz w:val="20"/>
          <w:szCs w:val="20"/>
        </w:rPr>
        <w:t xml:space="preserve"> 20</w:t>
      </w:r>
      <w:r w:rsidR="00706311" w:rsidRPr="00636C0F">
        <w:rPr>
          <w:rFonts w:ascii="Arial" w:hAnsi="Arial" w:cs="Arial"/>
          <w:sz w:val="20"/>
          <w:szCs w:val="20"/>
        </w:rPr>
        <w:t>20</w:t>
      </w:r>
      <w:r w:rsidRPr="00636C0F">
        <w:rPr>
          <w:rFonts w:ascii="Arial" w:hAnsi="Arial" w:cs="Arial"/>
          <w:sz w:val="20"/>
          <w:szCs w:val="20"/>
        </w:rPr>
        <w:t xml:space="preserve"> r., poz. 2</w:t>
      </w:r>
      <w:r w:rsidR="00706311" w:rsidRPr="00636C0F">
        <w:rPr>
          <w:rFonts w:ascii="Arial" w:hAnsi="Arial" w:cs="Arial"/>
          <w:sz w:val="20"/>
          <w:szCs w:val="20"/>
        </w:rPr>
        <w:t>415</w:t>
      </w:r>
      <w:r w:rsidRPr="00636C0F">
        <w:rPr>
          <w:rFonts w:ascii="Arial" w:hAnsi="Arial" w:cs="Arial"/>
          <w:sz w:val="20"/>
          <w:szCs w:val="20"/>
        </w:rPr>
        <w:t>),</w:t>
      </w:r>
    </w:p>
    <w:p w:rsidR="00236E4B" w:rsidRPr="00636C0F" w:rsidRDefault="00236E4B" w:rsidP="00636C0F">
      <w:pPr>
        <w:spacing w:before="30" w:after="30" w:line="276" w:lineRule="auto"/>
        <w:jc w:val="both"/>
        <w:rPr>
          <w:rFonts w:ascii="Arial" w:hAnsi="Arial" w:cs="Arial"/>
          <w:sz w:val="20"/>
          <w:szCs w:val="20"/>
        </w:rPr>
      </w:pPr>
      <w:proofErr w:type="gramStart"/>
      <w:r w:rsidRPr="00636C0F">
        <w:rPr>
          <w:rFonts w:ascii="Arial" w:hAnsi="Arial" w:cs="Arial"/>
          <w:sz w:val="20"/>
          <w:szCs w:val="20"/>
        </w:rPr>
        <w:t>c</w:t>
      </w:r>
      <w:proofErr w:type="gramEnd"/>
      <w:r w:rsidRPr="00636C0F">
        <w:rPr>
          <w:rFonts w:ascii="Arial" w:hAnsi="Arial" w:cs="Arial"/>
          <w:sz w:val="20"/>
          <w:szCs w:val="20"/>
        </w:rPr>
        <w:t xml:space="preserve">) </w:t>
      </w:r>
      <w:r w:rsidR="00CA7C7D" w:rsidRPr="00636C0F">
        <w:rPr>
          <w:rFonts w:ascii="Arial" w:hAnsi="Arial" w:cs="Arial"/>
          <w:sz w:val="20"/>
          <w:szCs w:val="20"/>
        </w:rPr>
        <w:t xml:space="preserve">Obwieszczenie Prezesa Urzędu Zamówień Publicznych z dnia </w:t>
      </w:r>
      <w:r w:rsidR="00CA7C7D">
        <w:rPr>
          <w:rFonts w:ascii="Arial" w:hAnsi="Arial" w:cs="Arial"/>
          <w:sz w:val="20"/>
          <w:szCs w:val="20"/>
        </w:rPr>
        <w:t>3 grudnia</w:t>
      </w:r>
      <w:r w:rsidR="00CA7C7D" w:rsidRPr="00636C0F">
        <w:rPr>
          <w:rFonts w:ascii="Arial" w:hAnsi="Arial" w:cs="Arial"/>
          <w:sz w:val="20"/>
          <w:szCs w:val="20"/>
        </w:rPr>
        <w:t xml:space="preserve"> 2021 r. w sprawie aktualnych progów unijnych, ich równowartości w złotych, równowartości w złotych kwot wyrażonych w euro oraz średniego kursu złotego w stosunku do euro stanowiącego podstawę przeliczania wartości zamówień publicznych lub konkursów (Dz. U. </w:t>
      </w:r>
      <w:proofErr w:type="gramStart"/>
      <w:r w:rsidR="00CA7C7D" w:rsidRPr="00636C0F">
        <w:rPr>
          <w:rFonts w:ascii="Arial" w:hAnsi="Arial" w:cs="Arial"/>
          <w:sz w:val="20"/>
          <w:szCs w:val="20"/>
        </w:rPr>
        <w:t>z</w:t>
      </w:r>
      <w:proofErr w:type="gramEnd"/>
      <w:r w:rsidR="00CA7C7D" w:rsidRPr="00636C0F">
        <w:rPr>
          <w:rFonts w:ascii="Arial" w:hAnsi="Arial" w:cs="Arial"/>
          <w:sz w:val="20"/>
          <w:szCs w:val="20"/>
        </w:rPr>
        <w:t xml:space="preserve"> 2021 r. poz. 11</w:t>
      </w:r>
      <w:r w:rsidR="00CA7C7D">
        <w:rPr>
          <w:rFonts w:ascii="Arial" w:hAnsi="Arial" w:cs="Arial"/>
          <w:sz w:val="20"/>
          <w:szCs w:val="20"/>
        </w:rPr>
        <w:t>77</w:t>
      </w:r>
      <w:r w:rsidR="00CA7C7D" w:rsidRPr="00636C0F">
        <w:rPr>
          <w:rFonts w:ascii="Arial" w:hAnsi="Arial" w:cs="Arial"/>
          <w:sz w:val="20"/>
          <w:szCs w:val="20"/>
        </w:rPr>
        <w:t>),</w:t>
      </w:r>
    </w:p>
    <w:p w:rsidR="00236E4B" w:rsidRPr="00636C0F" w:rsidRDefault="005F602C" w:rsidP="00636C0F">
      <w:pPr>
        <w:spacing w:line="276" w:lineRule="auto"/>
        <w:jc w:val="both"/>
        <w:rPr>
          <w:rFonts w:ascii="Arial" w:hAnsi="Arial" w:cs="Arial"/>
          <w:sz w:val="20"/>
          <w:szCs w:val="20"/>
        </w:rPr>
      </w:pPr>
      <w:proofErr w:type="gramStart"/>
      <w:r w:rsidRPr="00636C0F">
        <w:rPr>
          <w:rFonts w:ascii="Arial" w:hAnsi="Arial" w:cs="Arial"/>
          <w:sz w:val="20"/>
          <w:szCs w:val="20"/>
        </w:rPr>
        <w:t>d</w:t>
      </w:r>
      <w:proofErr w:type="gramEnd"/>
      <w:r w:rsidR="00236E4B" w:rsidRPr="00636C0F">
        <w:rPr>
          <w:rFonts w:ascii="Arial" w:hAnsi="Arial" w:cs="Arial"/>
          <w:sz w:val="20"/>
          <w:szCs w:val="20"/>
        </w:rPr>
        <w:t xml:space="preserve">) </w:t>
      </w:r>
      <w:r w:rsidRPr="00636C0F">
        <w:rPr>
          <w:rFonts w:ascii="Arial" w:hAnsi="Arial" w:cs="Arial"/>
          <w:sz w:val="20"/>
          <w:szCs w:val="20"/>
        </w:rPr>
        <w:t xml:space="preserve">rozporządzenie Prezesa Rady Ministrów z dnia 30 grudnia 2020 r. w sprawie sposobu sporządzania i przekazywania informacji oraz wymagań technicznych dla dokumentów elektronicznych oraz środków komunikacji elektronicznej w postępowaniu o udzielenie zamówienia publicznego lub konkursie (Dz. U. </w:t>
      </w:r>
      <w:proofErr w:type="gramStart"/>
      <w:r w:rsidRPr="00636C0F">
        <w:rPr>
          <w:rFonts w:ascii="Arial" w:hAnsi="Arial" w:cs="Arial"/>
          <w:sz w:val="20"/>
          <w:szCs w:val="20"/>
        </w:rPr>
        <w:t>z</w:t>
      </w:r>
      <w:proofErr w:type="gramEnd"/>
      <w:r w:rsidRPr="00636C0F">
        <w:rPr>
          <w:rFonts w:ascii="Arial" w:hAnsi="Arial" w:cs="Arial"/>
          <w:sz w:val="20"/>
          <w:szCs w:val="20"/>
        </w:rPr>
        <w:t xml:space="preserve"> 2020</w:t>
      </w:r>
      <w:r w:rsidR="00236E4B" w:rsidRPr="00636C0F">
        <w:rPr>
          <w:rFonts w:ascii="Arial" w:hAnsi="Arial" w:cs="Arial"/>
          <w:sz w:val="20"/>
          <w:szCs w:val="20"/>
        </w:rPr>
        <w:t xml:space="preserve"> r poz. 245</w:t>
      </w:r>
      <w:r w:rsidRPr="00636C0F">
        <w:rPr>
          <w:rFonts w:ascii="Arial" w:hAnsi="Arial" w:cs="Arial"/>
          <w:sz w:val="20"/>
          <w:szCs w:val="20"/>
        </w:rPr>
        <w:t>2</w:t>
      </w:r>
      <w:r w:rsidR="00236E4B" w:rsidRPr="00636C0F">
        <w:rPr>
          <w:rFonts w:ascii="Arial" w:hAnsi="Arial" w:cs="Arial"/>
          <w:sz w:val="20"/>
          <w:szCs w:val="20"/>
        </w:rPr>
        <w:t>),</w:t>
      </w:r>
    </w:p>
    <w:p w:rsidR="005F602C" w:rsidRPr="00636C0F" w:rsidRDefault="005F602C" w:rsidP="00636C0F">
      <w:pPr>
        <w:spacing w:before="30" w:after="30" w:line="276" w:lineRule="auto"/>
        <w:jc w:val="both"/>
        <w:rPr>
          <w:rFonts w:ascii="Arial" w:hAnsi="Arial" w:cs="Arial"/>
          <w:sz w:val="20"/>
          <w:szCs w:val="20"/>
        </w:rPr>
      </w:pPr>
      <w:proofErr w:type="gramStart"/>
      <w:r w:rsidRPr="00636C0F">
        <w:rPr>
          <w:rFonts w:ascii="Arial" w:hAnsi="Arial" w:cs="Arial"/>
          <w:sz w:val="20"/>
          <w:szCs w:val="20"/>
        </w:rPr>
        <w:t>e)  Ustawa</w:t>
      </w:r>
      <w:proofErr w:type="gramEnd"/>
      <w:r w:rsidRPr="00636C0F">
        <w:rPr>
          <w:rFonts w:ascii="Arial" w:hAnsi="Arial" w:cs="Arial"/>
          <w:sz w:val="20"/>
          <w:szCs w:val="20"/>
        </w:rPr>
        <w:t xml:space="preserve"> z dnia 23 kwietnia 1964 r. – Kodeks cywilny (Dz. U. Nr 16, poz. 93 z </w:t>
      </w:r>
      <w:proofErr w:type="spellStart"/>
      <w:r w:rsidRPr="00636C0F">
        <w:rPr>
          <w:rFonts w:ascii="Arial" w:hAnsi="Arial" w:cs="Arial"/>
          <w:sz w:val="20"/>
          <w:szCs w:val="20"/>
        </w:rPr>
        <w:t>pó</w:t>
      </w:r>
      <w:r w:rsidRPr="00636C0F">
        <w:rPr>
          <w:rFonts w:ascii="Arial" w:eastAsia="TimesNewRoman" w:hAnsi="Arial" w:cs="Arial"/>
          <w:sz w:val="20"/>
          <w:szCs w:val="20"/>
        </w:rPr>
        <w:t>ź</w:t>
      </w:r>
      <w:r w:rsidRPr="00636C0F">
        <w:rPr>
          <w:rFonts w:ascii="Arial" w:hAnsi="Arial" w:cs="Arial"/>
          <w:sz w:val="20"/>
          <w:szCs w:val="20"/>
        </w:rPr>
        <w:t>n</w:t>
      </w:r>
      <w:proofErr w:type="spellEnd"/>
      <w:r w:rsidRPr="00636C0F">
        <w:rPr>
          <w:rFonts w:ascii="Arial" w:hAnsi="Arial" w:cs="Arial"/>
          <w:sz w:val="20"/>
          <w:szCs w:val="20"/>
        </w:rPr>
        <w:t xml:space="preserve">. </w:t>
      </w:r>
      <w:proofErr w:type="gramStart"/>
      <w:r w:rsidRPr="00636C0F">
        <w:rPr>
          <w:rFonts w:ascii="Arial" w:hAnsi="Arial" w:cs="Arial"/>
          <w:sz w:val="20"/>
          <w:szCs w:val="20"/>
        </w:rPr>
        <w:t>zm</w:t>
      </w:r>
      <w:proofErr w:type="gramEnd"/>
      <w:r w:rsidRPr="00636C0F">
        <w:rPr>
          <w:rFonts w:ascii="Arial" w:hAnsi="Arial" w:cs="Arial"/>
          <w:sz w:val="20"/>
          <w:szCs w:val="20"/>
        </w:rPr>
        <w:t>.),</w:t>
      </w:r>
    </w:p>
    <w:p w:rsidR="00261F69" w:rsidRPr="00636C0F" w:rsidRDefault="00316EAC" w:rsidP="00636C0F">
      <w:pPr>
        <w:spacing w:before="30" w:after="30" w:line="276" w:lineRule="auto"/>
        <w:jc w:val="both"/>
        <w:rPr>
          <w:rFonts w:ascii="Arial" w:hAnsi="Arial" w:cs="Arial"/>
          <w:sz w:val="20"/>
          <w:szCs w:val="20"/>
        </w:rPr>
      </w:pPr>
      <w:proofErr w:type="gramStart"/>
      <w:r w:rsidRPr="00636C0F">
        <w:rPr>
          <w:rFonts w:ascii="Arial" w:hAnsi="Arial" w:cs="Arial"/>
          <w:sz w:val="20"/>
          <w:szCs w:val="20"/>
        </w:rPr>
        <w:t>f</w:t>
      </w:r>
      <w:proofErr w:type="gramEnd"/>
      <w:r w:rsidR="00261F69" w:rsidRPr="00636C0F">
        <w:rPr>
          <w:rFonts w:ascii="Arial" w:hAnsi="Arial" w:cs="Arial"/>
          <w:sz w:val="20"/>
          <w:szCs w:val="20"/>
        </w:rPr>
        <w:t>) inne ustawy, rozporządzenia i normy obowiązujące w tym zakresie</w:t>
      </w:r>
    </w:p>
    <w:p w:rsidR="00261F69" w:rsidRPr="00636C0F" w:rsidRDefault="00261F69" w:rsidP="00636C0F">
      <w:pPr>
        <w:spacing w:line="276" w:lineRule="auto"/>
        <w:jc w:val="both"/>
        <w:rPr>
          <w:rFonts w:ascii="Arial" w:hAnsi="Arial" w:cs="Arial"/>
          <w:sz w:val="20"/>
          <w:szCs w:val="20"/>
        </w:rPr>
      </w:pPr>
      <w:r w:rsidRPr="00636C0F">
        <w:rPr>
          <w:rFonts w:ascii="Arial" w:hAnsi="Arial" w:cs="Arial"/>
          <w:sz w:val="20"/>
          <w:szCs w:val="20"/>
        </w:rPr>
        <w:t xml:space="preserve">3. Ogłoszenie zostanie zamieszczone na stronie internetowej </w:t>
      </w:r>
      <w:hyperlink r:id="rId8" w:history="1">
        <w:r w:rsidR="00195826" w:rsidRPr="00636C0F">
          <w:rPr>
            <w:rStyle w:val="Hipercze"/>
            <w:rFonts w:ascii="Arial" w:hAnsi="Arial" w:cs="Arial"/>
            <w:sz w:val="20"/>
            <w:szCs w:val="20"/>
          </w:rPr>
          <w:t>www.zozolawa.wroc.pl</w:t>
        </w:r>
      </w:hyperlink>
      <w:r w:rsidR="00195826" w:rsidRPr="00636C0F">
        <w:rPr>
          <w:rFonts w:ascii="Arial" w:hAnsi="Arial" w:cs="Arial"/>
          <w:sz w:val="20"/>
          <w:szCs w:val="20"/>
        </w:rPr>
        <w:t xml:space="preserve"> </w:t>
      </w:r>
      <w:r w:rsidRPr="00636C0F">
        <w:rPr>
          <w:rFonts w:ascii="Arial" w:hAnsi="Arial" w:cs="Arial"/>
          <w:sz w:val="20"/>
          <w:szCs w:val="20"/>
        </w:rPr>
        <w:t xml:space="preserve">oraz na </w:t>
      </w:r>
      <w:r w:rsidR="00195826" w:rsidRPr="00636C0F">
        <w:rPr>
          <w:rFonts w:ascii="Arial" w:hAnsi="Arial" w:cs="Arial"/>
          <w:sz w:val="20"/>
          <w:szCs w:val="20"/>
        </w:rPr>
        <w:t xml:space="preserve">stronie </w:t>
      </w:r>
      <w:proofErr w:type="spellStart"/>
      <w:r w:rsidR="00195826" w:rsidRPr="00636C0F">
        <w:rPr>
          <w:rFonts w:ascii="Arial" w:hAnsi="Arial" w:cs="Arial"/>
          <w:sz w:val="20"/>
          <w:szCs w:val="20"/>
        </w:rPr>
        <w:t>MiniPortalu</w:t>
      </w:r>
      <w:proofErr w:type="spellEnd"/>
      <w:r w:rsidR="00195826" w:rsidRPr="00636C0F">
        <w:rPr>
          <w:rFonts w:ascii="Arial" w:hAnsi="Arial" w:cs="Arial"/>
          <w:sz w:val="20"/>
          <w:szCs w:val="20"/>
        </w:rPr>
        <w:t xml:space="preserve"> </w:t>
      </w:r>
      <w:r w:rsidRPr="00636C0F">
        <w:rPr>
          <w:rFonts w:ascii="Arial" w:hAnsi="Arial" w:cs="Arial"/>
          <w:sz w:val="20"/>
          <w:szCs w:val="20"/>
        </w:rPr>
        <w:t>od dnia publikacji ogłoszenia o zamówieniu w Biuletynie Zamówień Publicznych do upływu terminu składania ofert.</w:t>
      </w:r>
    </w:p>
    <w:p w:rsidR="0038557B" w:rsidRPr="00636C0F" w:rsidRDefault="0038557B" w:rsidP="00636C0F">
      <w:pPr>
        <w:spacing w:line="276" w:lineRule="auto"/>
        <w:jc w:val="both"/>
        <w:rPr>
          <w:rFonts w:ascii="Arial" w:hAnsi="Arial" w:cs="Arial"/>
          <w:sz w:val="20"/>
          <w:szCs w:val="20"/>
        </w:rPr>
      </w:pPr>
      <w:r w:rsidRPr="00636C0F">
        <w:rPr>
          <w:rFonts w:ascii="Arial" w:hAnsi="Arial" w:cs="Arial"/>
          <w:sz w:val="20"/>
          <w:szCs w:val="20"/>
        </w:rPr>
        <w:t xml:space="preserve">4. Przedmiotowe postępowanie prowadzone jest przy użyciu środków komunikacji elektronicznej. Składanie ofert następuje za pośrednictwem </w:t>
      </w:r>
      <w:proofErr w:type="spellStart"/>
      <w:r w:rsidRPr="00636C0F">
        <w:rPr>
          <w:rFonts w:ascii="Arial" w:hAnsi="Arial" w:cs="Arial"/>
          <w:sz w:val="20"/>
          <w:szCs w:val="20"/>
        </w:rPr>
        <w:t>MiniPortal</w:t>
      </w:r>
      <w:proofErr w:type="spellEnd"/>
      <w:r w:rsidRPr="00636C0F">
        <w:rPr>
          <w:rFonts w:ascii="Arial" w:hAnsi="Arial" w:cs="Arial"/>
          <w:sz w:val="20"/>
          <w:szCs w:val="20"/>
        </w:rPr>
        <w:t>.</w:t>
      </w:r>
    </w:p>
    <w:p w:rsidR="0038557B" w:rsidRPr="00636C0F" w:rsidRDefault="0038557B" w:rsidP="00636C0F">
      <w:pPr>
        <w:pStyle w:val="Bezodstpw"/>
        <w:spacing w:line="276" w:lineRule="auto"/>
        <w:rPr>
          <w:rFonts w:ascii="Arial" w:hAnsi="Arial" w:cs="Arial"/>
          <w:sz w:val="20"/>
          <w:szCs w:val="20"/>
        </w:rPr>
      </w:pPr>
      <w:r w:rsidRPr="00636C0F">
        <w:rPr>
          <w:rFonts w:ascii="Arial" w:hAnsi="Arial" w:cs="Arial"/>
          <w:sz w:val="20"/>
          <w:szCs w:val="20"/>
        </w:rPr>
        <w:t xml:space="preserve">5. Zamawiający nie przewiduje wyboru najkorzystniejszej oferty z możliwością prowadzenia negocjacji. </w:t>
      </w:r>
    </w:p>
    <w:p w:rsidR="005567C1" w:rsidRPr="00636C0F" w:rsidRDefault="0038557B" w:rsidP="00636C0F">
      <w:pPr>
        <w:pStyle w:val="Bezodstpw"/>
        <w:spacing w:line="276" w:lineRule="auto"/>
        <w:rPr>
          <w:rFonts w:ascii="Arial" w:hAnsi="Arial" w:cs="Arial"/>
          <w:sz w:val="20"/>
          <w:szCs w:val="20"/>
        </w:rPr>
      </w:pPr>
      <w:r w:rsidRPr="00636C0F">
        <w:rPr>
          <w:rFonts w:ascii="Arial" w:hAnsi="Arial" w:cs="Arial"/>
          <w:sz w:val="20"/>
          <w:szCs w:val="20"/>
        </w:rPr>
        <w:t xml:space="preserve">6. Szacunkowa wartość przedmiotowego zamówienia nie przekracza progów </w:t>
      </w:r>
      <w:proofErr w:type="gramStart"/>
      <w:r w:rsidRPr="00636C0F">
        <w:rPr>
          <w:rFonts w:ascii="Arial" w:hAnsi="Arial" w:cs="Arial"/>
          <w:sz w:val="20"/>
          <w:szCs w:val="20"/>
        </w:rPr>
        <w:t>unijnych o jakich</w:t>
      </w:r>
      <w:proofErr w:type="gramEnd"/>
      <w:r w:rsidRPr="00636C0F">
        <w:rPr>
          <w:rFonts w:ascii="Arial" w:hAnsi="Arial" w:cs="Arial"/>
          <w:sz w:val="20"/>
          <w:szCs w:val="20"/>
        </w:rPr>
        <w:t xml:space="preserve"> mowa w art. 3 ustawy </w:t>
      </w:r>
      <w:proofErr w:type="spellStart"/>
      <w:r w:rsidRPr="00636C0F">
        <w:rPr>
          <w:rFonts w:ascii="Arial" w:hAnsi="Arial" w:cs="Arial"/>
          <w:sz w:val="20"/>
          <w:szCs w:val="20"/>
        </w:rPr>
        <w:t>p.z.</w:t>
      </w:r>
      <w:proofErr w:type="gramStart"/>
      <w:r w:rsidRPr="00636C0F">
        <w:rPr>
          <w:rFonts w:ascii="Arial" w:hAnsi="Arial" w:cs="Arial"/>
          <w:sz w:val="20"/>
          <w:szCs w:val="20"/>
        </w:rPr>
        <w:t>p</w:t>
      </w:r>
      <w:proofErr w:type="spellEnd"/>
      <w:proofErr w:type="gramEnd"/>
      <w:r w:rsidRPr="00636C0F">
        <w:rPr>
          <w:rFonts w:ascii="Arial" w:hAnsi="Arial" w:cs="Arial"/>
          <w:sz w:val="20"/>
          <w:szCs w:val="20"/>
        </w:rPr>
        <w:t xml:space="preserve">.  </w:t>
      </w:r>
    </w:p>
    <w:p w:rsidR="00636C0F" w:rsidRPr="00636C0F" w:rsidRDefault="00636C0F" w:rsidP="00636C0F">
      <w:pPr>
        <w:pStyle w:val="NormalnyWeb"/>
        <w:spacing w:line="276" w:lineRule="auto"/>
        <w:ind w:left="0"/>
        <w:jc w:val="both"/>
        <w:rPr>
          <w:rFonts w:ascii="Arial" w:hAnsi="Arial" w:cs="Arial"/>
          <w:sz w:val="20"/>
          <w:szCs w:val="20"/>
        </w:rPr>
      </w:pPr>
      <w:r w:rsidRPr="00636C0F">
        <w:rPr>
          <w:rFonts w:ascii="Arial" w:hAnsi="Arial" w:cs="Arial"/>
          <w:sz w:val="20"/>
          <w:szCs w:val="20"/>
        </w:rPr>
        <w:t xml:space="preserve">7. Zamawiający nie przewiduje możliwości udzielenia zamówienia polegającego na powtórzeniu podobnych usług zgodnie z art. 214 ust 1 pkt 7 i 8 </w:t>
      </w:r>
      <w:proofErr w:type="spellStart"/>
      <w:r w:rsidRPr="00636C0F">
        <w:rPr>
          <w:rFonts w:ascii="Arial" w:hAnsi="Arial" w:cs="Arial"/>
          <w:sz w:val="20"/>
          <w:szCs w:val="20"/>
        </w:rPr>
        <w:t>Pzp</w:t>
      </w:r>
      <w:proofErr w:type="spellEnd"/>
      <w:r w:rsidRPr="00636C0F">
        <w:rPr>
          <w:rFonts w:ascii="Arial" w:hAnsi="Arial" w:cs="Arial"/>
          <w:sz w:val="20"/>
          <w:szCs w:val="20"/>
        </w:rPr>
        <w:t>.</w:t>
      </w:r>
    </w:p>
    <w:p w:rsidR="0038557B" w:rsidRPr="00636C0F" w:rsidRDefault="00636C0F" w:rsidP="00636C0F">
      <w:pPr>
        <w:pStyle w:val="Bezodstpw"/>
        <w:spacing w:line="276" w:lineRule="auto"/>
        <w:rPr>
          <w:rFonts w:ascii="Arial" w:hAnsi="Arial" w:cs="Arial"/>
          <w:sz w:val="20"/>
          <w:szCs w:val="20"/>
        </w:rPr>
      </w:pPr>
      <w:r w:rsidRPr="00636C0F">
        <w:rPr>
          <w:rFonts w:ascii="Arial" w:hAnsi="Arial" w:cs="Arial"/>
          <w:sz w:val="20"/>
          <w:szCs w:val="20"/>
        </w:rPr>
        <w:t>8</w:t>
      </w:r>
      <w:r w:rsidR="005567C1" w:rsidRPr="00636C0F">
        <w:rPr>
          <w:rFonts w:ascii="Arial" w:hAnsi="Arial" w:cs="Arial"/>
          <w:sz w:val="20"/>
          <w:szCs w:val="20"/>
        </w:rPr>
        <w:t xml:space="preserve">. </w:t>
      </w:r>
      <w:r w:rsidR="0038557B" w:rsidRPr="00636C0F">
        <w:rPr>
          <w:rFonts w:ascii="Arial" w:hAnsi="Arial" w:cs="Arial"/>
          <w:sz w:val="20"/>
          <w:szCs w:val="20"/>
        </w:rPr>
        <w:t>Zamawiający nie przewiduje aukcji elektronicznej.</w:t>
      </w:r>
    </w:p>
    <w:p w:rsidR="0038557B" w:rsidRPr="00636C0F" w:rsidRDefault="00636C0F" w:rsidP="00636C0F">
      <w:pPr>
        <w:pStyle w:val="Bezodstpw"/>
        <w:spacing w:line="276" w:lineRule="auto"/>
        <w:rPr>
          <w:rFonts w:ascii="Arial" w:hAnsi="Arial" w:cs="Arial"/>
          <w:sz w:val="20"/>
          <w:szCs w:val="20"/>
        </w:rPr>
      </w:pPr>
      <w:r w:rsidRPr="00636C0F">
        <w:rPr>
          <w:rFonts w:ascii="Arial" w:hAnsi="Arial" w:cs="Arial"/>
          <w:sz w:val="20"/>
          <w:szCs w:val="20"/>
        </w:rPr>
        <w:t>9</w:t>
      </w:r>
      <w:r w:rsidR="005567C1" w:rsidRPr="00636C0F">
        <w:rPr>
          <w:rFonts w:ascii="Arial" w:hAnsi="Arial" w:cs="Arial"/>
          <w:sz w:val="20"/>
          <w:szCs w:val="20"/>
        </w:rPr>
        <w:t xml:space="preserve">. </w:t>
      </w:r>
      <w:r w:rsidR="0038557B" w:rsidRPr="00636C0F">
        <w:rPr>
          <w:rFonts w:ascii="Arial" w:hAnsi="Arial" w:cs="Arial"/>
          <w:sz w:val="20"/>
          <w:szCs w:val="20"/>
        </w:rPr>
        <w:t>Zamawiający nie przewiduje złożenia oferty w postaci katalogów elektronicznych.</w:t>
      </w:r>
    </w:p>
    <w:p w:rsidR="0038557B" w:rsidRPr="00636C0F" w:rsidRDefault="00636C0F" w:rsidP="00636C0F">
      <w:pPr>
        <w:pStyle w:val="Bezodstpw"/>
        <w:spacing w:line="276" w:lineRule="auto"/>
        <w:rPr>
          <w:rFonts w:ascii="Arial" w:hAnsi="Arial" w:cs="Arial"/>
          <w:sz w:val="20"/>
          <w:szCs w:val="20"/>
        </w:rPr>
      </w:pPr>
      <w:r w:rsidRPr="00636C0F">
        <w:rPr>
          <w:rFonts w:ascii="Arial" w:hAnsi="Arial" w:cs="Arial"/>
          <w:sz w:val="20"/>
          <w:szCs w:val="20"/>
        </w:rPr>
        <w:t>10</w:t>
      </w:r>
      <w:r w:rsidR="005567C1" w:rsidRPr="00636C0F">
        <w:rPr>
          <w:rFonts w:ascii="Arial" w:hAnsi="Arial" w:cs="Arial"/>
          <w:sz w:val="20"/>
          <w:szCs w:val="20"/>
        </w:rPr>
        <w:t xml:space="preserve">. </w:t>
      </w:r>
      <w:r w:rsidR="0038557B" w:rsidRPr="00636C0F">
        <w:rPr>
          <w:rFonts w:ascii="Arial" w:hAnsi="Arial" w:cs="Arial"/>
          <w:sz w:val="20"/>
          <w:szCs w:val="20"/>
        </w:rPr>
        <w:t>Zamawiający nie prowadzi postępowania w celu zawarcia umowy ramowej.</w:t>
      </w:r>
    </w:p>
    <w:p w:rsidR="0038557B" w:rsidRPr="00636C0F" w:rsidRDefault="005567C1" w:rsidP="00636C0F">
      <w:pPr>
        <w:pStyle w:val="Bezodstpw"/>
        <w:spacing w:line="276" w:lineRule="auto"/>
        <w:rPr>
          <w:rFonts w:ascii="Arial" w:hAnsi="Arial" w:cs="Arial"/>
          <w:sz w:val="20"/>
          <w:szCs w:val="20"/>
        </w:rPr>
      </w:pPr>
      <w:r w:rsidRPr="00636C0F">
        <w:rPr>
          <w:rFonts w:ascii="Arial" w:hAnsi="Arial" w:cs="Arial"/>
          <w:sz w:val="20"/>
          <w:szCs w:val="20"/>
        </w:rPr>
        <w:t>1</w:t>
      </w:r>
      <w:r w:rsidR="00636C0F" w:rsidRPr="00636C0F">
        <w:rPr>
          <w:rFonts w:ascii="Arial" w:hAnsi="Arial" w:cs="Arial"/>
          <w:sz w:val="20"/>
          <w:szCs w:val="20"/>
        </w:rPr>
        <w:t>1</w:t>
      </w:r>
      <w:r w:rsidRPr="00636C0F">
        <w:rPr>
          <w:rFonts w:ascii="Arial" w:hAnsi="Arial" w:cs="Arial"/>
          <w:sz w:val="20"/>
          <w:szCs w:val="20"/>
        </w:rPr>
        <w:t xml:space="preserve">. </w:t>
      </w:r>
      <w:r w:rsidR="0038557B" w:rsidRPr="00636C0F">
        <w:rPr>
          <w:rFonts w:ascii="Arial" w:hAnsi="Arial" w:cs="Arial"/>
          <w:sz w:val="20"/>
          <w:szCs w:val="20"/>
        </w:rPr>
        <w:t xml:space="preserve">Zamawiający nie zastrzega możliwości ubiegania się o udzielenie zamówienia wyłącznie przez wykonawców, o których mowa w art. 94 </w:t>
      </w:r>
      <w:proofErr w:type="spellStart"/>
      <w:r w:rsidR="0038557B" w:rsidRPr="00636C0F">
        <w:rPr>
          <w:rFonts w:ascii="Arial" w:hAnsi="Arial" w:cs="Arial"/>
          <w:sz w:val="20"/>
          <w:szCs w:val="20"/>
        </w:rPr>
        <w:t>p.z.</w:t>
      </w:r>
      <w:proofErr w:type="gramStart"/>
      <w:r w:rsidR="0038557B" w:rsidRPr="00636C0F">
        <w:rPr>
          <w:rFonts w:ascii="Arial" w:hAnsi="Arial" w:cs="Arial"/>
          <w:sz w:val="20"/>
          <w:szCs w:val="20"/>
        </w:rPr>
        <w:t>p</w:t>
      </w:r>
      <w:proofErr w:type="spellEnd"/>
      <w:proofErr w:type="gramEnd"/>
      <w:r w:rsidR="0038557B" w:rsidRPr="00636C0F">
        <w:rPr>
          <w:rFonts w:ascii="Arial" w:hAnsi="Arial" w:cs="Arial"/>
          <w:sz w:val="20"/>
          <w:szCs w:val="20"/>
        </w:rPr>
        <w:t xml:space="preserve">. </w:t>
      </w:r>
    </w:p>
    <w:p w:rsidR="0038557B" w:rsidRPr="00C232D9" w:rsidRDefault="005567C1" w:rsidP="00636C0F">
      <w:pPr>
        <w:pStyle w:val="Bezodstpw"/>
        <w:spacing w:line="276" w:lineRule="auto"/>
        <w:rPr>
          <w:rFonts w:ascii="Arial" w:hAnsi="Arial" w:cs="Arial"/>
          <w:strike/>
          <w:sz w:val="20"/>
          <w:szCs w:val="20"/>
        </w:rPr>
      </w:pPr>
      <w:r w:rsidRPr="00C232D9">
        <w:rPr>
          <w:rFonts w:ascii="Arial" w:hAnsi="Arial" w:cs="Arial"/>
          <w:strike/>
          <w:sz w:val="20"/>
          <w:szCs w:val="20"/>
        </w:rPr>
        <w:t>1</w:t>
      </w:r>
      <w:r w:rsidR="00636C0F" w:rsidRPr="00C232D9">
        <w:rPr>
          <w:rFonts w:ascii="Arial" w:hAnsi="Arial" w:cs="Arial"/>
          <w:strike/>
          <w:sz w:val="20"/>
          <w:szCs w:val="20"/>
        </w:rPr>
        <w:t>2</w:t>
      </w:r>
      <w:r w:rsidRPr="00C232D9">
        <w:rPr>
          <w:rFonts w:ascii="Arial" w:hAnsi="Arial" w:cs="Arial"/>
          <w:strike/>
          <w:sz w:val="20"/>
          <w:szCs w:val="20"/>
        </w:rPr>
        <w:t xml:space="preserve">. </w:t>
      </w:r>
      <w:r w:rsidR="0038557B" w:rsidRPr="00C232D9">
        <w:rPr>
          <w:rFonts w:ascii="Arial" w:hAnsi="Arial" w:cs="Arial"/>
          <w:strike/>
          <w:sz w:val="20"/>
          <w:szCs w:val="20"/>
        </w:rPr>
        <w:t xml:space="preserve">Wymagania związane z realizacją zamówienia w zakresie zatrudnienia przez wykonawcę lub podwykonawcę na podstawie stosunku pracy osób wykonujących wskazane przez zamawiającego czynności w zakresie realizacji zamówienia, jeżeli wykonanie tych czynności polega na wykonywaniu pracy w sposób określony w art. 22 § 1 ustawy z dnia 26 czerwca 1974 r. - Kodeks pracy (Dz. U. </w:t>
      </w:r>
      <w:proofErr w:type="gramStart"/>
      <w:r w:rsidR="0038557B" w:rsidRPr="00C232D9">
        <w:rPr>
          <w:rFonts w:ascii="Arial" w:hAnsi="Arial" w:cs="Arial"/>
          <w:strike/>
          <w:sz w:val="20"/>
          <w:szCs w:val="20"/>
        </w:rPr>
        <w:t>z</w:t>
      </w:r>
      <w:proofErr w:type="gramEnd"/>
      <w:r w:rsidR="0038557B" w:rsidRPr="00C232D9">
        <w:rPr>
          <w:rFonts w:ascii="Arial" w:hAnsi="Arial" w:cs="Arial"/>
          <w:strike/>
          <w:sz w:val="20"/>
          <w:szCs w:val="20"/>
        </w:rPr>
        <w:t xml:space="preserve"> 2019 r. poz. 1040, 1043 i 1495)</w:t>
      </w:r>
      <w:r w:rsidRPr="00C232D9">
        <w:rPr>
          <w:rFonts w:ascii="Arial" w:hAnsi="Arial" w:cs="Arial"/>
          <w:strike/>
          <w:sz w:val="20"/>
          <w:szCs w:val="20"/>
        </w:rPr>
        <w:t xml:space="preserve">. </w:t>
      </w:r>
      <w:r w:rsidR="0038557B" w:rsidRPr="00C232D9">
        <w:rPr>
          <w:rFonts w:ascii="Arial" w:hAnsi="Arial" w:cs="Arial"/>
          <w:strike/>
          <w:sz w:val="20"/>
          <w:szCs w:val="20"/>
        </w:rPr>
        <w:t xml:space="preserve">Szczegółowe wymagania dotyczące realizacji oraz egzekwowania </w:t>
      </w:r>
      <w:r w:rsidR="0038557B" w:rsidRPr="00C232D9">
        <w:rPr>
          <w:rFonts w:ascii="Arial" w:hAnsi="Arial" w:cs="Arial"/>
          <w:strike/>
          <w:sz w:val="20"/>
          <w:szCs w:val="20"/>
        </w:rPr>
        <w:lastRenderedPageBreak/>
        <w:t xml:space="preserve">wymogu zatrudnienia na podstawie stosunku pracy zostały określone we wzorze umowy </w:t>
      </w:r>
      <w:r w:rsidRPr="00C232D9">
        <w:rPr>
          <w:rFonts w:ascii="Arial" w:hAnsi="Arial" w:cs="Arial"/>
          <w:strike/>
          <w:sz w:val="20"/>
          <w:szCs w:val="20"/>
        </w:rPr>
        <w:t xml:space="preserve">stanowiącym </w:t>
      </w:r>
      <w:r w:rsidR="0038557B" w:rsidRPr="00C232D9">
        <w:rPr>
          <w:rFonts w:ascii="Arial" w:hAnsi="Arial" w:cs="Arial"/>
          <w:strike/>
          <w:sz w:val="20"/>
          <w:szCs w:val="20"/>
        </w:rPr>
        <w:t xml:space="preserve">Załącznik nr </w:t>
      </w:r>
      <w:r w:rsidRPr="00C232D9">
        <w:rPr>
          <w:rFonts w:ascii="Arial" w:hAnsi="Arial" w:cs="Arial"/>
          <w:strike/>
          <w:sz w:val="20"/>
          <w:szCs w:val="20"/>
        </w:rPr>
        <w:t xml:space="preserve">5 </w:t>
      </w:r>
      <w:r w:rsidR="0038557B" w:rsidRPr="00C232D9">
        <w:rPr>
          <w:rFonts w:ascii="Arial" w:hAnsi="Arial" w:cs="Arial"/>
          <w:strike/>
          <w:sz w:val="20"/>
          <w:szCs w:val="20"/>
        </w:rPr>
        <w:t xml:space="preserve">do SWZ. </w:t>
      </w:r>
    </w:p>
    <w:p w:rsidR="0038557B" w:rsidRPr="00636C0F" w:rsidRDefault="005567C1" w:rsidP="00636C0F">
      <w:pPr>
        <w:pStyle w:val="Bezodstpw"/>
        <w:spacing w:line="276" w:lineRule="auto"/>
        <w:rPr>
          <w:rFonts w:ascii="Arial" w:hAnsi="Arial" w:cs="Arial"/>
          <w:sz w:val="20"/>
          <w:szCs w:val="20"/>
        </w:rPr>
      </w:pPr>
      <w:r w:rsidRPr="00636C0F">
        <w:rPr>
          <w:rFonts w:ascii="Arial" w:hAnsi="Arial" w:cs="Arial"/>
          <w:sz w:val="20"/>
          <w:szCs w:val="20"/>
        </w:rPr>
        <w:t>1</w:t>
      </w:r>
      <w:r w:rsidR="00636C0F" w:rsidRPr="00636C0F">
        <w:rPr>
          <w:rFonts w:ascii="Arial" w:hAnsi="Arial" w:cs="Arial"/>
          <w:sz w:val="20"/>
          <w:szCs w:val="20"/>
        </w:rPr>
        <w:t>3</w:t>
      </w:r>
      <w:r w:rsidRPr="00636C0F">
        <w:rPr>
          <w:rFonts w:ascii="Arial" w:hAnsi="Arial" w:cs="Arial"/>
          <w:sz w:val="20"/>
          <w:szCs w:val="20"/>
        </w:rPr>
        <w:t xml:space="preserve">. </w:t>
      </w:r>
      <w:r w:rsidR="0038557B" w:rsidRPr="00636C0F">
        <w:rPr>
          <w:rFonts w:ascii="Arial" w:hAnsi="Arial" w:cs="Arial"/>
          <w:sz w:val="20"/>
          <w:szCs w:val="20"/>
        </w:rPr>
        <w:t xml:space="preserve">Zamawiający nie określa dodatkowych wymagań związanych z zatrudnianiem osób, o których mowa w art. 96 ust. 2 pkt 2 </w:t>
      </w:r>
      <w:proofErr w:type="spellStart"/>
      <w:r w:rsidR="0038557B" w:rsidRPr="00636C0F">
        <w:rPr>
          <w:rFonts w:ascii="Arial" w:hAnsi="Arial" w:cs="Arial"/>
          <w:sz w:val="20"/>
          <w:szCs w:val="20"/>
        </w:rPr>
        <w:t>p.z.</w:t>
      </w:r>
      <w:proofErr w:type="gramStart"/>
      <w:r w:rsidR="0038557B" w:rsidRPr="00636C0F">
        <w:rPr>
          <w:rFonts w:ascii="Arial" w:hAnsi="Arial" w:cs="Arial"/>
          <w:sz w:val="20"/>
          <w:szCs w:val="20"/>
        </w:rPr>
        <w:t>p</w:t>
      </w:r>
      <w:proofErr w:type="spellEnd"/>
      <w:proofErr w:type="gramEnd"/>
      <w:r w:rsidR="0038557B" w:rsidRPr="00636C0F">
        <w:rPr>
          <w:rFonts w:ascii="Arial" w:hAnsi="Arial" w:cs="Arial"/>
          <w:sz w:val="20"/>
          <w:szCs w:val="20"/>
        </w:rPr>
        <w:t xml:space="preserve">. </w:t>
      </w:r>
    </w:p>
    <w:p w:rsidR="0038557B" w:rsidRDefault="0038557B" w:rsidP="00261F69">
      <w:pPr>
        <w:jc w:val="both"/>
        <w:rPr>
          <w:rFonts w:ascii="Arial" w:hAnsi="Arial" w:cs="Arial"/>
          <w:sz w:val="20"/>
          <w:szCs w:val="20"/>
        </w:rPr>
      </w:pPr>
    </w:p>
    <w:p w:rsidR="00261F69" w:rsidRDefault="00261F69" w:rsidP="00261F69">
      <w:pPr>
        <w:tabs>
          <w:tab w:val="left" w:pos="1160"/>
        </w:tabs>
        <w:jc w:val="both"/>
        <w:rPr>
          <w:rFonts w:ascii="Arial" w:hAnsi="Arial" w:cs="Arial"/>
          <w:sz w:val="20"/>
          <w:szCs w:val="20"/>
        </w:rPr>
      </w:pPr>
    </w:p>
    <w:p w:rsidR="00261F69" w:rsidRDefault="00261F69" w:rsidP="00261F69">
      <w:pPr>
        <w:tabs>
          <w:tab w:val="left" w:pos="1160"/>
        </w:tabs>
        <w:spacing w:after="120"/>
        <w:jc w:val="both"/>
        <w:rPr>
          <w:rFonts w:ascii="Arial" w:hAnsi="Arial" w:cs="Arial"/>
          <w:sz w:val="20"/>
          <w:szCs w:val="20"/>
        </w:rPr>
      </w:pPr>
      <w:r w:rsidRPr="0038557B">
        <w:rPr>
          <w:rFonts w:ascii="Arial" w:hAnsi="Arial" w:cs="Arial"/>
          <w:b/>
          <w:highlight w:val="green"/>
        </w:rPr>
        <w:t>III. PRZEDMIOT ZAMÓWIENIA</w:t>
      </w:r>
    </w:p>
    <w:p w:rsidR="00261F69" w:rsidRDefault="00261F69" w:rsidP="00261F69">
      <w:pPr>
        <w:pStyle w:val="Nagwek"/>
        <w:jc w:val="both"/>
        <w:rPr>
          <w:rFonts w:ascii="Arial" w:hAnsi="Arial" w:cs="Arial"/>
          <w:sz w:val="20"/>
          <w:szCs w:val="20"/>
        </w:rPr>
      </w:pPr>
      <w:r>
        <w:rPr>
          <w:rFonts w:ascii="Arial" w:hAnsi="Arial" w:cs="Arial"/>
          <w:sz w:val="20"/>
          <w:szCs w:val="20"/>
        </w:rPr>
        <w:t xml:space="preserve">1. Przedmiotem niniejszego zamówienia </w:t>
      </w:r>
      <w:r w:rsidR="0038557B">
        <w:rPr>
          <w:rFonts w:ascii="Arial" w:hAnsi="Arial" w:cs="Arial"/>
          <w:sz w:val="20"/>
          <w:szCs w:val="20"/>
        </w:rPr>
        <w:t>jest</w:t>
      </w:r>
      <w:r>
        <w:rPr>
          <w:rFonts w:ascii="Arial" w:hAnsi="Arial" w:cs="Arial"/>
          <w:sz w:val="20"/>
          <w:szCs w:val="20"/>
        </w:rPr>
        <w:t xml:space="preserve">: </w:t>
      </w:r>
      <w:r w:rsidR="00D707AB">
        <w:rPr>
          <w:rFonts w:ascii="Arial" w:hAnsi="Arial" w:cs="Arial"/>
          <w:b/>
          <w:sz w:val="20"/>
          <w:szCs w:val="20"/>
        </w:rPr>
        <w:t xml:space="preserve">Dostawa </w:t>
      </w:r>
      <w:r w:rsidR="00C13EB9">
        <w:rPr>
          <w:rFonts w:ascii="Arial" w:hAnsi="Arial" w:cs="Arial"/>
          <w:b/>
          <w:sz w:val="20"/>
          <w:szCs w:val="20"/>
        </w:rPr>
        <w:t>sprzętu komputerowego</w:t>
      </w:r>
      <w:r w:rsidR="00D707AB">
        <w:rPr>
          <w:rFonts w:ascii="Arial" w:hAnsi="Arial" w:cs="Arial"/>
          <w:b/>
          <w:sz w:val="20"/>
          <w:szCs w:val="20"/>
        </w:rPr>
        <w:t xml:space="preserve"> dla ZOZ</w:t>
      </w:r>
      <w:r w:rsidRPr="00141863">
        <w:rPr>
          <w:rFonts w:ascii="Arial" w:hAnsi="Arial" w:cs="Arial"/>
          <w:b/>
          <w:sz w:val="20"/>
          <w:szCs w:val="20"/>
        </w:rPr>
        <w:t xml:space="preserve"> w Oławie</w:t>
      </w:r>
      <w:r>
        <w:rPr>
          <w:rFonts w:ascii="Arial" w:hAnsi="Arial" w:cs="Arial"/>
          <w:sz w:val="20"/>
          <w:szCs w:val="20"/>
        </w:rPr>
        <w:t>, ul. Baczyńskiego 1</w:t>
      </w:r>
    </w:p>
    <w:p w:rsidR="00261F69" w:rsidRDefault="00261F69" w:rsidP="00261F69">
      <w:pPr>
        <w:jc w:val="both"/>
        <w:rPr>
          <w:rFonts w:ascii="Arial" w:hAnsi="Arial" w:cs="Arial"/>
          <w:sz w:val="20"/>
          <w:szCs w:val="20"/>
        </w:rPr>
      </w:pPr>
      <w:r>
        <w:rPr>
          <w:rFonts w:ascii="Arial" w:hAnsi="Arial" w:cs="Arial"/>
          <w:sz w:val="20"/>
          <w:szCs w:val="20"/>
        </w:rPr>
        <w:t>2. Zamówienie obejmuje swoim zakresem</w:t>
      </w:r>
      <w:r w:rsidR="00712FA8">
        <w:rPr>
          <w:rFonts w:ascii="Arial" w:hAnsi="Arial" w:cs="Arial"/>
          <w:sz w:val="20"/>
          <w:szCs w:val="20"/>
        </w:rPr>
        <w:t xml:space="preserve"> </w:t>
      </w:r>
      <w:r w:rsidR="00525972">
        <w:rPr>
          <w:rFonts w:ascii="Arial" w:hAnsi="Arial" w:cs="Arial"/>
          <w:sz w:val="20"/>
          <w:szCs w:val="20"/>
        </w:rPr>
        <w:t>7</w:t>
      </w:r>
      <w:r>
        <w:rPr>
          <w:rFonts w:ascii="Arial" w:hAnsi="Arial" w:cs="Arial"/>
          <w:sz w:val="20"/>
          <w:szCs w:val="20"/>
        </w:rPr>
        <w:t xml:space="preserve"> zada</w:t>
      </w:r>
      <w:r w:rsidR="00D707AB">
        <w:rPr>
          <w:rFonts w:ascii="Arial" w:hAnsi="Arial" w:cs="Arial"/>
          <w:sz w:val="20"/>
          <w:szCs w:val="20"/>
        </w:rPr>
        <w:t>ń</w:t>
      </w:r>
      <w:r w:rsidR="00A2215D">
        <w:rPr>
          <w:rFonts w:ascii="Arial" w:hAnsi="Arial" w:cs="Arial"/>
          <w:sz w:val="20"/>
          <w:szCs w:val="20"/>
        </w:rPr>
        <w:t>:</w:t>
      </w:r>
    </w:p>
    <w:tbl>
      <w:tblPr>
        <w:tblW w:w="6295" w:type="dxa"/>
        <w:tblInd w:w="75" w:type="dxa"/>
        <w:tblCellMar>
          <w:left w:w="70" w:type="dxa"/>
          <w:right w:w="70" w:type="dxa"/>
        </w:tblCellMar>
        <w:tblLook w:val="04A0" w:firstRow="1" w:lastRow="0" w:firstColumn="1" w:lastColumn="0" w:noHBand="0" w:noVBand="1"/>
      </w:tblPr>
      <w:tblGrid>
        <w:gridCol w:w="532"/>
        <w:gridCol w:w="5763"/>
      </w:tblGrid>
      <w:tr w:rsidR="006805E0" w:rsidRPr="00133524" w:rsidTr="00FE66D5">
        <w:trPr>
          <w:trHeight w:val="300"/>
        </w:trPr>
        <w:tc>
          <w:tcPr>
            <w:tcW w:w="532" w:type="dxa"/>
            <w:tcBorders>
              <w:top w:val="single" w:sz="4" w:space="0" w:color="auto"/>
              <w:left w:val="single" w:sz="4" w:space="0" w:color="auto"/>
              <w:bottom w:val="single" w:sz="4" w:space="0" w:color="auto"/>
              <w:right w:val="single" w:sz="4" w:space="0" w:color="auto"/>
            </w:tcBorders>
            <w:shd w:val="clear" w:color="auto" w:fill="auto"/>
            <w:noWrap/>
            <w:vAlign w:val="bottom"/>
          </w:tcPr>
          <w:p w:rsidR="006805E0" w:rsidRPr="007F3AC3" w:rsidRDefault="006805E0" w:rsidP="00FE66D5">
            <w:pPr>
              <w:rPr>
                <w:rFonts w:ascii="Arial" w:hAnsi="Arial" w:cs="Arial"/>
                <w:b/>
                <w:bCs/>
                <w:color w:val="000000"/>
                <w:sz w:val="18"/>
                <w:szCs w:val="18"/>
              </w:rPr>
            </w:pPr>
            <w:r w:rsidRPr="007F3AC3">
              <w:rPr>
                <w:rFonts w:ascii="Arial" w:hAnsi="Arial" w:cs="Arial"/>
                <w:b/>
                <w:bCs/>
                <w:color w:val="000000"/>
                <w:sz w:val="18"/>
                <w:szCs w:val="18"/>
              </w:rPr>
              <w:t>L.</w:t>
            </w:r>
            <w:proofErr w:type="gramStart"/>
            <w:r w:rsidRPr="007F3AC3">
              <w:rPr>
                <w:rFonts w:ascii="Arial" w:hAnsi="Arial" w:cs="Arial"/>
                <w:b/>
                <w:bCs/>
                <w:color w:val="000000"/>
                <w:sz w:val="18"/>
                <w:szCs w:val="18"/>
              </w:rPr>
              <w:t>p</w:t>
            </w:r>
            <w:proofErr w:type="gramEnd"/>
            <w:r w:rsidRPr="007F3AC3">
              <w:rPr>
                <w:rFonts w:ascii="Arial" w:hAnsi="Arial" w:cs="Arial"/>
                <w:b/>
                <w:bCs/>
                <w:color w:val="000000"/>
                <w:sz w:val="18"/>
                <w:szCs w:val="18"/>
              </w:rPr>
              <w:t>.</w:t>
            </w:r>
          </w:p>
        </w:tc>
        <w:tc>
          <w:tcPr>
            <w:tcW w:w="5763" w:type="dxa"/>
            <w:tcBorders>
              <w:top w:val="single" w:sz="4" w:space="0" w:color="auto"/>
              <w:left w:val="nil"/>
              <w:bottom w:val="single" w:sz="4" w:space="0" w:color="auto"/>
              <w:right w:val="single" w:sz="4" w:space="0" w:color="auto"/>
            </w:tcBorders>
            <w:shd w:val="clear" w:color="auto" w:fill="auto"/>
            <w:noWrap/>
            <w:vAlign w:val="bottom"/>
          </w:tcPr>
          <w:p w:rsidR="006805E0" w:rsidRPr="007F3AC3" w:rsidRDefault="006805E0" w:rsidP="00FE66D5">
            <w:pPr>
              <w:rPr>
                <w:rFonts w:ascii="Arial" w:hAnsi="Arial" w:cs="Arial"/>
                <w:b/>
                <w:bCs/>
                <w:color w:val="000000"/>
                <w:sz w:val="18"/>
                <w:szCs w:val="18"/>
              </w:rPr>
            </w:pPr>
            <w:r w:rsidRPr="007F3AC3">
              <w:rPr>
                <w:rFonts w:ascii="Arial" w:hAnsi="Arial" w:cs="Arial"/>
                <w:b/>
                <w:bCs/>
                <w:color w:val="000000"/>
                <w:sz w:val="18"/>
                <w:szCs w:val="18"/>
              </w:rPr>
              <w:t>Przedmiot zamówienia</w:t>
            </w:r>
          </w:p>
        </w:tc>
      </w:tr>
      <w:tr w:rsidR="006805E0" w:rsidRPr="00133524" w:rsidTr="00FE66D5">
        <w:trPr>
          <w:trHeight w:val="285"/>
        </w:trPr>
        <w:tc>
          <w:tcPr>
            <w:tcW w:w="532" w:type="dxa"/>
            <w:tcBorders>
              <w:top w:val="nil"/>
              <w:left w:val="single" w:sz="4" w:space="0" w:color="auto"/>
              <w:bottom w:val="single" w:sz="4" w:space="0" w:color="auto"/>
              <w:right w:val="single" w:sz="4" w:space="0" w:color="auto"/>
            </w:tcBorders>
            <w:shd w:val="clear" w:color="auto" w:fill="auto"/>
            <w:noWrap/>
            <w:vAlign w:val="bottom"/>
          </w:tcPr>
          <w:p w:rsidR="006805E0" w:rsidRPr="007F3AC3" w:rsidRDefault="006805E0" w:rsidP="00FE66D5">
            <w:pPr>
              <w:jc w:val="right"/>
              <w:rPr>
                <w:rFonts w:ascii="Arial" w:hAnsi="Arial" w:cs="Arial"/>
                <w:color w:val="000000"/>
                <w:sz w:val="18"/>
                <w:szCs w:val="18"/>
              </w:rPr>
            </w:pPr>
            <w:r w:rsidRPr="007F3AC3">
              <w:rPr>
                <w:rFonts w:ascii="Arial" w:hAnsi="Arial" w:cs="Arial"/>
                <w:color w:val="000000"/>
                <w:sz w:val="18"/>
                <w:szCs w:val="18"/>
              </w:rPr>
              <w:t>1</w:t>
            </w:r>
          </w:p>
        </w:tc>
        <w:tc>
          <w:tcPr>
            <w:tcW w:w="5763" w:type="dxa"/>
            <w:tcBorders>
              <w:top w:val="nil"/>
              <w:left w:val="nil"/>
              <w:bottom w:val="single" w:sz="4" w:space="0" w:color="auto"/>
              <w:right w:val="single" w:sz="4" w:space="0" w:color="auto"/>
            </w:tcBorders>
            <w:shd w:val="clear" w:color="auto" w:fill="auto"/>
            <w:noWrap/>
            <w:vAlign w:val="bottom"/>
          </w:tcPr>
          <w:p w:rsidR="006805E0" w:rsidRPr="007F3AC3" w:rsidRDefault="006805E0" w:rsidP="00FE66D5">
            <w:pPr>
              <w:rPr>
                <w:rFonts w:ascii="Arial" w:hAnsi="Arial" w:cs="Arial"/>
                <w:sz w:val="18"/>
                <w:szCs w:val="18"/>
              </w:rPr>
            </w:pPr>
            <w:r w:rsidRPr="007F3AC3">
              <w:rPr>
                <w:rFonts w:ascii="Arial" w:hAnsi="Arial" w:cs="Arial"/>
                <w:sz w:val="18"/>
                <w:szCs w:val="18"/>
              </w:rPr>
              <w:t xml:space="preserve">Zadanie nr: 1 </w:t>
            </w:r>
            <w:r w:rsidR="00C13EB9" w:rsidRPr="00474072">
              <w:rPr>
                <w:rFonts w:ascii="Calibri" w:hAnsi="Calibri" w:cs="Calibri"/>
                <w:b/>
                <w:sz w:val="18"/>
                <w:szCs w:val="18"/>
              </w:rPr>
              <w:t>Komputery i monitory</w:t>
            </w:r>
          </w:p>
        </w:tc>
      </w:tr>
      <w:tr w:rsidR="006805E0" w:rsidRPr="00133524" w:rsidTr="00FE66D5">
        <w:trPr>
          <w:trHeight w:val="285"/>
        </w:trPr>
        <w:tc>
          <w:tcPr>
            <w:tcW w:w="532" w:type="dxa"/>
            <w:tcBorders>
              <w:top w:val="nil"/>
              <w:left w:val="single" w:sz="4" w:space="0" w:color="auto"/>
              <w:bottom w:val="single" w:sz="4" w:space="0" w:color="auto"/>
              <w:right w:val="single" w:sz="4" w:space="0" w:color="auto"/>
            </w:tcBorders>
            <w:shd w:val="clear" w:color="auto" w:fill="auto"/>
            <w:noWrap/>
            <w:vAlign w:val="bottom"/>
          </w:tcPr>
          <w:p w:rsidR="006805E0" w:rsidRPr="007F3AC3" w:rsidRDefault="006805E0" w:rsidP="00FE66D5">
            <w:pPr>
              <w:jc w:val="right"/>
              <w:rPr>
                <w:rFonts w:ascii="Arial" w:hAnsi="Arial" w:cs="Arial"/>
                <w:color w:val="000000"/>
                <w:sz w:val="18"/>
                <w:szCs w:val="18"/>
              </w:rPr>
            </w:pPr>
            <w:r w:rsidRPr="007F3AC3">
              <w:rPr>
                <w:rFonts w:ascii="Arial" w:hAnsi="Arial" w:cs="Arial"/>
                <w:color w:val="000000"/>
                <w:sz w:val="18"/>
                <w:szCs w:val="18"/>
              </w:rPr>
              <w:t>2</w:t>
            </w:r>
          </w:p>
        </w:tc>
        <w:tc>
          <w:tcPr>
            <w:tcW w:w="5763" w:type="dxa"/>
            <w:tcBorders>
              <w:top w:val="nil"/>
              <w:left w:val="nil"/>
              <w:bottom w:val="single" w:sz="4" w:space="0" w:color="auto"/>
              <w:right w:val="single" w:sz="4" w:space="0" w:color="auto"/>
            </w:tcBorders>
            <w:shd w:val="clear" w:color="auto" w:fill="auto"/>
            <w:noWrap/>
            <w:vAlign w:val="bottom"/>
          </w:tcPr>
          <w:p w:rsidR="006805E0" w:rsidRPr="007F3AC3" w:rsidRDefault="006805E0" w:rsidP="00992E89">
            <w:pPr>
              <w:rPr>
                <w:rFonts w:ascii="Arial" w:hAnsi="Arial" w:cs="Arial"/>
                <w:sz w:val="18"/>
                <w:szCs w:val="18"/>
              </w:rPr>
            </w:pPr>
            <w:r w:rsidRPr="007F3AC3">
              <w:rPr>
                <w:rFonts w:ascii="Arial" w:hAnsi="Arial" w:cs="Arial"/>
                <w:sz w:val="18"/>
                <w:szCs w:val="18"/>
              </w:rPr>
              <w:t xml:space="preserve">Zadanie nr: 2 </w:t>
            </w:r>
            <w:r w:rsidR="00992E89">
              <w:rPr>
                <w:rFonts w:ascii="Calibri" w:hAnsi="Calibri" w:cs="Calibri"/>
                <w:b/>
                <w:sz w:val="18"/>
                <w:szCs w:val="18"/>
              </w:rPr>
              <w:t>Urządzenia wielofunkcyjne i drukarki</w:t>
            </w:r>
          </w:p>
        </w:tc>
      </w:tr>
      <w:tr w:rsidR="006805E0" w:rsidRPr="00133524" w:rsidTr="00FE66D5">
        <w:trPr>
          <w:trHeight w:val="285"/>
        </w:trPr>
        <w:tc>
          <w:tcPr>
            <w:tcW w:w="532" w:type="dxa"/>
            <w:tcBorders>
              <w:top w:val="nil"/>
              <w:left w:val="single" w:sz="4" w:space="0" w:color="auto"/>
              <w:bottom w:val="single" w:sz="4" w:space="0" w:color="auto"/>
              <w:right w:val="single" w:sz="4" w:space="0" w:color="auto"/>
            </w:tcBorders>
            <w:shd w:val="clear" w:color="auto" w:fill="auto"/>
            <w:noWrap/>
            <w:vAlign w:val="bottom"/>
          </w:tcPr>
          <w:p w:rsidR="006805E0" w:rsidRPr="007F3AC3" w:rsidRDefault="006805E0" w:rsidP="00FE66D5">
            <w:pPr>
              <w:jc w:val="right"/>
              <w:rPr>
                <w:rFonts w:ascii="Arial" w:hAnsi="Arial" w:cs="Arial"/>
                <w:color w:val="000000"/>
                <w:sz w:val="18"/>
                <w:szCs w:val="18"/>
              </w:rPr>
            </w:pPr>
            <w:r w:rsidRPr="007F3AC3">
              <w:rPr>
                <w:rFonts w:ascii="Arial" w:hAnsi="Arial" w:cs="Arial"/>
                <w:color w:val="000000"/>
                <w:sz w:val="18"/>
                <w:szCs w:val="18"/>
              </w:rPr>
              <w:t>3</w:t>
            </w:r>
          </w:p>
        </w:tc>
        <w:tc>
          <w:tcPr>
            <w:tcW w:w="5763" w:type="dxa"/>
            <w:tcBorders>
              <w:top w:val="nil"/>
              <w:left w:val="nil"/>
              <w:bottom w:val="single" w:sz="4" w:space="0" w:color="auto"/>
              <w:right w:val="single" w:sz="4" w:space="0" w:color="auto"/>
            </w:tcBorders>
            <w:shd w:val="clear" w:color="auto" w:fill="auto"/>
            <w:noWrap/>
            <w:vAlign w:val="bottom"/>
          </w:tcPr>
          <w:p w:rsidR="006805E0" w:rsidRPr="007F3AC3" w:rsidRDefault="006805E0" w:rsidP="00992E89">
            <w:pPr>
              <w:rPr>
                <w:rFonts w:ascii="Arial" w:hAnsi="Arial" w:cs="Arial"/>
                <w:sz w:val="18"/>
                <w:szCs w:val="18"/>
              </w:rPr>
            </w:pPr>
            <w:r w:rsidRPr="007F3AC3">
              <w:rPr>
                <w:rFonts w:ascii="Arial" w:hAnsi="Arial" w:cs="Arial"/>
                <w:sz w:val="18"/>
                <w:szCs w:val="18"/>
              </w:rPr>
              <w:t xml:space="preserve">Zadanie nr: 3 </w:t>
            </w:r>
            <w:r w:rsidR="00992E89">
              <w:rPr>
                <w:rFonts w:ascii="Calibri" w:hAnsi="Calibri" w:cs="Calibri"/>
                <w:b/>
                <w:sz w:val="18"/>
                <w:szCs w:val="18"/>
              </w:rPr>
              <w:t>Sprzęt drobny i akcesoria</w:t>
            </w:r>
          </w:p>
        </w:tc>
      </w:tr>
      <w:tr w:rsidR="006805E0" w:rsidRPr="00133524" w:rsidTr="00FE66D5">
        <w:trPr>
          <w:trHeight w:val="285"/>
        </w:trPr>
        <w:tc>
          <w:tcPr>
            <w:tcW w:w="532" w:type="dxa"/>
            <w:tcBorders>
              <w:top w:val="nil"/>
              <w:left w:val="single" w:sz="4" w:space="0" w:color="auto"/>
              <w:bottom w:val="single" w:sz="4" w:space="0" w:color="auto"/>
              <w:right w:val="single" w:sz="4" w:space="0" w:color="auto"/>
            </w:tcBorders>
            <w:shd w:val="clear" w:color="auto" w:fill="auto"/>
            <w:noWrap/>
            <w:vAlign w:val="bottom"/>
          </w:tcPr>
          <w:p w:rsidR="006805E0" w:rsidRPr="007F3AC3" w:rsidRDefault="006805E0" w:rsidP="00FE66D5">
            <w:pPr>
              <w:jc w:val="right"/>
              <w:rPr>
                <w:rFonts w:ascii="Arial" w:hAnsi="Arial" w:cs="Arial"/>
                <w:color w:val="000000"/>
                <w:sz w:val="18"/>
                <w:szCs w:val="18"/>
              </w:rPr>
            </w:pPr>
            <w:r w:rsidRPr="007F3AC3">
              <w:rPr>
                <w:rFonts w:ascii="Arial" w:hAnsi="Arial" w:cs="Arial"/>
                <w:color w:val="000000"/>
                <w:sz w:val="18"/>
                <w:szCs w:val="18"/>
              </w:rPr>
              <w:t>4</w:t>
            </w:r>
          </w:p>
        </w:tc>
        <w:tc>
          <w:tcPr>
            <w:tcW w:w="5763" w:type="dxa"/>
            <w:tcBorders>
              <w:top w:val="nil"/>
              <w:left w:val="nil"/>
              <w:bottom w:val="single" w:sz="4" w:space="0" w:color="auto"/>
              <w:right w:val="single" w:sz="4" w:space="0" w:color="auto"/>
            </w:tcBorders>
            <w:shd w:val="clear" w:color="auto" w:fill="auto"/>
            <w:noWrap/>
            <w:vAlign w:val="bottom"/>
          </w:tcPr>
          <w:p w:rsidR="006805E0" w:rsidRPr="007F3AC3" w:rsidRDefault="006805E0" w:rsidP="00992E89">
            <w:pPr>
              <w:rPr>
                <w:rFonts w:ascii="Arial" w:hAnsi="Arial" w:cs="Arial"/>
                <w:sz w:val="18"/>
                <w:szCs w:val="18"/>
              </w:rPr>
            </w:pPr>
            <w:r w:rsidRPr="007F3AC3">
              <w:rPr>
                <w:rFonts w:ascii="Arial" w:hAnsi="Arial" w:cs="Arial"/>
                <w:sz w:val="18"/>
                <w:szCs w:val="18"/>
              </w:rPr>
              <w:t xml:space="preserve">Zadanie nr: 4 </w:t>
            </w:r>
            <w:r w:rsidR="00992E89">
              <w:rPr>
                <w:rFonts w:ascii="Calibri" w:hAnsi="Calibri" w:cs="Calibri"/>
                <w:b/>
                <w:sz w:val="18"/>
                <w:szCs w:val="18"/>
              </w:rPr>
              <w:t>Drukarki kodów i czytniki</w:t>
            </w:r>
          </w:p>
        </w:tc>
      </w:tr>
      <w:tr w:rsidR="006805E0" w:rsidRPr="00133524" w:rsidTr="00C13EB9">
        <w:trPr>
          <w:trHeight w:val="285"/>
        </w:trPr>
        <w:tc>
          <w:tcPr>
            <w:tcW w:w="532" w:type="dxa"/>
            <w:tcBorders>
              <w:top w:val="nil"/>
              <w:left w:val="single" w:sz="4" w:space="0" w:color="auto"/>
              <w:bottom w:val="single" w:sz="4" w:space="0" w:color="auto"/>
              <w:right w:val="single" w:sz="4" w:space="0" w:color="auto"/>
            </w:tcBorders>
            <w:shd w:val="clear" w:color="auto" w:fill="auto"/>
            <w:noWrap/>
            <w:vAlign w:val="bottom"/>
          </w:tcPr>
          <w:p w:rsidR="006805E0" w:rsidRPr="007F3AC3" w:rsidRDefault="006805E0" w:rsidP="00FE66D5">
            <w:pPr>
              <w:jc w:val="right"/>
              <w:rPr>
                <w:rFonts w:ascii="Arial" w:hAnsi="Arial" w:cs="Arial"/>
                <w:color w:val="000000"/>
                <w:sz w:val="18"/>
                <w:szCs w:val="18"/>
              </w:rPr>
            </w:pPr>
            <w:r>
              <w:rPr>
                <w:rFonts w:ascii="Arial" w:hAnsi="Arial" w:cs="Arial"/>
                <w:color w:val="000000"/>
                <w:sz w:val="18"/>
                <w:szCs w:val="18"/>
              </w:rPr>
              <w:t>5</w:t>
            </w:r>
          </w:p>
        </w:tc>
        <w:tc>
          <w:tcPr>
            <w:tcW w:w="5763" w:type="dxa"/>
            <w:tcBorders>
              <w:top w:val="nil"/>
              <w:left w:val="nil"/>
              <w:bottom w:val="single" w:sz="4" w:space="0" w:color="auto"/>
              <w:right w:val="single" w:sz="4" w:space="0" w:color="auto"/>
            </w:tcBorders>
            <w:shd w:val="clear" w:color="auto" w:fill="auto"/>
            <w:noWrap/>
            <w:vAlign w:val="bottom"/>
          </w:tcPr>
          <w:p w:rsidR="006805E0" w:rsidRPr="007F3AC3" w:rsidRDefault="006805E0" w:rsidP="00992E89">
            <w:pPr>
              <w:rPr>
                <w:rFonts w:ascii="Arial" w:hAnsi="Arial" w:cs="Arial"/>
                <w:bCs/>
                <w:sz w:val="18"/>
                <w:szCs w:val="18"/>
              </w:rPr>
            </w:pPr>
            <w:r>
              <w:rPr>
                <w:rFonts w:ascii="Arial" w:hAnsi="Arial" w:cs="Arial"/>
                <w:bCs/>
                <w:sz w:val="18"/>
                <w:szCs w:val="18"/>
              </w:rPr>
              <w:t xml:space="preserve">Zadanie nr: 5 </w:t>
            </w:r>
            <w:r w:rsidR="00992E89">
              <w:rPr>
                <w:rFonts w:ascii="Calibri" w:hAnsi="Calibri" w:cs="Calibri"/>
                <w:b/>
                <w:sz w:val="18"/>
                <w:szCs w:val="18"/>
              </w:rPr>
              <w:t xml:space="preserve">Duplikator płyt </w:t>
            </w:r>
          </w:p>
        </w:tc>
      </w:tr>
      <w:tr w:rsidR="00C13EB9" w:rsidRPr="00133524" w:rsidTr="00C13EB9">
        <w:trPr>
          <w:trHeight w:val="285"/>
        </w:trPr>
        <w:tc>
          <w:tcPr>
            <w:tcW w:w="532" w:type="dxa"/>
            <w:tcBorders>
              <w:top w:val="single" w:sz="4" w:space="0" w:color="auto"/>
              <w:left w:val="single" w:sz="4" w:space="0" w:color="auto"/>
              <w:bottom w:val="single" w:sz="4" w:space="0" w:color="auto"/>
              <w:right w:val="single" w:sz="4" w:space="0" w:color="auto"/>
            </w:tcBorders>
            <w:shd w:val="clear" w:color="auto" w:fill="auto"/>
            <w:noWrap/>
            <w:vAlign w:val="bottom"/>
          </w:tcPr>
          <w:p w:rsidR="00C13EB9" w:rsidRDefault="00C13EB9" w:rsidP="00FE66D5">
            <w:pPr>
              <w:jc w:val="right"/>
              <w:rPr>
                <w:rFonts w:ascii="Arial" w:hAnsi="Arial" w:cs="Arial"/>
                <w:color w:val="000000"/>
                <w:sz w:val="18"/>
                <w:szCs w:val="18"/>
              </w:rPr>
            </w:pPr>
            <w:r>
              <w:rPr>
                <w:rFonts w:ascii="Arial" w:hAnsi="Arial" w:cs="Arial"/>
                <w:color w:val="000000"/>
                <w:sz w:val="18"/>
                <w:szCs w:val="18"/>
              </w:rPr>
              <w:t>6</w:t>
            </w:r>
          </w:p>
        </w:tc>
        <w:tc>
          <w:tcPr>
            <w:tcW w:w="5763" w:type="dxa"/>
            <w:tcBorders>
              <w:top w:val="single" w:sz="4" w:space="0" w:color="auto"/>
              <w:left w:val="nil"/>
              <w:bottom w:val="single" w:sz="4" w:space="0" w:color="auto"/>
              <w:right w:val="single" w:sz="4" w:space="0" w:color="auto"/>
            </w:tcBorders>
            <w:shd w:val="clear" w:color="auto" w:fill="auto"/>
            <w:noWrap/>
            <w:vAlign w:val="bottom"/>
          </w:tcPr>
          <w:p w:rsidR="00C13EB9" w:rsidRDefault="00C13EB9" w:rsidP="00992E89">
            <w:pPr>
              <w:rPr>
                <w:rFonts w:ascii="Arial" w:hAnsi="Arial" w:cs="Arial"/>
                <w:bCs/>
                <w:sz w:val="18"/>
                <w:szCs w:val="18"/>
              </w:rPr>
            </w:pPr>
            <w:r>
              <w:rPr>
                <w:rFonts w:ascii="Arial" w:hAnsi="Arial" w:cs="Arial"/>
                <w:bCs/>
                <w:sz w:val="18"/>
                <w:szCs w:val="18"/>
              </w:rPr>
              <w:t xml:space="preserve">Zadanie nr: 6 </w:t>
            </w:r>
            <w:r w:rsidR="00992E89">
              <w:rPr>
                <w:rFonts w:ascii="Calibri" w:hAnsi="Calibri" w:cs="Calibri"/>
                <w:b/>
                <w:sz w:val="18"/>
                <w:szCs w:val="18"/>
              </w:rPr>
              <w:t>Dostawa systemu backup</w:t>
            </w:r>
          </w:p>
        </w:tc>
      </w:tr>
      <w:tr w:rsidR="00525972" w:rsidRPr="00133524" w:rsidTr="00C13EB9">
        <w:trPr>
          <w:trHeight w:val="285"/>
        </w:trPr>
        <w:tc>
          <w:tcPr>
            <w:tcW w:w="532" w:type="dxa"/>
            <w:tcBorders>
              <w:top w:val="single" w:sz="4" w:space="0" w:color="auto"/>
              <w:left w:val="single" w:sz="4" w:space="0" w:color="auto"/>
              <w:bottom w:val="single" w:sz="4" w:space="0" w:color="auto"/>
              <w:right w:val="single" w:sz="4" w:space="0" w:color="auto"/>
            </w:tcBorders>
            <w:shd w:val="clear" w:color="auto" w:fill="auto"/>
            <w:noWrap/>
            <w:vAlign w:val="bottom"/>
          </w:tcPr>
          <w:p w:rsidR="00525972" w:rsidRDefault="00525972" w:rsidP="00FE66D5">
            <w:pPr>
              <w:jc w:val="right"/>
              <w:rPr>
                <w:rFonts w:ascii="Arial" w:hAnsi="Arial" w:cs="Arial"/>
                <w:color w:val="000000"/>
                <w:sz w:val="18"/>
                <w:szCs w:val="18"/>
              </w:rPr>
            </w:pPr>
            <w:r>
              <w:rPr>
                <w:rFonts w:ascii="Arial" w:hAnsi="Arial" w:cs="Arial"/>
                <w:color w:val="000000"/>
                <w:sz w:val="18"/>
                <w:szCs w:val="18"/>
              </w:rPr>
              <w:t>7</w:t>
            </w:r>
          </w:p>
        </w:tc>
        <w:tc>
          <w:tcPr>
            <w:tcW w:w="5763" w:type="dxa"/>
            <w:tcBorders>
              <w:top w:val="single" w:sz="4" w:space="0" w:color="auto"/>
              <w:left w:val="nil"/>
              <w:bottom w:val="single" w:sz="4" w:space="0" w:color="auto"/>
              <w:right w:val="single" w:sz="4" w:space="0" w:color="auto"/>
            </w:tcBorders>
            <w:shd w:val="clear" w:color="auto" w:fill="auto"/>
            <w:noWrap/>
            <w:vAlign w:val="bottom"/>
          </w:tcPr>
          <w:p w:rsidR="00525972" w:rsidRDefault="00525972" w:rsidP="00992E89">
            <w:pPr>
              <w:rPr>
                <w:rFonts w:ascii="Arial" w:hAnsi="Arial" w:cs="Arial"/>
                <w:bCs/>
                <w:sz w:val="18"/>
                <w:szCs w:val="18"/>
              </w:rPr>
            </w:pPr>
            <w:r>
              <w:rPr>
                <w:rFonts w:ascii="Arial" w:hAnsi="Arial" w:cs="Arial"/>
                <w:bCs/>
                <w:sz w:val="18"/>
                <w:szCs w:val="18"/>
              </w:rPr>
              <w:t xml:space="preserve">Zadanie nr: 7 </w:t>
            </w:r>
            <w:r w:rsidR="00992E89">
              <w:rPr>
                <w:rFonts w:ascii="Calibri" w:hAnsi="Calibri" w:cs="Calibri"/>
                <w:b/>
                <w:sz w:val="18"/>
                <w:szCs w:val="18"/>
              </w:rPr>
              <w:t xml:space="preserve">Dostawa terminali z podłączeniem do systemu </w:t>
            </w:r>
            <w:proofErr w:type="spellStart"/>
            <w:r w:rsidR="00992E89">
              <w:rPr>
                <w:rFonts w:ascii="Calibri" w:hAnsi="Calibri" w:cs="Calibri"/>
                <w:b/>
                <w:sz w:val="18"/>
                <w:szCs w:val="18"/>
              </w:rPr>
              <w:t>Kamsoft</w:t>
            </w:r>
            <w:proofErr w:type="spellEnd"/>
          </w:p>
        </w:tc>
      </w:tr>
    </w:tbl>
    <w:p w:rsidR="00A2215D" w:rsidRPr="00C13EB9" w:rsidRDefault="00A2215D" w:rsidP="00261F69">
      <w:pPr>
        <w:jc w:val="both"/>
        <w:rPr>
          <w:rFonts w:ascii="Arial" w:hAnsi="Arial" w:cs="Arial"/>
          <w:b/>
          <w:bCs/>
          <w:sz w:val="20"/>
          <w:szCs w:val="20"/>
        </w:rPr>
      </w:pPr>
    </w:p>
    <w:p w:rsidR="00426B78" w:rsidRDefault="00BB2A72" w:rsidP="00426B78">
      <w:pPr>
        <w:rPr>
          <w:rFonts w:ascii="Arial" w:hAnsi="Arial" w:cs="Arial"/>
          <w:sz w:val="20"/>
          <w:szCs w:val="20"/>
        </w:rPr>
      </w:pPr>
      <w:r w:rsidRPr="00EC3C64">
        <w:rPr>
          <w:rFonts w:ascii="Arial" w:hAnsi="Arial" w:cs="Arial"/>
          <w:sz w:val="20"/>
          <w:szCs w:val="20"/>
        </w:rPr>
        <w:t>3. Ilości, charakterystykę oraz parametry techniczno-użytkowe przedmiotu zamówienia określono w specyfikacj</w:t>
      </w:r>
      <w:r w:rsidR="00F1726A">
        <w:rPr>
          <w:rFonts w:ascii="Arial" w:hAnsi="Arial" w:cs="Arial"/>
          <w:sz w:val="20"/>
          <w:szCs w:val="20"/>
        </w:rPr>
        <w:t>i</w:t>
      </w:r>
      <w:r w:rsidRPr="00EC3C64">
        <w:rPr>
          <w:rFonts w:ascii="Arial" w:hAnsi="Arial" w:cs="Arial"/>
          <w:sz w:val="20"/>
          <w:szCs w:val="20"/>
        </w:rPr>
        <w:t xml:space="preserve"> asortymentowo-cenow</w:t>
      </w:r>
      <w:r w:rsidR="00F1726A">
        <w:rPr>
          <w:rFonts w:ascii="Arial" w:hAnsi="Arial" w:cs="Arial"/>
          <w:sz w:val="20"/>
          <w:szCs w:val="20"/>
        </w:rPr>
        <w:t>ej</w:t>
      </w:r>
      <w:r w:rsidRPr="00EC3C64">
        <w:rPr>
          <w:rFonts w:ascii="Arial" w:hAnsi="Arial" w:cs="Arial"/>
          <w:sz w:val="20"/>
          <w:szCs w:val="20"/>
        </w:rPr>
        <w:t xml:space="preserve"> stanowiących załączniki nr </w:t>
      </w:r>
      <w:r w:rsidR="00316EAC">
        <w:rPr>
          <w:rFonts w:ascii="Arial" w:hAnsi="Arial" w:cs="Arial"/>
          <w:sz w:val="20"/>
          <w:szCs w:val="20"/>
        </w:rPr>
        <w:t xml:space="preserve">9 oraz Załącznikach nr 1, </w:t>
      </w:r>
      <w:r w:rsidR="00AE0A8C">
        <w:rPr>
          <w:rFonts w:ascii="Arial" w:hAnsi="Arial" w:cs="Arial"/>
          <w:sz w:val="20"/>
          <w:szCs w:val="20"/>
        </w:rPr>
        <w:t>2</w:t>
      </w:r>
      <w:r w:rsidR="00525972">
        <w:rPr>
          <w:rFonts w:ascii="Arial" w:hAnsi="Arial" w:cs="Arial"/>
          <w:sz w:val="20"/>
          <w:szCs w:val="20"/>
        </w:rPr>
        <w:t xml:space="preserve"> dla poszczególnych zadań</w:t>
      </w:r>
      <w:r w:rsidR="00AE0A8C">
        <w:rPr>
          <w:rFonts w:ascii="Arial" w:hAnsi="Arial" w:cs="Arial"/>
          <w:sz w:val="20"/>
          <w:szCs w:val="20"/>
        </w:rPr>
        <w:t xml:space="preserve">, </w:t>
      </w:r>
      <w:r w:rsidR="00D707AB">
        <w:rPr>
          <w:rFonts w:ascii="Arial" w:hAnsi="Arial" w:cs="Arial"/>
          <w:sz w:val="20"/>
          <w:szCs w:val="20"/>
        </w:rPr>
        <w:t>9</w:t>
      </w:r>
      <w:r w:rsidR="00AE0A8C">
        <w:rPr>
          <w:rFonts w:ascii="Arial" w:hAnsi="Arial" w:cs="Arial"/>
          <w:sz w:val="20"/>
          <w:szCs w:val="20"/>
        </w:rPr>
        <w:t>,</w:t>
      </w:r>
      <w:r w:rsidR="002F6947">
        <w:rPr>
          <w:rFonts w:ascii="Arial" w:hAnsi="Arial" w:cs="Arial"/>
          <w:sz w:val="20"/>
          <w:szCs w:val="20"/>
        </w:rPr>
        <w:t xml:space="preserve"> </w:t>
      </w:r>
      <w:r w:rsidRPr="00EC3C64">
        <w:rPr>
          <w:rFonts w:ascii="Arial" w:hAnsi="Arial" w:cs="Arial"/>
          <w:sz w:val="20"/>
          <w:szCs w:val="20"/>
        </w:rPr>
        <w:t>5</w:t>
      </w:r>
      <w:r w:rsidR="00AE0A8C">
        <w:rPr>
          <w:rFonts w:ascii="Arial" w:hAnsi="Arial" w:cs="Arial"/>
          <w:sz w:val="20"/>
          <w:szCs w:val="20"/>
        </w:rPr>
        <w:t xml:space="preserve"> i 5a</w:t>
      </w:r>
      <w:r w:rsidR="00F1726A">
        <w:rPr>
          <w:rFonts w:ascii="Arial" w:hAnsi="Arial" w:cs="Arial"/>
          <w:sz w:val="20"/>
          <w:szCs w:val="20"/>
        </w:rPr>
        <w:t xml:space="preserve"> </w:t>
      </w:r>
      <w:r w:rsidRPr="00EC3C64">
        <w:rPr>
          <w:rFonts w:ascii="Arial" w:hAnsi="Arial" w:cs="Arial"/>
          <w:sz w:val="20"/>
          <w:szCs w:val="20"/>
        </w:rPr>
        <w:t xml:space="preserve">do specyfikacji </w:t>
      </w:r>
      <w:r w:rsidR="0038557B">
        <w:rPr>
          <w:rFonts w:ascii="Arial" w:hAnsi="Arial" w:cs="Arial"/>
          <w:sz w:val="20"/>
          <w:szCs w:val="20"/>
        </w:rPr>
        <w:t>warunków zamówienia (S</w:t>
      </w:r>
      <w:r w:rsidRPr="00EC3C64">
        <w:rPr>
          <w:rFonts w:ascii="Arial" w:hAnsi="Arial" w:cs="Arial"/>
          <w:sz w:val="20"/>
          <w:szCs w:val="20"/>
        </w:rPr>
        <w:t xml:space="preserve">WZ). </w:t>
      </w:r>
    </w:p>
    <w:p w:rsidR="00426B78" w:rsidRPr="00A676C2" w:rsidRDefault="00426B78" w:rsidP="00426B78">
      <w:pPr>
        <w:rPr>
          <w:rFonts w:ascii="Arial" w:hAnsi="Arial" w:cs="Arial"/>
          <w:sz w:val="20"/>
          <w:szCs w:val="20"/>
        </w:rPr>
      </w:pPr>
      <w:r w:rsidRPr="00A676C2">
        <w:rPr>
          <w:rFonts w:ascii="Arial" w:hAnsi="Arial" w:cs="Arial"/>
          <w:bCs/>
          <w:sz w:val="20"/>
          <w:szCs w:val="20"/>
        </w:rPr>
        <w:t>4. Ilości zawarte w załączniku Nr 9 są ilościami orientacyjnymi.</w:t>
      </w:r>
    </w:p>
    <w:p w:rsidR="00426B78" w:rsidRPr="00A676C2" w:rsidRDefault="00426B78" w:rsidP="00426B78">
      <w:pPr>
        <w:rPr>
          <w:rFonts w:ascii="Arial" w:hAnsi="Arial" w:cs="Arial"/>
          <w:sz w:val="20"/>
          <w:szCs w:val="20"/>
        </w:rPr>
      </w:pPr>
      <w:r w:rsidRPr="00A676C2">
        <w:rPr>
          <w:rFonts w:ascii="Arial" w:hAnsi="Arial" w:cs="Arial"/>
          <w:sz w:val="20"/>
          <w:szCs w:val="20"/>
        </w:rPr>
        <w:t>Zamawiający, sukcesywnie w miarę występujących potrzeb będzie każdorazowo ustalał wielkość zamówienia</w:t>
      </w:r>
      <w:r w:rsidR="008542D6" w:rsidRPr="00A676C2">
        <w:rPr>
          <w:rFonts w:ascii="Arial" w:hAnsi="Arial" w:cs="Arial"/>
          <w:sz w:val="20"/>
          <w:szCs w:val="20"/>
        </w:rPr>
        <w:t xml:space="preserve"> w zakresie Zadań nr 1</w:t>
      </w:r>
      <w:r w:rsidRPr="00A676C2">
        <w:rPr>
          <w:rFonts w:ascii="Arial" w:hAnsi="Arial" w:cs="Arial"/>
          <w:sz w:val="20"/>
          <w:szCs w:val="20"/>
        </w:rPr>
        <w:t>.</w:t>
      </w:r>
      <w:r w:rsidR="008542D6" w:rsidRPr="00A676C2">
        <w:rPr>
          <w:rFonts w:ascii="Arial" w:hAnsi="Arial" w:cs="Arial"/>
          <w:sz w:val="20"/>
          <w:szCs w:val="20"/>
        </w:rPr>
        <w:t xml:space="preserve"> W zakresie Zadań </w:t>
      </w:r>
      <w:r w:rsidR="00162695" w:rsidRPr="00A676C2">
        <w:rPr>
          <w:rFonts w:ascii="Arial" w:hAnsi="Arial" w:cs="Arial"/>
          <w:sz w:val="20"/>
          <w:szCs w:val="20"/>
        </w:rPr>
        <w:t>2</w:t>
      </w:r>
      <w:r w:rsidR="008542D6" w:rsidRPr="00A676C2">
        <w:rPr>
          <w:rFonts w:ascii="Arial" w:hAnsi="Arial" w:cs="Arial"/>
          <w:sz w:val="20"/>
          <w:szCs w:val="20"/>
        </w:rPr>
        <w:t>-</w:t>
      </w:r>
      <w:r w:rsidR="00162695" w:rsidRPr="00A676C2">
        <w:rPr>
          <w:rFonts w:ascii="Arial" w:hAnsi="Arial" w:cs="Arial"/>
          <w:sz w:val="20"/>
          <w:szCs w:val="20"/>
        </w:rPr>
        <w:t>7</w:t>
      </w:r>
      <w:r w:rsidR="008542D6" w:rsidRPr="00A676C2">
        <w:rPr>
          <w:rFonts w:ascii="Arial" w:hAnsi="Arial" w:cs="Arial"/>
          <w:sz w:val="20"/>
          <w:szCs w:val="20"/>
        </w:rPr>
        <w:t xml:space="preserve"> należy dostarczyć przedmiot zamówienia w terminie wskazanym w umowie – po jej podpisaniu. </w:t>
      </w:r>
    </w:p>
    <w:p w:rsidR="00426B78" w:rsidRDefault="00426B78" w:rsidP="00426B78">
      <w:pPr>
        <w:rPr>
          <w:rFonts w:ascii="Arial" w:hAnsi="Arial" w:cs="Arial"/>
          <w:sz w:val="20"/>
          <w:szCs w:val="20"/>
        </w:rPr>
      </w:pPr>
      <w:r w:rsidRPr="00A676C2">
        <w:rPr>
          <w:rFonts w:ascii="Arial" w:hAnsi="Arial" w:cs="Arial"/>
          <w:sz w:val="20"/>
          <w:szCs w:val="20"/>
        </w:rPr>
        <w:t>5. Wykonawca nie będzie domagał się realizacji pełnej wysokości prz</w:t>
      </w:r>
      <w:r w:rsidR="00F02916" w:rsidRPr="00A676C2">
        <w:rPr>
          <w:rFonts w:ascii="Arial" w:hAnsi="Arial" w:cs="Arial"/>
          <w:sz w:val="20"/>
          <w:szCs w:val="20"/>
        </w:rPr>
        <w:t>edmiotu zamówienia opisanego w Z</w:t>
      </w:r>
      <w:r w:rsidRPr="00A676C2">
        <w:rPr>
          <w:rFonts w:ascii="Arial" w:hAnsi="Arial" w:cs="Arial"/>
          <w:sz w:val="20"/>
          <w:szCs w:val="20"/>
        </w:rPr>
        <w:t>ałączniku nr 9</w:t>
      </w:r>
      <w:r w:rsidR="008542D6" w:rsidRPr="00A676C2">
        <w:rPr>
          <w:rFonts w:ascii="Arial" w:hAnsi="Arial" w:cs="Arial"/>
          <w:bCs/>
          <w:sz w:val="20"/>
          <w:szCs w:val="20"/>
        </w:rPr>
        <w:t xml:space="preserve"> dla zadania nr </w:t>
      </w:r>
      <w:r w:rsidR="00162695" w:rsidRPr="00A676C2">
        <w:rPr>
          <w:rFonts w:ascii="Arial" w:hAnsi="Arial" w:cs="Arial"/>
          <w:bCs/>
          <w:sz w:val="20"/>
          <w:szCs w:val="20"/>
        </w:rPr>
        <w:t>1</w:t>
      </w:r>
      <w:r w:rsidRPr="00A676C2">
        <w:rPr>
          <w:rFonts w:ascii="Arial" w:hAnsi="Arial" w:cs="Arial"/>
          <w:sz w:val="20"/>
          <w:szCs w:val="20"/>
        </w:rPr>
        <w:t>, a także nie będzie domagał się od Zamawiająceg</w:t>
      </w:r>
      <w:r w:rsidR="00F02916" w:rsidRPr="00A676C2">
        <w:rPr>
          <w:rFonts w:ascii="Arial" w:hAnsi="Arial" w:cs="Arial"/>
          <w:sz w:val="20"/>
          <w:szCs w:val="20"/>
        </w:rPr>
        <w:t xml:space="preserve">o odszkodowania z tego tytułu, z zastrzeżeniem, że Zamawiający wykorzysta nie mniej niż </w:t>
      </w:r>
      <w:r w:rsidR="002D7F8B">
        <w:rPr>
          <w:rFonts w:ascii="Arial" w:hAnsi="Arial" w:cs="Arial"/>
          <w:sz w:val="20"/>
          <w:szCs w:val="20"/>
        </w:rPr>
        <w:t>2</w:t>
      </w:r>
      <w:r w:rsidR="00F02916" w:rsidRPr="00A676C2">
        <w:rPr>
          <w:rFonts w:ascii="Arial" w:hAnsi="Arial" w:cs="Arial"/>
          <w:sz w:val="20"/>
          <w:szCs w:val="20"/>
        </w:rPr>
        <w:t>0% ilości przewidzianej w Załączniku nr 9.</w:t>
      </w:r>
    </w:p>
    <w:p w:rsidR="00BB2A72" w:rsidRPr="003C1D28" w:rsidRDefault="00426B78" w:rsidP="003B572E">
      <w:pPr>
        <w:jc w:val="both"/>
        <w:rPr>
          <w:rFonts w:ascii="Arial" w:hAnsi="Arial" w:cs="Arial"/>
          <w:sz w:val="20"/>
          <w:szCs w:val="20"/>
        </w:rPr>
      </w:pPr>
      <w:r>
        <w:rPr>
          <w:rFonts w:ascii="Arial" w:hAnsi="Arial" w:cs="Arial"/>
          <w:sz w:val="20"/>
          <w:szCs w:val="20"/>
        </w:rPr>
        <w:t>6</w:t>
      </w:r>
      <w:r w:rsidR="00BB2A72" w:rsidRPr="003C1D28">
        <w:rPr>
          <w:rFonts w:ascii="Arial" w:hAnsi="Arial" w:cs="Arial"/>
          <w:sz w:val="20"/>
          <w:szCs w:val="20"/>
        </w:rPr>
        <w:t xml:space="preserve">. Zamawiający dopuszcza możliwości składania ofert równoważnych. Pod pojęciem oferty równoważnej Zamawiający rozumie </w:t>
      </w:r>
      <w:r w:rsidR="00BA484E">
        <w:rPr>
          <w:rFonts w:ascii="Arial" w:hAnsi="Arial" w:cs="Arial"/>
          <w:sz w:val="20"/>
          <w:szCs w:val="20"/>
        </w:rPr>
        <w:t xml:space="preserve">przedmiot </w:t>
      </w:r>
      <w:proofErr w:type="gramStart"/>
      <w:r w:rsidR="00BA484E">
        <w:rPr>
          <w:rFonts w:ascii="Arial" w:hAnsi="Arial" w:cs="Arial"/>
          <w:sz w:val="20"/>
          <w:szCs w:val="20"/>
        </w:rPr>
        <w:t>zamówienia</w:t>
      </w:r>
      <w:r w:rsidR="002F759A">
        <w:rPr>
          <w:rFonts w:ascii="Arial" w:hAnsi="Arial" w:cs="Arial"/>
          <w:sz w:val="20"/>
          <w:szCs w:val="20"/>
        </w:rPr>
        <w:t xml:space="preserve"> </w:t>
      </w:r>
      <w:r w:rsidR="00BB2A72" w:rsidRPr="003C1D28">
        <w:rPr>
          <w:rFonts w:ascii="Arial" w:hAnsi="Arial" w:cs="Arial"/>
          <w:sz w:val="20"/>
          <w:szCs w:val="20"/>
        </w:rPr>
        <w:t>co</w:t>
      </w:r>
      <w:proofErr w:type="gramEnd"/>
      <w:r w:rsidR="00BB2A72" w:rsidRPr="003C1D28">
        <w:rPr>
          <w:rFonts w:ascii="Arial" w:hAnsi="Arial" w:cs="Arial"/>
          <w:sz w:val="20"/>
          <w:szCs w:val="20"/>
        </w:rPr>
        <w:t xml:space="preserve"> najmniej równy p</w:t>
      </w:r>
      <w:r w:rsidR="00456523">
        <w:rPr>
          <w:rFonts w:ascii="Arial" w:hAnsi="Arial" w:cs="Arial"/>
          <w:sz w:val="20"/>
          <w:szCs w:val="20"/>
        </w:rPr>
        <w:t>od względem cech technicznych i </w:t>
      </w:r>
      <w:r w:rsidR="00BB2A72" w:rsidRPr="003C1D28">
        <w:rPr>
          <w:rFonts w:ascii="Arial" w:hAnsi="Arial" w:cs="Arial"/>
          <w:sz w:val="20"/>
          <w:szCs w:val="20"/>
        </w:rPr>
        <w:t>jakoś</w:t>
      </w:r>
      <w:r w:rsidR="00392020">
        <w:rPr>
          <w:rFonts w:ascii="Arial" w:hAnsi="Arial" w:cs="Arial"/>
          <w:sz w:val="20"/>
          <w:szCs w:val="20"/>
        </w:rPr>
        <w:t xml:space="preserve">ciowych. </w:t>
      </w:r>
      <w:r w:rsidR="00BB2A72" w:rsidRPr="003C1D28">
        <w:rPr>
          <w:rFonts w:ascii="Arial" w:hAnsi="Arial" w:cs="Arial"/>
          <w:sz w:val="20"/>
          <w:szCs w:val="20"/>
        </w:rPr>
        <w:t xml:space="preserve">Zamawiający dopuszcza składanie ofert równoważnych przy zachowaniu norm, parametrów i standardów, jakimi charakteryzuje się opisany przez Zamawiającego przedmiot zamówienia. Opisane </w:t>
      </w:r>
      <w:r w:rsidR="008542D6">
        <w:rPr>
          <w:rFonts w:ascii="Arial" w:hAnsi="Arial" w:cs="Arial"/>
          <w:sz w:val="20"/>
          <w:szCs w:val="20"/>
        </w:rPr>
        <w:t>w Załączniku nr 2</w:t>
      </w:r>
      <w:r w:rsidR="009C09EE">
        <w:rPr>
          <w:rFonts w:ascii="Arial" w:hAnsi="Arial" w:cs="Arial"/>
          <w:sz w:val="20"/>
          <w:szCs w:val="20"/>
        </w:rPr>
        <w:t xml:space="preserve"> dla poszczególnych zadań</w:t>
      </w:r>
      <w:r w:rsidR="008542D6">
        <w:rPr>
          <w:rFonts w:ascii="Arial" w:hAnsi="Arial" w:cs="Arial"/>
          <w:sz w:val="20"/>
          <w:szCs w:val="20"/>
        </w:rPr>
        <w:t xml:space="preserve"> </w:t>
      </w:r>
      <w:r w:rsidR="00BB2A72" w:rsidRPr="003C1D28">
        <w:rPr>
          <w:rFonts w:ascii="Arial" w:hAnsi="Arial" w:cs="Arial"/>
          <w:sz w:val="20"/>
          <w:szCs w:val="20"/>
        </w:rPr>
        <w:t xml:space="preserve">parametry przedmiotu zamówienia stanowią minimum jakościowe wymagane przez Zamawiającego. </w:t>
      </w:r>
    </w:p>
    <w:p w:rsidR="00BB2A72" w:rsidRPr="003C1D28" w:rsidRDefault="00BB2A72" w:rsidP="003B572E">
      <w:pPr>
        <w:jc w:val="both"/>
        <w:rPr>
          <w:rFonts w:ascii="Arial" w:hAnsi="Arial" w:cs="Arial"/>
          <w:b/>
          <w:sz w:val="20"/>
          <w:szCs w:val="20"/>
        </w:rPr>
      </w:pPr>
      <w:r w:rsidRPr="003C1D28">
        <w:rPr>
          <w:rFonts w:ascii="Arial" w:hAnsi="Arial" w:cs="Arial"/>
          <w:b/>
          <w:sz w:val="20"/>
          <w:szCs w:val="20"/>
        </w:rPr>
        <w:t>Udowodnienie równoważności leży po stronie Wykonawcy</w:t>
      </w:r>
    </w:p>
    <w:p w:rsidR="00BB2A72" w:rsidRPr="003C1D28" w:rsidRDefault="00426B78" w:rsidP="003B572E">
      <w:pPr>
        <w:pStyle w:val="Bezodstpw"/>
        <w:jc w:val="both"/>
        <w:rPr>
          <w:rFonts w:ascii="Arial" w:hAnsi="Arial" w:cs="Arial"/>
          <w:sz w:val="20"/>
          <w:szCs w:val="20"/>
        </w:rPr>
      </w:pPr>
      <w:r>
        <w:rPr>
          <w:rFonts w:ascii="Arial" w:hAnsi="Arial" w:cs="Arial"/>
          <w:sz w:val="20"/>
          <w:szCs w:val="20"/>
        </w:rPr>
        <w:t>7</w:t>
      </w:r>
      <w:r w:rsidR="00BB2A72" w:rsidRPr="003C1D28">
        <w:rPr>
          <w:rFonts w:ascii="Arial" w:hAnsi="Arial" w:cs="Arial"/>
          <w:sz w:val="20"/>
          <w:szCs w:val="20"/>
        </w:rPr>
        <w:t xml:space="preserve">. Informacja na temat możliwości powierzenia przez wykonawcę wykonania części zamówienia </w:t>
      </w:r>
      <w:r w:rsidR="00BB2A72" w:rsidRPr="00431CD8">
        <w:rPr>
          <w:rFonts w:ascii="Arial" w:hAnsi="Arial" w:cs="Arial"/>
          <w:b/>
          <w:sz w:val="20"/>
          <w:szCs w:val="20"/>
        </w:rPr>
        <w:t>podwykonawcom</w:t>
      </w:r>
      <w:r w:rsidR="00BB2A72" w:rsidRPr="003C1D28">
        <w:rPr>
          <w:rFonts w:ascii="Arial" w:hAnsi="Arial" w:cs="Arial"/>
          <w:sz w:val="20"/>
          <w:szCs w:val="20"/>
        </w:rPr>
        <w:t>.</w:t>
      </w:r>
    </w:p>
    <w:p w:rsidR="003C2A77" w:rsidRPr="000C7661" w:rsidRDefault="003C2A77" w:rsidP="00C153EE">
      <w:pPr>
        <w:pStyle w:val="arimr"/>
        <w:widowControl/>
        <w:numPr>
          <w:ilvl w:val="1"/>
          <w:numId w:val="12"/>
        </w:numPr>
        <w:suppressAutoHyphens/>
        <w:snapToGrid/>
        <w:spacing w:before="240" w:line="240" w:lineRule="auto"/>
        <w:jc w:val="both"/>
        <w:rPr>
          <w:rFonts w:ascii="Arial" w:hAnsi="Arial" w:cs="Arial"/>
          <w:sz w:val="20"/>
          <w:lang w:val="pl-PL"/>
        </w:rPr>
      </w:pPr>
      <w:r w:rsidRPr="000C7661">
        <w:rPr>
          <w:rFonts w:ascii="Arial" w:hAnsi="Arial" w:cs="Arial"/>
          <w:sz w:val="20"/>
          <w:lang w:val="pl-PL"/>
        </w:rPr>
        <w:t xml:space="preserve">Wykonawca może powierzyć wykonanie części zamówienia podwykonawcy (podwykonawcom). </w:t>
      </w:r>
    </w:p>
    <w:p w:rsidR="003C2A77" w:rsidRPr="000C7661" w:rsidRDefault="003C2A77" w:rsidP="00C153EE">
      <w:pPr>
        <w:pStyle w:val="arimr"/>
        <w:widowControl/>
        <w:numPr>
          <w:ilvl w:val="1"/>
          <w:numId w:val="12"/>
        </w:numPr>
        <w:suppressAutoHyphens/>
        <w:snapToGrid/>
        <w:spacing w:line="240" w:lineRule="auto"/>
        <w:jc w:val="both"/>
        <w:rPr>
          <w:rFonts w:ascii="Arial" w:hAnsi="Arial" w:cs="Arial"/>
          <w:sz w:val="20"/>
          <w:lang w:val="pl-PL"/>
        </w:rPr>
      </w:pPr>
      <w:r w:rsidRPr="000C7661">
        <w:rPr>
          <w:rFonts w:ascii="Arial" w:hAnsi="Arial" w:cs="Arial"/>
          <w:sz w:val="20"/>
          <w:lang w:val="pl-PL"/>
        </w:rPr>
        <w:t xml:space="preserve">Zamawiający </w:t>
      </w:r>
      <w:r w:rsidRPr="000C7661">
        <w:rPr>
          <w:rFonts w:ascii="Arial" w:hAnsi="Arial" w:cs="Arial"/>
          <w:b/>
          <w:sz w:val="20"/>
          <w:lang w:val="pl-PL"/>
        </w:rPr>
        <w:t>nie zastrzega</w:t>
      </w:r>
      <w:r w:rsidRPr="000C7661">
        <w:rPr>
          <w:rFonts w:ascii="Arial" w:hAnsi="Arial" w:cs="Arial"/>
          <w:sz w:val="20"/>
          <w:lang w:val="pl-PL"/>
        </w:rPr>
        <w:t xml:space="preserve"> obowiązku osobistego wykonania przez Wykonawcę kluczowych części zamówienia.</w:t>
      </w:r>
    </w:p>
    <w:p w:rsidR="003C2A77" w:rsidRPr="000C7661" w:rsidRDefault="003C2A77" w:rsidP="00C153EE">
      <w:pPr>
        <w:pStyle w:val="arimr"/>
        <w:widowControl/>
        <w:numPr>
          <w:ilvl w:val="1"/>
          <w:numId w:val="12"/>
        </w:numPr>
        <w:suppressAutoHyphens/>
        <w:snapToGrid/>
        <w:spacing w:line="240" w:lineRule="auto"/>
        <w:jc w:val="both"/>
        <w:rPr>
          <w:rFonts w:ascii="Arial" w:hAnsi="Arial" w:cs="Arial"/>
          <w:sz w:val="20"/>
          <w:lang w:val="pl-PL"/>
        </w:rPr>
      </w:pPr>
      <w:r w:rsidRPr="000C7661">
        <w:rPr>
          <w:rFonts w:ascii="Arial" w:hAnsi="Arial" w:cs="Arial"/>
          <w:sz w:val="20"/>
          <w:lang w:val="pl-PL"/>
        </w:rPr>
        <w:t>Zamawiający wymaga, aby w przypadku powierzenia części zamówienia podwykonawcom, Wykonawca wskazał w ofercie części zamówienia, których wykonanie zamierza powierzyć podwykonawcom oraz podał (o ile są mu wiadome na tym etapie) nazwy (firmy) tych podwykonawców.</w:t>
      </w:r>
    </w:p>
    <w:p w:rsidR="00456523" w:rsidRDefault="008807A7" w:rsidP="003B572E">
      <w:pPr>
        <w:jc w:val="both"/>
        <w:rPr>
          <w:rFonts w:ascii="Arial" w:hAnsi="Arial" w:cs="Arial"/>
          <w:sz w:val="20"/>
          <w:szCs w:val="20"/>
        </w:rPr>
      </w:pPr>
      <w:r>
        <w:rPr>
          <w:rFonts w:ascii="Arial" w:hAnsi="Arial" w:cs="Arial"/>
          <w:sz w:val="20"/>
          <w:szCs w:val="20"/>
        </w:rPr>
        <w:t>8</w:t>
      </w:r>
      <w:r w:rsidR="00BB2A72" w:rsidRPr="00B00F7C">
        <w:rPr>
          <w:rFonts w:ascii="Arial" w:hAnsi="Arial" w:cs="Arial"/>
          <w:sz w:val="20"/>
          <w:szCs w:val="20"/>
        </w:rPr>
        <w:t>. Zgodny z nomenklaturą Wspólnego Słownika Zamówień CPV</w:t>
      </w:r>
      <w:r w:rsidR="00BB2A72">
        <w:rPr>
          <w:rFonts w:ascii="Arial" w:hAnsi="Arial" w:cs="Arial"/>
          <w:sz w:val="20"/>
          <w:szCs w:val="20"/>
        </w:rPr>
        <w:t xml:space="preserve">: </w:t>
      </w:r>
    </w:p>
    <w:tbl>
      <w:tblPr>
        <w:tblW w:w="9373"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41"/>
        <w:gridCol w:w="5451"/>
        <w:gridCol w:w="3481"/>
      </w:tblGrid>
      <w:tr w:rsidR="004043DB" w:rsidRPr="00F156ED" w:rsidTr="002F759A">
        <w:trPr>
          <w:trHeight w:val="285"/>
        </w:trPr>
        <w:tc>
          <w:tcPr>
            <w:tcW w:w="441" w:type="dxa"/>
            <w:shd w:val="clear" w:color="auto" w:fill="auto"/>
            <w:noWrap/>
            <w:vAlign w:val="bottom"/>
          </w:tcPr>
          <w:p w:rsidR="004043DB" w:rsidRDefault="004043DB" w:rsidP="00525972">
            <w:pPr>
              <w:jc w:val="right"/>
              <w:rPr>
                <w:rFonts w:ascii="Arial" w:hAnsi="Arial" w:cs="Arial"/>
                <w:sz w:val="18"/>
                <w:szCs w:val="18"/>
              </w:rPr>
            </w:pPr>
            <w:r>
              <w:rPr>
                <w:rFonts w:ascii="Arial" w:hAnsi="Arial" w:cs="Arial"/>
                <w:sz w:val="18"/>
                <w:szCs w:val="18"/>
              </w:rPr>
              <w:t>1</w:t>
            </w:r>
          </w:p>
        </w:tc>
        <w:tc>
          <w:tcPr>
            <w:tcW w:w="5451" w:type="dxa"/>
            <w:shd w:val="clear" w:color="auto" w:fill="auto"/>
            <w:vAlign w:val="bottom"/>
          </w:tcPr>
          <w:p w:rsidR="004043DB" w:rsidRPr="00BB7789" w:rsidRDefault="004043DB" w:rsidP="00525972">
            <w:pPr>
              <w:rPr>
                <w:rFonts w:ascii="Arial" w:hAnsi="Arial" w:cs="Arial"/>
                <w:b/>
                <w:sz w:val="18"/>
                <w:szCs w:val="18"/>
              </w:rPr>
            </w:pPr>
            <w:r w:rsidRPr="00BB7789">
              <w:rPr>
                <w:rFonts w:ascii="Arial" w:hAnsi="Arial" w:cs="Arial"/>
                <w:sz w:val="18"/>
                <w:szCs w:val="18"/>
              </w:rPr>
              <w:t>Zadanie nr 1</w:t>
            </w:r>
            <w:r w:rsidRPr="00BB7789">
              <w:rPr>
                <w:rFonts w:ascii="Arial" w:hAnsi="Arial" w:cs="Arial"/>
                <w:b/>
                <w:sz w:val="18"/>
                <w:szCs w:val="18"/>
              </w:rPr>
              <w:t xml:space="preserve"> </w:t>
            </w:r>
            <w:r w:rsidRPr="00BB7789">
              <w:rPr>
                <w:rFonts w:ascii="Calibri" w:hAnsi="Calibri" w:cs="Calibri"/>
                <w:b/>
                <w:sz w:val="18"/>
                <w:szCs w:val="18"/>
              </w:rPr>
              <w:t>Komputery i monitory</w:t>
            </w:r>
          </w:p>
        </w:tc>
        <w:tc>
          <w:tcPr>
            <w:tcW w:w="3481" w:type="dxa"/>
            <w:shd w:val="clear" w:color="auto" w:fill="auto"/>
            <w:noWrap/>
            <w:vAlign w:val="bottom"/>
          </w:tcPr>
          <w:p w:rsidR="004043DB" w:rsidRPr="00F156ED" w:rsidRDefault="00525972" w:rsidP="00525972">
            <w:pPr>
              <w:jc w:val="center"/>
              <w:rPr>
                <w:rFonts w:ascii="Arial" w:hAnsi="Arial" w:cs="Arial"/>
                <w:sz w:val="20"/>
                <w:szCs w:val="20"/>
              </w:rPr>
            </w:pPr>
            <w:r w:rsidRPr="00525972">
              <w:rPr>
                <w:rFonts w:ascii="Arial" w:hAnsi="Arial" w:cs="Arial"/>
                <w:sz w:val="20"/>
                <w:szCs w:val="20"/>
              </w:rPr>
              <w:t>30213300-5, 30231300-0</w:t>
            </w:r>
          </w:p>
        </w:tc>
      </w:tr>
      <w:tr w:rsidR="004043DB" w:rsidRPr="00193DE4" w:rsidTr="002F759A">
        <w:trPr>
          <w:trHeight w:val="206"/>
        </w:trPr>
        <w:tc>
          <w:tcPr>
            <w:tcW w:w="441" w:type="dxa"/>
            <w:shd w:val="clear" w:color="auto" w:fill="auto"/>
            <w:noWrap/>
            <w:vAlign w:val="bottom"/>
          </w:tcPr>
          <w:p w:rsidR="004043DB" w:rsidRDefault="004043DB" w:rsidP="00525972">
            <w:pPr>
              <w:jc w:val="right"/>
              <w:rPr>
                <w:rFonts w:ascii="Arial" w:hAnsi="Arial" w:cs="Arial"/>
                <w:sz w:val="18"/>
                <w:szCs w:val="18"/>
              </w:rPr>
            </w:pPr>
            <w:r>
              <w:rPr>
                <w:rFonts w:ascii="Arial" w:hAnsi="Arial" w:cs="Arial"/>
                <w:sz w:val="18"/>
                <w:szCs w:val="18"/>
              </w:rPr>
              <w:t>2</w:t>
            </w:r>
          </w:p>
        </w:tc>
        <w:tc>
          <w:tcPr>
            <w:tcW w:w="5451" w:type="dxa"/>
            <w:shd w:val="clear" w:color="auto" w:fill="auto"/>
            <w:vAlign w:val="bottom"/>
          </w:tcPr>
          <w:p w:rsidR="004043DB" w:rsidRPr="007730D3" w:rsidRDefault="00BB7789" w:rsidP="00525972">
            <w:pPr>
              <w:rPr>
                <w:rFonts w:ascii="Arial" w:hAnsi="Arial" w:cs="Arial"/>
                <w:sz w:val="18"/>
                <w:szCs w:val="18"/>
              </w:rPr>
            </w:pPr>
            <w:r w:rsidRPr="007F3AC3">
              <w:rPr>
                <w:rFonts w:ascii="Arial" w:hAnsi="Arial" w:cs="Arial"/>
                <w:sz w:val="18"/>
                <w:szCs w:val="18"/>
              </w:rPr>
              <w:t xml:space="preserve">Zadanie nr: 2 </w:t>
            </w:r>
            <w:r>
              <w:rPr>
                <w:rFonts w:ascii="Calibri" w:hAnsi="Calibri" w:cs="Calibri"/>
                <w:b/>
                <w:sz w:val="18"/>
                <w:szCs w:val="18"/>
              </w:rPr>
              <w:t>Urządzenia wielofunkcyjne i drukarki</w:t>
            </w:r>
          </w:p>
        </w:tc>
        <w:tc>
          <w:tcPr>
            <w:tcW w:w="3481" w:type="dxa"/>
            <w:shd w:val="clear" w:color="auto" w:fill="auto"/>
            <w:noWrap/>
            <w:vAlign w:val="bottom"/>
          </w:tcPr>
          <w:p w:rsidR="004043DB" w:rsidRPr="00193DE4" w:rsidRDefault="00525972" w:rsidP="00525972">
            <w:pPr>
              <w:jc w:val="center"/>
              <w:rPr>
                <w:rFonts w:ascii="Arial" w:hAnsi="Arial" w:cs="Arial"/>
                <w:sz w:val="20"/>
                <w:szCs w:val="20"/>
              </w:rPr>
            </w:pPr>
            <w:r w:rsidRPr="00525972">
              <w:rPr>
                <w:rFonts w:ascii="Arial" w:hAnsi="Arial" w:cs="Arial"/>
                <w:sz w:val="20"/>
                <w:szCs w:val="20"/>
              </w:rPr>
              <w:t>30232120-1</w:t>
            </w:r>
          </w:p>
        </w:tc>
      </w:tr>
      <w:tr w:rsidR="004043DB" w:rsidRPr="00F156ED" w:rsidTr="002F759A">
        <w:trPr>
          <w:trHeight w:val="181"/>
        </w:trPr>
        <w:tc>
          <w:tcPr>
            <w:tcW w:w="441" w:type="dxa"/>
            <w:shd w:val="clear" w:color="auto" w:fill="auto"/>
            <w:noWrap/>
            <w:vAlign w:val="bottom"/>
          </w:tcPr>
          <w:p w:rsidR="004043DB" w:rsidRDefault="007730D3" w:rsidP="00525972">
            <w:pPr>
              <w:jc w:val="right"/>
              <w:rPr>
                <w:rFonts w:ascii="Arial" w:hAnsi="Arial" w:cs="Arial"/>
                <w:sz w:val="18"/>
                <w:szCs w:val="18"/>
              </w:rPr>
            </w:pPr>
            <w:r>
              <w:rPr>
                <w:rFonts w:ascii="Arial" w:hAnsi="Arial" w:cs="Arial"/>
                <w:sz w:val="18"/>
                <w:szCs w:val="18"/>
              </w:rPr>
              <w:t>3</w:t>
            </w:r>
          </w:p>
        </w:tc>
        <w:tc>
          <w:tcPr>
            <w:tcW w:w="5451" w:type="dxa"/>
            <w:shd w:val="clear" w:color="auto" w:fill="auto"/>
            <w:vAlign w:val="bottom"/>
          </w:tcPr>
          <w:p w:rsidR="004043DB" w:rsidRPr="007730D3" w:rsidRDefault="00BB7789" w:rsidP="007730D3">
            <w:pPr>
              <w:rPr>
                <w:rFonts w:ascii="Arial" w:hAnsi="Arial" w:cs="Arial"/>
                <w:sz w:val="18"/>
                <w:szCs w:val="18"/>
              </w:rPr>
            </w:pPr>
            <w:r w:rsidRPr="007F3AC3">
              <w:rPr>
                <w:rFonts w:ascii="Arial" w:hAnsi="Arial" w:cs="Arial"/>
                <w:sz w:val="18"/>
                <w:szCs w:val="18"/>
              </w:rPr>
              <w:t xml:space="preserve">Zadanie nr: 3 </w:t>
            </w:r>
            <w:r>
              <w:rPr>
                <w:rFonts w:ascii="Calibri" w:hAnsi="Calibri" w:cs="Calibri"/>
                <w:b/>
                <w:sz w:val="18"/>
                <w:szCs w:val="18"/>
              </w:rPr>
              <w:t>Sprzęt drobny i akcesoria</w:t>
            </w:r>
          </w:p>
        </w:tc>
        <w:tc>
          <w:tcPr>
            <w:tcW w:w="3481" w:type="dxa"/>
            <w:shd w:val="clear" w:color="auto" w:fill="auto"/>
            <w:noWrap/>
            <w:vAlign w:val="bottom"/>
          </w:tcPr>
          <w:p w:rsidR="004043DB" w:rsidRPr="00F156ED" w:rsidRDefault="00525972" w:rsidP="00525972">
            <w:pPr>
              <w:jc w:val="center"/>
              <w:rPr>
                <w:rFonts w:ascii="Arial" w:hAnsi="Arial" w:cs="Arial"/>
                <w:sz w:val="20"/>
                <w:szCs w:val="20"/>
              </w:rPr>
            </w:pPr>
            <w:r w:rsidRPr="00525972">
              <w:rPr>
                <w:rFonts w:ascii="Arial" w:hAnsi="Arial" w:cs="Arial"/>
                <w:sz w:val="20"/>
                <w:szCs w:val="20"/>
              </w:rPr>
              <w:t>30237000-9, 32400000-7</w:t>
            </w:r>
          </w:p>
        </w:tc>
      </w:tr>
      <w:tr w:rsidR="004043DB" w:rsidRPr="00F156ED" w:rsidTr="002F759A">
        <w:trPr>
          <w:trHeight w:val="142"/>
        </w:trPr>
        <w:tc>
          <w:tcPr>
            <w:tcW w:w="441" w:type="dxa"/>
            <w:shd w:val="clear" w:color="auto" w:fill="auto"/>
            <w:noWrap/>
            <w:vAlign w:val="bottom"/>
          </w:tcPr>
          <w:p w:rsidR="004043DB" w:rsidRDefault="007730D3" w:rsidP="00525972">
            <w:pPr>
              <w:jc w:val="right"/>
              <w:rPr>
                <w:rFonts w:ascii="Arial" w:hAnsi="Arial" w:cs="Arial"/>
                <w:sz w:val="18"/>
                <w:szCs w:val="18"/>
              </w:rPr>
            </w:pPr>
            <w:r>
              <w:rPr>
                <w:rFonts w:ascii="Arial" w:hAnsi="Arial" w:cs="Arial"/>
                <w:sz w:val="18"/>
                <w:szCs w:val="18"/>
              </w:rPr>
              <w:t>4</w:t>
            </w:r>
          </w:p>
        </w:tc>
        <w:tc>
          <w:tcPr>
            <w:tcW w:w="5451" w:type="dxa"/>
            <w:shd w:val="clear" w:color="auto" w:fill="auto"/>
            <w:vAlign w:val="bottom"/>
          </w:tcPr>
          <w:p w:rsidR="004043DB" w:rsidRPr="007730D3" w:rsidRDefault="00BB7789" w:rsidP="007730D3">
            <w:pPr>
              <w:rPr>
                <w:rFonts w:ascii="Arial" w:hAnsi="Arial" w:cs="Arial"/>
                <w:sz w:val="18"/>
                <w:szCs w:val="18"/>
              </w:rPr>
            </w:pPr>
            <w:r w:rsidRPr="007F3AC3">
              <w:rPr>
                <w:rFonts w:ascii="Arial" w:hAnsi="Arial" w:cs="Arial"/>
                <w:sz w:val="18"/>
                <w:szCs w:val="18"/>
              </w:rPr>
              <w:t xml:space="preserve">Zadanie nr: 4 </w:t>
            </w:r>
            <w:r>
              <w:rPr>
                <w:rFonts w:ascii="Calibri" w:hAnsi="Calibri" w:cs="Calibri"/>
                <w:b/>
                <w:sz w:val="18"/>
                <w:szCs w:val="18"/>
              </w:rPr>
              <w:t>Drukarki kodów i czytniki</w:t>
            </w:r>
          </w:p>
        </w:tc>
        <w:tc>
          <w:tcPr>
            <w:tcW w:w="3481" w:type="dxa"/>
            <w:shd w:val="clear" w:color="auto" w:fill="auto"/>
            <w:noWrap/>
            <w:vAlign w:val="bottom"/>
          </w:tcPr>
          <w:p w:rsidR="004043DB" w:rsidRPr="00F156ED" w:rsidRDefault="00525972" w:rsidP="00525972">
            <w:pPr>
              <w:jc w:val="center"/>
              <w:rPr>
                <w:rFonts w:ascii="Arial" w:hAnsi="Arial" w:cs="Arial"/>
                <w:sz w:val="20"/>
                <w:szCs w:val="20"/>
              </w:rPr>
            </w:pPr>
            <w:r w:rsidRPr="00525972">
              <w:rPr>
                <w:rFonts w:ascii="Arial" w:hAnsi="Arial" w:cs="Arial"/>
                <w:sz w:val="20"/>
                <w:szCs w:val="20"/>
              </w:rPr>
              <w:t>30174000-9, 30216130-6</w:t>
            </w:r>
          </w:p>
        </w:tc>
      </w:tr>
      <w:tr w:rsidR="007730D3" w:rsidRPr="00F156ED" w:rsidTr="002F759A">
        <w:trPr>
          <w:trHeight w:val="70"/>
        </w:trPr>
        <w:tc>
          <w:tcPr>
            <w:tcW w:w="441" w:type="dxa"/>
            <w:shd w:val="clear" w:color="auto" w:fill="auto"/>
            <w:noWrap/>
            <w:vAlign w:val="bottom"/>
          </w:tcPr>
          <w:p w:rsidR="007730D3" w:rsidRDefault="007730D3" w:rsidP="00525972">
            <w:pPr>
              <w:jc w:val="right"/>
              <w:rPr>
                <w:rFonts w:ascii="Arial" w:hAnsi="Arial" w:cs="Arial"/>
                <w:sz w:val="18"/>
                <w:szCs w:val="18"/>
              </w:rPr>
            </w:pPr>
            <w:r>
              <w:rPr>
                <w:rFonts w:ascii="Arial" w:hAnsi="Arial" w:cs="Arial"/>
                <w:sz w:val="18"/>
                <w:szCs w:val="18"/>
              </w:rPr>
              <w:t>5</w:t>
            </w:r>
          </w:p>
        </w:tc>
        <w:tc>
          <w:tcPr>
            <w:tcW w:w="5451" w:type="dxa"/>
            <w:shd w:val="clear" w:color="auto" w:fill="auto"/>
            <w:vAlign w:val="bottom"/>
          </w:tcPr>
          <w:p w:rsidR="007730D3" w:rsidRPr="007730D3" w:rsidRDefault="00BB7789" w:rsidP="00525972">
            <w:pPr>
              <w:rPr>
                <w:rFonts w:ascii="Arial" w:hAnsi="Arial" w:cs="Arial"/>
                <w:sz w:val="18"/>
                <w:szCs w:val="18"/>
              </w:rPr>
            </w:pPr>
            <w:r>
              <w:rPr>
                <w:rFonts w:ascii="Arial" w:hAnsi="Arial" w:cs="Arial"/>
                <w:bCs/>
                <w:sz w:val="18"/>
                <w:szCs w:val="18"/>
              </w:rPr>
              <w:t xml:space="preserve">Zadanie nr: 5 </w:t>
            </w:r>
            <w:r>
              <w:rPr>
                <w:rFonts w:ascii="Calibri" w:hAnsi="Calibri" w:cs="Calibri"/>
                <w:b/>
                <w:sz w:val="18"/>
                <w:szCs w:val="18"/>
              </w:rPr>
              <w:t>Duplikator płyt</w:t>
            </w:r>
          </w:p>
        </w:tc>
        <w:tc>
          <w:tcPr>
            <w:tcW w:w="3481" w:type="dxa"/>
            <w:shd w:val="clear" w:color="auto" w:fill="auto"/>
            <w:noWrap/>
            <w:vAlign w:val="bottom"/>
          </w:tcPr>
          <w:p w:rsidR="007730D3" w:rsidRDefault="00525972" w:rsidP="00525972">
            <w:pPr>
              <w:jc w:val="center"/>
              <w:rPr>
                <w:rFonts w:ascii="Arial" w:hAnsi="Arial" w:cs="Arial"/>
                <w:bCs/>
                <w:sz w:val="20"/>
                <w:szCs w:val="20"/>
              </w:rPr>
            </w:pPr>
            <w:r w:rsidRPr="00525972">
              <w:rPr>
                <w:rFonts w:ascii="Arial" w:hAnsi="Arial" w:cs="Arial"/>
                <w:bCs/>
                <w:sz w:val="20"/>
                <w:szCs w:val="20"/>
              </w:rPr>
              <w:t>30233153-8</w:t>
            </w:r>
          </w:p>
        </w:tc>
      </w:tr>
      <w:tr w:rsidR="004043DB" w:rsidRPr="00F156ED" w:rsidTr="002F759A">
        <w:trPr>
          <w:trHeight w:val="70"/>
        </w:trPr>
        <w:tc>
          <w:tcPr>
            <w:tcW w:w="441" w:type="dxa"/>
            <w:shd w:val="clear" w:color="auto" w:fill="auto"/>
            <w:noWrap/>
            <w:vAlign w:val="bottom"/>
          </w:tcPr>
          <w:p w:rsidR="004043DB" w:rsidRDefault="004043DB" w:rsidP="00525972">
            <w:pPr>
              <w:jc w:val="right"/>
              <w:rPr>
                <w:rFonts w:ascii="Arial" w:hAnsi="Arial" w:cs="Arial"/>
                <w:sz w:val="18"/>
                <w:szCs w:val="18"/>
              </w:rPr>
            </w:pPr>
            <w:r>
              <w:rPr>
                <w:rFonts w:ascii="Arial" w:hAnsi="Arial" w:cs="Arial"/>
                <w:sz w:val="18"/>
                <w:szCs w:val="18"/>
              </w:rPr>
              <w:t>6</w:t>
            </w:r>
          </w:p>
        </w:tc>
        <w:tc>
          <w:tcPr>
            <w:tcW w:w="5451" w:type="dxa"/>
            <w:shd w:val="clear" w:color="auto" w:fill="auto"/>
            <w:vAlign w:val="bottom"/>
          </w:tcPr>
          <w:p w:rsidR="004043DB" w:rsidRPr="007730D3" w:rsidRDefault="00BB7789" w:rsidP="00525972">
            <w:pPr>
              <w:rPr>
                <w:rFonts w:ascii="Arial" w:hAnsi="Arial" w:cs="Arial"/>
                <w:sz w:val="18"/>
                <w:szCs w:val="18"/>
              </w:rPr>
            </w:pPr>
            <w:r>
              <w:rPr>
                <w:rFonts w:ascii="Arial" w:hAnsi="Arial" w:cs="Arial"/>
                <w:bCs/>
                <w:sz w:val="18"/>
                <w:szCs w:val="18"/>
              </w:rPr>
              <w:t xml:space="preserve">Zadanie nr: 6 </w:t>
            </w:r>
            <w:r>
              <w:rPr>
                <w:rFonts w:ascii="Calibri" w:hAnsi="Calibri" w:cs="Calibri"/>
                <w:b/>
                <w:sz w:val="18"/>
                <w:szCs w:val="18"/>
              </w:rPr>
              <w:t>Dostawa systemu backup</w:t>
            </w:r>
          </w:p>
        </w:tc>
        <w:tc>
          <w:tcPr>
            <w:tcW w:w="3481" w:type="dxa"/>
            <w:shd w:val="clear" w:color="auto" w:fill="auto"/>
            <w:noWrap/>
            <w:vAlign w:val="bottom"/>
          </w:tcPr>
          <w:p w:rsidR="004043DB" w:rsidRPr="00F156ED" w:rsidRDefault="00525972" w:rsidP="00525972">
            <w:pPr>
              <w:jc w:val="center"/>
              <w:rPr>
                <w:rFonts w:ascii="Arial" w:hAnsi="Arial" w:cs="Arial"/>
                <w:sz w:val="20"/>
                <w:szCs w:val="20"/>
              </w:rPr>
            </w:pPr>
            <w:r w:rsidRPr="00525972">
              <w:rPr>
                <w:rFonts w:ascii="Arial" w:hAnsi="Arial" w:cs="Arial"/>
                <w:sz w:val="20"/>
                <w:szCs w:val="20"/>
              </w:rPr>
              <w:t>48710000-8, 48822000-6</w:t>
            </w:r>
          </w:p>
        </w:tc>
      </w:tr>
      <w:tr w:rsidR="00525972" w:rsidRPr="00F156ED" w:rsidTr="002F759A">
        <w:trPr>
          <w:trHeight w:val="70"/>
        </w:trPr>
        <w:tc>
          <w:tcPr>
            <w:tcW w:w="441" w:type="dxa"/>
            <w:shd w:val="clear" w:color="auto" w:fill="auto"/>
            <w:noWrap/>
            <w:vAlign w:val="bottom"/>
          </w:tcPr>
          <w:p w:rsidR="00525972" w:rsidRDefault="00525972" w:rsidP="00525972">
            <w:pPr>
              <w:jc w:val="right"/>
              <w:rPr>
                <w:rFonts w:ascii="Arial" w:hAnsi="Arial" w:cs="Arial"/>
                <w:sz w:val="18"/>
                <w:szCs w:val="18"/>
              </w:rPr>
            </w:pPr>
            <w:r>
              <w:rPr>
                <w:rFonts w:ascii="Arial" w:hAnsi="Arial" w:cs="Arial"/>
                <w:sz w:val="18"/>
                <w:szCs w:val="18"/>
              </w:rPr>
              <w:t>7</w:t>
            </w:r>
          </w:p>
        </w:tc>
        <w:tc>
          <w:tcPr>
            <w:tcW w:w="5451" w:type="dxa"/>
            <w:shd w:val="clear" w:color="auto" w:fill="auto"/>
            <w:vAlign w:val="bottom"/>
          </w:tcPr>
          <w:p w:rsidR="00525972" w:rsidRPr="007730D3" w:rsidRDefault="00BB7789" w:rsidP="00525972">
            <w:pPr>
              <w:rPr>
                <w:rFonts w:ascii="Arial" w:hAnsi="Arial" w:cs="Arial"/>
                <w:bCs/>
                <w:sz w:val="18"/>
                <w:szCs w:val="18"/>
              </w:rPr>
            </w:pPr>
            <w:r>
              <w:rPr>
                <w:rFonts w:ascii="Arial" w:hAnsi="Arial" w:cs="Arial"/>
                <w:bCs/>
                <w:sz w:val="18"/>
                <w:szCs w:val="18"/>
              </w:rPr>
              <w:t xml:space="preserve">Zadanie nr: 7 </w:t>
            </w:r>
            <w:r>
              <w:rPr>
                <w:rFonts w:ascii="Calibri" w:hAnsi="Calibri" w:cs="Calibri"/>
                <w:b/>
                <w:sz w:val="18"/>
                <w:szCs w:val="18"/>
              </w:rPr>
              <w:t xml:space="preserve">Dostawa terminali z podłączeniem do systemu </w:t>
            </w:r>
            <w:proofErr w:type="spellStart"/>
            <w:r>
              <w:rPr>
                <w:rFonts w:ascii="Calibri" w:hAnsi="Calibri" w:cs="Calibri"/>
                <w:b/>
                <w:sz w:val="18"/>
                <w:szCs w:val="18"/>
              </w:rPr>
              <w:t>Kamsoft</w:t>
            </w:r>
            <w:proofErr w:type="spellEnd"/>
          </w:p>
        </w:tc>
        <w:tc>
          <w:tcPr>
            <w:tcW w:w="3481" w:type="dxa"/>
            <w:shd w:val="clear" w:color="auto" w:fill="auto"/>
            <w:noWrap/>
            <w:vAlign w:val="bottom"/>
          </w:tcPr>
          <w:p w:rsidR="00525972" w:rsidRPr="00F156ED" w:rsidRDefault="00525972" w:rsidP="00525972">
            <w:pPr>
              <w:jc w:val="center"/>
              <w:rPr>
                <w:rFonts w:ascii="Arial" w:hAnsi="Arial" w:cs="Arial"/>
                <w:sz w:val="20"/>
                <w:szCs w:val="20"/>
              </w:rPr>
            </w:pPr>
            <w:r w:rsidRPr="00525972">
              <w:rPr>
                <w:rFonts w:ascii="Arial" w:hAnsi="Arial" w:cs="Arial"/>
                <w:sz w:val="20"/>
                <w:szCs w:val="20"/>
              </w:rPr>
              <w:t>30231100-8</w:t>
            </w:r>
          </w:p>
        </w:tc>
      </w:tr>
    </w:tbl>
    <w:p w:rsidR="007730D3" w:rsidRDefault="007730D3" w:rsidP="003B572E">
      <w:pPr>
        <w:pStyle w:val="NormalnyWeb"/>
        <w:spacing w:after="120"/>
        <w:ind w:left="0"/>
        <w:jc w:val="both"/>
        <w:rPr>
          <w:rFonts w:ascii="Arial" w:hAnsi="Arial" w:cs="Arial"/>
          <w:b/>
          <w:highlight w:val="green"/>
        </w:rPr>
      </w:pPr>
    </w:p>
    <w:p w:rsidR="005D3EA0" w:rsidRPr="004834CC" w:rsidRDefault="003E124F" w:rsidP="003B572E">
      <w:pPr>
        <w:pStyle w:val="NormalnyWeb"/>
        <w:spacing w:after="120"/>
        <w:ind w:left="0"/>
        <w:jc w:val="both"/>
        <w:rPr>
          <w:rFonts w:ascii="Arial" w:hAnsi="Arial" w:cs="Arial"/>
          <w:sz w:val="20"/>
          <w:szCs w:val="20"/>
        </w:rPr>
      </w:pPr>
      <w:r w:rsidRPr="00195826">
        <w:rPr>
          <w:rFonts w:ascii="Arial" w:hAnsi="Arial" w:cs="Arial"/>
          <w:b/>
          <w:highlight w:val="green"/>
        </w:rPr>
        <w:lastRenderedPageBreak/>
        <w:t>IV. OPIS CZĘŚCI ZAMÓWIENIA, JEŚLI ZAMAWIAJĄCY DOPUSZCZA SKŁADANIE OFERT CZĘŚCIOWYCH</w:t>
      </w:r>
    </w:p>
    <w:p w:rsidR="003E124F" w:rsidRPr="004834CC" w:rsidRDefault="003E124F" w:rsidP="003B572E">
      <w:pPr>
        <w:pStyle w:val="NormalnyWeb"/>
        <w:ind w:left="0"/>
        <w:jc w:val="both"/>
        <w:rPr>
          <w:rFonts w:ascii="Arial" w:hAnsi="Arial" w:cs="Arial"/>
          <w:sz w:val="20"/>
          <w:szCs w:val="20"/>
        </w:rPr>
      </w:pPr>
      <w:r w:rsidRPr="004834CC">
        <w:rPr>
          <w:rFonts w:ascii="Arial" w:hAnsi="Arial" w:cs="Arial"/>
          <w:sz w:val="20"/>
          <w:szCs w:val="20"/>
        </w:rPr>
        <w:t>Zamawiający dopuszcza składani</w:t>
      </w:r>
      <w:r w:rsidR="003940CA" w:rsidRPr="004834CC">
        <w:rPr>
          <w:rFonts w:ascii="Arial" w:hAnsi="Arial" w:cs="Arial"/>
          <w:sz w:val="20"/>
          <w:szCs w:val="20"/>
        </w:rPr>
        <w:t>e</w:t>
      </w:r>
      <w:r w:rsidRPr="004834CC">
        <w:rPr>
          <w:rFonts w:ascii="Arial" w:hAnsi="Arial" w:cs="Arial"/>
          <w:sz w:val="20"/>
          <w:szCs w:val="20"/>
        </w:rPr>
        <w:t xml:space="preserve"> ofert częściowych</w:t>
      </w:r>
      <w:r w:rsidR="00D90D1C" w:rsidRPr="004834CC">
        <w:rPr>
          <w:rFonts w:ascii="Arial" w:hAnsi="Arial" w:cs="Arial"/>
          <w:sz w:val="20"/>
          <w:szCs w:val="20"/>
        </w:rPr>
        <w:t xml:space="preserve"> na wybrane zadania. Zamawiający nie dopuszcza możliwości składania ofert na dowolne wybrane pozycje w zadaniach</w:t>
      </w:r>
      <w:r w:rsidR="003940CA" w:rsidRPr="004834CC">
        <w:rPr>
          <w:rFonts w:ascii="Arial" w:hAnsi="Arial" w:cs="Arial"/>
          <w:sz w:val="20"/>
          <w:szCs w:val="20"/>
        </w:rPr>
        <w:t xml:space="preserve">. </w:t>
      </w:r>
    </w:p>
    <w:p w:rsidR="00635EEB" w:rsidRPr="00AD6524" w:rsidRDefault="00635EEB" w:rsidP="003B572E">
      <w:pPr>
        <w:pStyle w:val="NormalnyWeb"/>
        <w:ind w:left="0"/>
        <w:jc w:val="both"/>
        <w:rPr>
          <w:rFonts w:ascii="Arial" w:hAnsi="Arial" w:cs="Arial"/>
          <w:sz w:val="20"/>
          <w:szCs w:val="20"/>
        </w:rPr>
      </w:pPr>
    </w:p>
    <w:p w:rsidR="005D3EA0" w:rsidRPr="00AD6524" w:rsidRDefault="003E124F" w:rsidP="00635EEB">
      <w:pPr>
        <w:pStyle w:val="NormalnyWeb"/>
        <w:spacing w:after="120"/>
        <w:ind w:left="0"/>
        <w:jc w:val="both"/>
        <w:rPr>
          <w:rFonts w:ascii="Arial" w:hAnsi="Arial" w:cs="Arial"/>
          <w:b/>
        </w:rPr>
      </w:pPr>
      <w:r w:rsidRPr="008D000A">
        <w:rPr>
          <w:rFonts w:ascii="Arial" w:hAnsi="Arial" w:cs="Arial"/>
          <w:b/>
          <w:highlight w:val="green"/>
        </w:rPr>
        <w:t>V. OPIS SPOSOBU PR</w:t>
      </w:r>
      <w:r w:rsidR="00F02916" w:rsidRPr="008D000A">
        <w:rPr>
          <w:rFonts w:ascii="Arial" w:hAnsi="Arial" w:cs="Arial"/>
          <w:b/>
          <w:highlight w:val="green"/>
        </w:rPr>
        <w:t xml:space="preserve">ZEDSTAWIENIA OFERT </w:t>
      </w:r>
      <w:proofErr w:type="gramStart"/>
      <w:r w:rsidR="00F02916" w:rsidRPr="008D000A">
        <w:rPr>
          <w:rFonts w:ascii="Arial" w:hAnsi="Arial" w:cs="Arial"/>
          <w:b/>
          <w:highlight w:val="green"/>
        </w:rPr>
        <w:t>WARIANTOWYCH</w:t>
      </w:r>
      <w:r w:rsidR="00873E4A" w:rsidRPr="008D000A">
        <w:rPr>
          <w:rFonts w:ascii="Arial" w:hAnsi="Arial" w:cs="Arial"/>
          <w:b/>
          <w:highlight w:val="green"/>
        </w:rPr>
        <w:t xml:space="preserve"> </w:t>
      </w:r>
      <w:r w:rsidRPr="008D000A">
        <w:rPr>
          <w:rFonts w:ascii="Arial" w:hAnsi="Arial" w:cs="Arial"/>
          <w:b/>
          <w:highlight w:val="green"/>
        </w:rPr>
        <w:t>JEŚLI</w:t>
      </w:r>
      <w:proofErr w:type="gramEnd"/>
      <w:r w:rsidR="00456523" w:rsidRPr="008D000A">
        <w:rPr>
          <w:rFonts w:ascii="Arial" w:hAnsi="Arial" w:cs="Arial"/>
          <w:b/>
          <w:highlight w:val="green"/>
        </w:rPr>
        <w:t xml:space="preserve"> </w:t>
      </w:r>
      <w:r w:rsidRPr="008D000A">
        <w:rPr>
          <w:rFonts w:ascii="Arial" w:hAnsi="Arial" w:cs="Arial"/>
          <w:b/>
          <w:highlight w:val="green"/>
        </w:rPr>
        <w:t>ZAMAWIAJĄCY DOPUSZCZA ICH SKŁADANIE</w:t>
      </w:r>
    </w:p>
    <w:p w:rsidR="003E124F" w:rsidRDefault="003E124F" w:rsidP="003B572E">
      <w:pPr>
        <w:pStyle w:val="NormalnyWeb"/>
        <w:ind w:left="0"/>
        <w:jc w:val="both"/>
        <w:rPr>
          <w:rFonts w:ascii="Arial" w:hAnsi="Arial" w:cs="Arial"/>
          <w:sz w:val="20"/>
          <w:szCs w:val="20"/>
        </w:rPr>
      </w:pPr>
      <w:r w:rsidRPr="00AD6524">
        <w:rPr>
          <w:rFonts w:ascii="Arial" w:hAnsi="Arial" w:cs="Arial"/>
          <w:sz w:val="20"/>
          <w:szCs w:val="20"/>
        </w:rPr>
        <w:t>Zamawiający nie dopuszcza składania ofert wariantowych</w:t>
      </w:r>
      <w:r w:rsidR="008D000A">
        <w:rPr>
          <w:rFonts w:ascii="Arial" w:hAnsi="Arial" w:cs="Arial"/>
          <w:sz w:val="20"/>
          <w:szCs w:val="20"/>
        </w:rPr>
        <w:t xml:space="preserve"> oraz w postaci katalogów elektronicznych</w:t>
      </w:r>
      <w:r w:rsidRPr="00AD6524">
        <w:rPr>
          <w:rFonts w:ascii="Arial" w:hAnsi="Arial" w:cs="Arial"/>
          <w:sz w:val="20"/>
          <w:szCs w:val="20"/>
        </w:rPr>
        <w:t>.</w:t>
      </w:r>
    </w:p>
    <w:p w:rsidR="00054A96" w:rsidRPr="00054A96" w:rsidRDefault="00054A96" w:rsidP="003B572E">
      <w:pPr>
        <w:pStyle w:val="NormalnyWeb"/>
        <w:ind w:left="0"/>
        <w:jc w:val="both"/>
        <w:rPr>
          <w:rFonts w:ascii="Arial" w:hAnsi="Arial" w:cs="Arial"/>
          <w:sz w:val="16"/>
          <w:szCs w:val="16"/>
        </w:rPr>
      </w:pPr>
    </w:p>
    <w:p w:rsidR="005D3EA0" w:rsidRPr="003B572E" w:rsidRDefault="00636C0F" w:rsidP="003B572E">
      <w:pPr>
        <w:spacing w:after="120"/>
        <w:jc w:val="both"/>
        <w:rPr>
          <w:rFonts w:ascii="Arial" w:hAnsi="Arial" w:cs="Arial"/>
        </w:rPr>
      </w:pPr>
      <w:r>
        <w:rPr>
          <w:rFonts w:ascii="Arial" w:hAnsi="Arial" w:cs="Arial"/>
          <w:b/>
          <w:highlight w:val="green"/>
        </w:rPr>
        <w:t>V</w:t>
      </w:r>
      <w:r w:rsidR="003E124F" w:rsidRPr="008D000A">
        <w:rPr>
          <w:rFonts w:ascii="Arial" w:hAnsi="Arial" w:cs="Arial"/>
          <w:b/>
          <w:highlight w:val="green"/>
        </w:rPr>
        <w:t>I. TERMIN WYKONANIA ZAMÓWIENIA</w:t>
      </w:r>
      <w:r w:rsidR="003E124F" w:rsidRPr="00724585">
        <w:rPr>
          <w:rFonts w:ascii="Arial" w:hAnsi="Arial" w:cs="Arial"/>
          <w:b/>
        </w:rPr>
        <w:t xml:space="preserve"> </w:t>
      </w:r>
    </w:p>
    <w:p w:rsidR="003E124F" w:rsidRPr="009D195F" w:rsidRDefault="003E124F" w:rsidP="003B572E">
      <w:pPr>
        <w:jc w:val="both"/>
        <w:rPr>
          <w:rFonts w:ascii="Arial" w:hAnsi="Arial" w:cs="Arial"/>
          <w:sz w:val="20"/>
          <w:szCs w:val="20"/>
        </w:rPr>
      </w:pPr>
      <w:r w:rsidRPr="009D195F">
        <w:rPr>
          <w:rFonts w:ascii="Arial" w:hAnsi="Arial" w:cs="Arial"/>
          <w:sz w:val="20"/>
          <w:szCs w:val="20"/>
        </w:rPr>
        <w:t>1. Umowa zostanie zawarta na okres:</w:t>
      </w:r>
    </w:p>
    <w:p w:rsidR="008542D6" w:rsidRDefault="008542D6" w:rsidP="008542D6">
      <w:pPr>
        <w:ind w:left="1418"/>
        <w:rPr>
          <w:rFonts w:ascii="Arial" w:hAnsi="Arial" w:cs="Arial"/>
          <w:sz w:val="20"/>
          <w:szCs w:val="20"/>
        </w:rPr>
      </w:pPr>
      <w:r>
        <w:rPr>
          <w:rFonts w:ascii="Arial" w:hAnsi="Arial" w:cs="Arial"/>
          <w:sz w:val="20"/>
          <w:szCs w:val="20"/>
        </w:rPr>
        <w:t>–Zadanie nr 1</w:t>
      </w:r>
      <w:r w:rsidR="00C232D9">
        <w:rPr>
          <w:rFonts w:ascii="Arial" w:hAnsi="Arial" w:cs="Arial"/>
          <w:sz w:val="20"/>
          <w:szCs w:val="20"/>
        </w:rPr>
        <w:t xml:space="preserve"> </w:t>
      </w:r>
      <w:r>
        <w:rPr>
          <w:rFonts w:ascii="Arial" w:hAnsi="Arial" w:cs="Arial"/>
          <w:sz w:val="20"/>
          <w:szCs w:val="20"/>
        </w:rPr>
        <w:t>–</w:t>
      </w:r>
      <w:r w:rsidR="00A676C2">
        <w:rPr>
          <w:rFonts w:ascii="Arial" w:hAnsi="Arial" w:cs="Arial"/>
          <w:sz w:val="20"/>
          <w:szCs w:val="20"/>
        </w:rPr>
        <w:t xml:space="preserve"> </w:t>
      </w:r>
      <w:r w:rsidR="00175259">
        <w:rPr>
          <w:rFonts w:ascii="Arial" w:hAnsi="Arial" w:cs="Arial"/>
          <w:sz w:val="20"/>
          <w:szCs w:val="20"/>
        </w:rPr>
        <w:t xml:space="preserve">do 31 stycznia 2023r. </w:t>
      </w:r>
      <w:r w:rsidRPr="00327C81">
        <w:rPr>
          <w:rFonts w:ascii="Arial" w:hAnsi="Arial" w:cs="Arial"/>
          <w:sz w:val="20"/>
          <w:szCs w:val="20"/>
        </w:rPr>
        <w:t xml:space="preserve">od dnia podpisania umowy </w:t>
      </w:r>
    </w:p>
    <w:p w:rsidR="00EA77D3" w:rsidRDefault="008542D6" w:rsidP="008542D6">
      <w:pPr>
        <w:ind w:left="1068" w:firstLine="348"/>
        <w:jc w:val="both"/>
        <w:rPr>
          <w:rFonts w:ascii="Arial" w:hAnsi="Arial" w:cs="Arial"/>
          <w:sz w:val="20"/>
          <w:szCs w:val="20"/>
        </w:rPr>
      </w:pPr>
      <w:r w:rsidRPr="00175259">
        <w:rPr>
          <w:rFonts w:ascii="Arial" w:hAnsi="Arial" w:cs="Arial"/>
          <w:sz w:val="20"/>
          <w:szCs w:val="20"/>
          <w:highlight w:val="yellow"/>
        </w:rPr>
        <w:t xml:space="preserve">- </w:t>
      </w:r>
      <w:r w:rsidR="00051DFD">
        <w:rPr>
          <w:rFonts w:ascii="Arial" w:hAnsi="Arial" w:cs="Arial"/>
          <w:sz w:val="20"/>
          <w:szCs w:val="20"/>
        </w:rPr>
        <w:t xml:space="preserve">Zadania 2-5 i 7 </w:t>
      </w:r>
      <w:r w:rsidRPr="00175259">
        <w:rPr>
          <w:rFonts w:ascii="Arial" w:hAnsi="Arial" w:cs="Arial"/>
          <w:sz w:val="20"/>
          <w:szCs w:val="20"/>
          <w:highlight w:val="yellow"/>
        </w:rPr>
        <w:t xml:space="preserve">max. </w:t>
      </w:r>
      <w:r w:rsidRPr="00175259">
        <w:rPr>
          <w:rFonts w:ascii="Arial" w:hAnsi="Arial" w:cs="Arial"/>
          <w:b/>
          <w:sz w:val="20"/>
          <w:szCs w:val="20"/>
          <w:highlight w:val="yellow"/>
        </w:rPr>
        <w:t>do 14 dni</w:t>
      </w:r>
      <w:r w:rsidRPr="00175259">
        <w:rPr>
          <w:rFonts w:ascii="Arial" w:hAnsi="Arial" w:cs="Arial"/>
          <w:sz w:val="20"/>
          <w:szCs w:val="20"/>
          <w:highlight w:val="yellow"/>
        </w:rPr>
        <w:t xml:space="preserve"> od dnia podpisania umowy (zgodnie z terminem zadeklarowanym w ofercie wykonawcy)</w:t>
      </w:r>
    </w:p>
    <w:p w:rsidR="00051DFD" w:rsidRDefault="00051DFD" w:rsidP="00051DFD">
      <w:pPr>
        <w:ind w:left="1068" w:firstLine="348"/>
        <w:jc w:val="both"/>
        <w:rPr>
          <w:rFonts w:ascii="Arial" w:hAnsi="Arial" w:cs="Arial"/>
          <w:sz w:val="20"/>
          <w:szCs w:val="20"/>
        </w:rPr>
      </w:pPr>
      <w:r w:rsidRPr="00175259">
        <w:rPr>
          <w:rFonts w:ascii="Arial" w:hAnsi="Arial" w:cs="Arial"/>
          <w:sz w:val="20"/>
          <w:szCs w:val="20"/>
          <w:highlight w:val="yellow"/>
        </w:rPr>
        <w:t xml:space="preserve">- </w:t>
      </w:r>
      <w:r>
        <w:rPr>
          <w:rFonts w:ascii="Arial" w:hAnsi="Arial" w:cs="Arial"/>
          <w:sz w:val="20"/>
          <w:szCs w:val="20"/>
        </w:rPr>
        <w:t xml:space="preserve">Zadania 6 </w:t>
      </w:r>
      <w:r w:rsidRPr="00175259">
        <w:rPr>
          <w:rFonts w:ascii="Arial" w:hAnsi="Arial" w:cs="Arial"/>
          <w:sz w:val="20"/>
          <w:szCs w:val="20"/>
          <w:highlight w:val="yellow"/>
        </w:rPr>
        <w:t xml:space="preserve">max. </w:t>
      </w:r>
      <w:r w:rsidRPr="00175259">
        <w:rPr>
          <w:rFonts w:ascii="Arial" w:hAnsi="Arial" w:cs="Arial"/>
          <w:b/>
          <w:sz w:val="20"/>
          <w:szCs w:val="20"/>
          <w:highlight w:val="yellow"/>
        </w:rPr>
        <w:t xml:space="preserve">do </w:t>
      </w:r>
      <w:r>
        <w:rPr>
          <w:rFonts w:ascii="Arial" w:hAnsi="Arial" w:cs="Arial"/>
          <w:b/>
          <w:sz w:val="20"/>
          <w:szCs w:val="20"/>
          <w:highlight w:val="yellow"/>
        </w:rPr>
        <w:t>60</w:t>
      </w:r>
      <w:r w:rsidRPr="00175259">
        <w:rPr>
          <w:rFonts w:ascii="Arial" w:hAnsi="Arial" w:cs="Arial"/>
          <w:b/>
          <w:sz w:val="20"/>
          <w:szCs w:val="20"/>
          <w:highlight w:val="yellow"/>
        </w:rPr>
        <w:t xml:space="preserve"> dni</w:t>
      </w:r>
      <w:r w:rsidRPr="00175259">
        <w:rPr>
          <w:rFonts w:ascii="Arial" w:hAnsi="Arial" w:cs="Arial"/>
          <w:sz w:val="20"/>
          <w:szCs w:val="20"/>
          <w:highlight w:val="yellow"/>
        </w:rPr>
        <w:t xml:space="preserve"> od dnia podpisania umowy (zgodnie z terminem zadeklarowanym w ofercie wykonawcy)</w:t>
      </w:r>
    </w:p>
    <w:p w:rsidR="00051DFD" w:rsidRDefault="00051DFD" w:rsidP="008542D6">
      <w:pPr>
        <w:ind w:left="1068" w:firstLine="348"/>
        <w:jc w:val="both"/>
        <w:rPr>
          <w:rFonts w:ascii="Arial" w:hAnsi="Arial" w:cs="Arial"/>
          <w:sz w:val="20"/>
          <w:szCs w:val="20"/>
        </w:rPr>
      </w:pPr>
    </w:p>
    <w:p w:rsidR="003E124F" w:rsidRPr="00C57F27" w:rsidRDefault="00316EAC" w:rsidP="003B572E">
      <w:pPr>
        <w:jc w:val="both"/>
        <w:rPr>
          <w:rFonts w:ascii="Arial" w:hAnsi="Arial" w:cs="Arial"/>
          <w:sz w:val="20"/>
          <w:szCs w:val="20"/>
        </w:rPr>
      </w:pPr>
      <w:r>
        <w:rPr>
          <w:rFonts w:ascii="Arial" w:hAnsi="Arial" w:cs="Arial"/>
          <w:sz w:val="20"/>
          <w:szCs w:val="20"/>
        </w:rPr>
        <w:t>2</w:t>
      </w:r>
      <w:r w:rsidR="003E124F" w:rsidRPr="00C57F27">
        <w:rPr>
          <w:rFonts w:ascii="Arial" w:hAnsi="Arial" w:cs="Arial"/>
          <w:sz w:val="20"/>
          <w:szCs w:val="20"/>
        </w:rPr>
        <w:t xml:space="preserve">. </w:t>
      </w:r>
      <w:r w:rsidR="00D707AB">
        <w:rPr>
          <w:rFonts w:ascii="Arial" w:hAnsi="Arial" w:cs="Arial"/>
          <w:sz w:val="20"/>
          <w:szCs w:val="20"/>
        </w:rPr>
        <w:t>Dostawy</w:t>
      </w:r>
      <w:r>
        <w:rPr>
          <w:rFonts w:ascii="Arial" w:hAnsi="Arial" w:cs="Arial"/>
          <w:sz w:val="20"/>
          <w:szCs w:val="20"/>
        </w:rPr>
        <w:t xml:space="preserve"> będą</w:t>
      </w:r>
      <w:r w:rsidR="003E124F" w:rsidRPr="00C57F27">
        <w:rPr>
          <w:rFonts w:ascii="Arial" w:hAnsi="Arial" w:cs="Arial"/>
          <w:sz w:val="20"/>
          <w:szCs w:val="20"/>
        </w:rPr>
        <w:t xml:space="preserve"> </w:t>
      </w:r>
      <w:r>
        <w:rPr>
          <w:rFonts w:ascii="Arial" w:hAnsi="Arial" w:cs="Arial"/>
          <w:sz w:val="20"/>
          <w:szCs w:val="20"/>
        </w:rPr>
        <w:t>realizowane w siedzibie Z</w:t>
      </w:r>
      <w:r w:rsidR="00F1726A" w:rsidRPr="00C57F27">
        <w:rPr>
          <w:rFonts w:ascii="Arial" w:hAnsi="Arial" w:cs="Arial"/>
          <w:sz w:val="20"/>
          <w:szCs w:val="20"/>
        </w:rPr>
        <w:t xml:space="preserve">amawiającego </w:t>
      </w:r>
      <w:r w:rsidR="003E124F" w:rsidRPr="00C57F27">
        <w:rPr>
          <w:rFonts w:ascii="Arial" w:hAnsi="Arial" w:cs="Arial"/>
          <w:sz w:val="20"/>
          <w:szCs w:val="20"/>
        </w:rPr>
        <w:t>w godzinach:</w:t>
      </w:r>
    </w:p>
    <w:p w:rsidR="00C72E53" w:rsidRPr="00C57F27" w:rsidRDefault="003E124F" w:rsidP="003B572E">
      <w:pPr>
        <w:ind w:left="540"/>
        <w:jc w:val="both"/>
        <w:rPr>
          <w:rFonts w:ascii="Arial" w:hAnsi="Arial" w:cs="Arial"/>
          <w:sz w:val="20"/>
          <w:szCs w:val="20"/>
        </w:rPr>
      </w:pPr>
      <w:r w:rsidRPr="00C57F27">
        <w:rPr>
          <w:rFonts w:ascii="Arial" w:hAnsi="Arial" w:cs="Arial"/>
          <w:sz w:val="20"/>
          <w:szCs w:val="20"/>
        </w:rPr>
        <w:t>-</w:t>
      </w:r>
      <w:proofErr w:type="gramStart"/>
      <w:r w:rsidRPr="00C57F27">
        <w:rPr>
          <w:rFonts w:ascii="Arial" w:hAnsi="Arial" w:cs="Arial"/>
          <w:sz w:val="20"/>
          <w:szCs w:val="20"/>
        </w:rPr>
        <w:t xml:space="preserve"> </w:t>
      </w:r>
      <w:r w:rsidR="00D707AB">
        <w:rPr>
          <w:rFonts w:ascii="Arial" w:hAnsi="Arial" w:cs="Arial"/>
          <w:sz w:val="20"/>
          <w:szCs w:val="20"/>
        </w:rPr>
        <w:t>8:00 do</w:t>
      </w:r>
      <w:proofErr w:type="gramEnd"/>
      <w:r w:rsidR="00D707AB">
        <w:rPr>
          <w:rFonts w:ascii="Arial" w:hAnsi="Arial" w:cs="Arial"/>
          <w:sz w:val="20"/>
          <w:szCs w:val="20"/>
        </w:rPr>
        <w:t xml:space="preserve"> 14:00 w dni robocze od poniedziałku do piątku.</w:t>
      </w:r>
      <w:r w:rsidR="00F821E4">
        <w:rPr>
          <w:rFonts w:ascii="Arial" w:hAnsi="Arial" w:cs="Arial"/>
          <w:sz w:val="20"/>
          <w:szCs w:val="20"/>
        </w:rPr>
        <w:t>.</w:t>
      </w:r>
    </w:p>
    <w:p w:rsidR="001B6490" w:rsidRDefault="00316EAC" w:rsidP="001B6490">
      <w:pPr>
        <w:jc w:val="both"/>
        <w:rPr>
          <w:rFonts w:ascii="Arial" w:hAnsi="Arial" w:cs="Arial"/>
          <w:sz w:val="20"/>
          <w:szCs w:val="20"/>
        </w:rPr>
      </w:pPr>
      <w:r>
        <w:rPr>
          <w:rFonts w:ascii="Arial" w:hAnsi="Arial" w:cs="Arial"/>
          <w:sz w:val="20"/>
          <w:szCs w:val="20"/>
        </w:rPr>
        <w:t>3</w:t>
      </w:r>
      <w:r w:rsidR="00C57F27">
        <w:rPr>
          <w:rFonts w:ascii="Arial" w:hAnsi="Arial" w:cs="Arial"/>
          <w:sz w:val="20"/>
          <w:szCs w:val="20"/>
        </w:rPr>
        <w:t>. T</w:t>
      </w:r>
      <w:r w:rsidR="001B6490">
        <w:rPr>
          <w:rFonts w:ascii="Arial" w:hAnsi="Arial" w:cs="Arial"/>
          <w:sz w:val="20"/>
          <w:szCs w:val="20"/>
        </w:rPr>
        <w:t xml:space="preserve">ermin </w:t>
      </w:r>
      <w:r>
        <w:rPr>
          <w:rFonts w:ascii="Arial" w:hAnsi="Arial" w:cs="Arial"/>
          <w:sz w:val="20"/>
          <w:szCs w:val="20"/>
        </w:rPr>
        <w:t>realizacji zamówienia</w:t>
      </w:r>
      <w:r w:rsidR="001B6490">
        <w:rPr>
          <w:rFonts w:ascii="Arial" w:hAnsi="Arial" w:cs="Arial"/>
          <w:sz w:val="20"/>
          <w:szCs w:val="20"/>
        </w:rPr>
        <w:t xml:space="preserve"> </w:t>
      </w:r>
    </w:p>
    <w:p w:rsidR="001B6490" w:rsidRDefault="001B6490" w:rsidP="00D707AB">
      <w:pPr>
        <w:jc w:val="both"/>
        <w:rPr>
          <w:rFonts w:ascii="Arial" w:hAnsi="Arial" w:cs="Arial"/>
          <w:sz w:val="20"/>
          <w:szCs w:val="20"/>
        </w:rPr>
      </w:pPr>
      <w:r>
        <w:rPr>
          <w:rFonts w:ascii="Arial" w:hAnsi="Arial" w:cs="Arial"/>
          <w:sz w:val="20"/>
          <w:szCs w:val="20"/>
        </w:rPr>
        <w:t xml:space="preserve">- </w:t>
      </w:r>
      <w:r w:rsidR="00D707AB">
        <w:rPr>
          <w:rFonts w:ascii="Arial" w:hAnsi="Arial" w:cs="Arial"/>
          <w:sz w:val="20"/>
          <w:szCs w:val="20"/>
        </w:rPr>
        <w:t>termin dostawy</w:t>
      </w:r>
      <w:r w:rsidR="00A81015">
        <w:rPr>
          <w:rFonts w:ascii="Arial" w:hAnsi="Arial" w:cs="Arial"/>
          <w:sz w:val="20"/>
          <w:szCs w:val="20"/>
        </w:rPr>
        <w:t xml:space="preserve"> do siedziby Zamawiającego</w:t>
      </w:r>
      <w:r w:rsidR="00F821E4">
        <w:rPr>
          <w:rFonts w:ascii="Arial" w:hAnsi="Arial" w:cs="Arial"/>
          <w:sz w:val="20"/>
          <w:szCs w:val="20"/>
        </w:rPr>
        <w:t xml:space="preserve"> - </w:t>
      </w:r>
      <w:r w:rsidR="00A81015">
        <w:rPr>
          <w:rFonts w:ascii="Arial" w:hAnsi="Arial" w:cs="Arial"/>
          <w:sz w:val="20"/>
          <w:szCs w:val="20"/>
        </w:rPr>
        <w:t>zgodnie z ofertą wykonawcy</w:t>
      </w:r>
      <w:r w:rsidR="00D707AB">
        <w:rPr>
          <w:rFonts w:ascii="Arial" w:hAnsi="Arial" w:cs="Arial"/>
          <w:sz w:val="20"/>
          <w:szCs w:val="20"/>
        </w:rPr>
        <w:t xml:space="preserve"> (</w:t>
      </w:r>
      <w:r w:rsidR="00D707AB" w:rsidRPr="00A3355F">
        <w:rPr>
          <w:rFonts w:ascii="Arial" w:hAnsi="Arial" w:cs="Arial"/>
          <w:sz w:val="20"/>
          <w:szCs w:val="20"/>
        </w:rPr>
        <w:t>Termin dostawy jest jednym z kryteriów oceny ofert</w:t>
      </w:r>
      <w:r w:rsidR="00D707AB">
        <w:rPr>
          <w:rFonts w:ascii="Arial" w:hAnsi="Arial" w:cs="Arial"/>
          <w:sz w:val="20"/>
          <w:szCs w:val="20"/>
        </w:rPr>
        <w:t>)</w:t>
      </w:r>
    </w:p>
    <w:p w:rsidR="00EB7529" w:rsidRDefault="00316EAC" w:rsidP="003B572E">
      <w:pPr>
        <w:jc w:val="both"/>
        <w:rPr>
          <w:rFonts w:ascii="Arial" w:hAnsi="Arial" w:cs="Arial"/>
          <w:sz w:val="20"/>
          <w:szCs w:val="20"/>
        </w:rPr>
      </w:pPr>
      <w:r>
        <w:rPr>
          <w:rFonts w:ascii="Arial" w:hAnsi="Arial" w:cs="Arial"/>
          <w:sz w:val="20"/>
          <w:szCs w:val="20"/>
        </w:rPr>
        <w:t>4</w:t>
      </w:r>
      <w:r w:rsidR="003E124F" w:rsidRPr="00895AE6">
        <w:rPr>
          <w:rFonts w:ascii="Arial" w:hAnsi="Arial" w:cs="Arial"/>
          <w:sz w:val="20"/>
          <w:szCs w:val="20"/>
        </w:rPr>
        <w:t xml:space="preserve">. </w:t>
      </w:r>
      <w:r w:rsidR="00D707AB">
        <w:rPr>
          <w:rFonts w:ascii="Arial" w:hAnsi="Arial" w:cs="Arial"/>
          <w:sz w:val="20"/>
          <w:szCs w:val="20"/>
        </w:rPr>
        <w:t>Dostawy</w:t>
      </w:r>
      <w:r>
        <w:rPr>
          <w:rFonts w:ascii="Arial" w:hAnsi="Arial" w:cs="Arial"/>
          <w:sz w:val="20"/>
          <w:szCs w:val="20"/>
        </w:rPr>
        <w:t xml:space="preserve"> będą</w:t>
      </w:r>
      <w:r w:rsidR="003E124F" w:rsidRPr="00895AE6">
        <w:rPr>
          <w:rFonts w:ascii="Arial" w:hAnsi="Arial" w:cs="Arial"/>
          <w:sz w:val="20"/>
          <w:szCs w:val="20"/>
        </w:rPr>
        <w:t xml:space="preserve"> realizowan</w:t>
      </w:r>
      <w:r w:rsidR="00891AD8">
        <w:rPr>
          <w:rFonts w:ascii="Arial" w:hAnsi="Arial" w:cs="Arial"/>
          <w:sz w:val="20"/>
          <w:szCs w:val="20"/>
        </w:rPr>
        <w:t>e</w:t>
      </w:r>
      <w:r w:rsidR="003E124F" w:rsidRPr="00895AE6">
        <w:rPr>
          <w:rFonts w:ascii="Arial" w:hAnsi="Arial" w:cs="Arial"/>
          <w:sz w:val="20"/>
          <w:szCs w:val="20"/>
        </w:rPr>
        <w:t xml:space="preserve"> na koszt Wykonawc</w:t>
      </w:r>
      <w:r w:rsidR="00456523">
        <w:rPr>
          <w:rFonts w:ascii="Arial" w:hAnsi="Arial" w:cs="Arial"/>
          <w:sz w:val="20"/>
          <w:szCs w:val="20"/>
        </w:rPr>
        <w:t>y</w:t>
      </w:r>
      <w:r w:rsidR="0084300B">
        <w:rPr>
          <w:rFonts w:ascii="Arial" w:hAnsi="Arial" w:cs="Arial"/>
          <w:sz w:val="20"/>
          <w:szCs w:val="20"/>
        </w:rPr>
        <w:t xml:space="preserve"> w siedzibie Zamawiającego. </w:t>
      </w:r>
    </w:p>
    <w:p w:rsidR="008542D6" w:rsidRDefault="00D707AB" w:rsidP="003B572E">
      <w:pPr>
        <w:jc w:val="both"/>
        <w:rPr>
          <w:rFonts w:ascii="Arial" w:hAnsi="Arial" w:cs="Arial"/>
          <w:sz w:val="20"/>
          <w:szCs w:val="20"/>
        </w:rPr>
      </w:pPr>
      <w:r>
        <w:rPr>
          <w:rFonts w:ascii="Arial" w:hAnsi="Arial" w:cs="Arial"/>
          <w:sz w:val="20"/>
          <w:szCs w:val="20"/>
        </w:rPr>
        <w:t>5. Przedmiot zamówienia</w:t>
      </w:r>
      <w:r w:rsidRPr="004B10F5">
        <w:rPr>
          <w:rFonts w:ascii="Arial" w:hAnsi="Arial" w:cs="Arial"/>
          <w:sz w:val="20"/>
          <w:szCs w:val="20"/>
        </w:rPr>
        <w:t xml:space="preserve"> dostarczany będzie</w:t>
      </w:r>
      <w:r w:rsidR="008542D6">
        <w:rPr>
          <w:rFonts w:ascii="Arial" w:hAnsi="Arial" w:cs="Arial"/>
          <w:sz w:val="20"/>
          <w:szCs w:val="20"/>
        </w:rPr>
        <w:t>:</w:t>
      </w:r>
    </w:p>
    <w:p w:rsidR="00D707AB" w:rsidRDefault="008542D6" w:rsidP="008542D6">
      <w:pPr>
        <w:ind w:firstLine="708"/>
        <w:jc w:val="both"/>
        <w:rPr>
          <w:rFonts w:ascii="Arial" w:hAnsi="Arial" w:cs="Arial"/>
          <w:sz w:val="20"/>
          <w:szCs w:val="20"/>
        </w:rPr>
      </w:pPr>
      <w:r>
        <w:rPr>
          <w:rFonts w:ascii="Arial" w:hAnsi="Arial" w:cs="Arial"/>
          <w:sz w:val="20"/>
          <w:szCs w:val="20"/>
        </w:rPr>
        <w:t>- Zadania nr 1</w:t>
      </w:r>
      <w:r w:rsidR="00A676C2">
        <w:rPr>
          <w:rFonts w:ascii="Arial" w:hAnsi="Arial" w:cs="Arial"/>
          <w:sz w:val="20"/>
          <w:szCs w:val="20"/>
        </w:rPr>
        <w:t xml:space="preserve"> </w:t>
      </w:r>
      <w:r>
        <w:rPr>
          <w:rFonts w:ascii="Arial" w:hAnsi="Arial" w:cs="Arial"/>
          <w:sz w:val="20"/>
          <w:szCs w:val="20"/>
        </w:rPr>
        <w:t>-</w:t>
      </w:r>
      <w:r w:rsidR="00D707AB" w:rsidRPr="004B10F5">
        <w:rPr>
          <w:rFonts w:ascii="Arial" w:hAnsi="Arial" w:cs="Arial"/>
          <w:sz w:val="20"/>
          <w:szCs w:val="20"/>
        </w:rPr>
        <w:t xml:space="preserve"> sukcesywnie na podstawie s</w:t>
      </w:r>
      <w:r w:rsidR="00D707AB">
        <w:rPr>
          <w:rFonts w:ascii="Arial" w:hAnsi="Arial" w:cs="Arial"/>
          <w:sz w:val="20"/>
          <w:szCs w:val="20"/>
        </w:rPr>
        <w:t xml:space="preserve">kładanych drogą pisemną, faksem, </w:t>
      </w:r>
      <w:r w:rsidR="00D707AB" w:rsidRPr="00147F41">
        <w:rPr>
          <w:rFonts w:ascii="Arial" w:hAnsi="Arial" w:cs="Arial"/>
          <w:color w:val="000000"/>
          <w:sz w:val="20"/>
          <w:szCs w:val="20"/>
        </w:rPr>
        <w:t>e-mail</w:t>
      </w:r>
      <w:r w:rsidR="00D707AB" w:rsidRPr="004B10F5">
        <w:rPr>
          <w:rFonts w:ascii="Arial" w:hAnsi="Arial" w:cs="Arial"/>
          <w:sz w:val="20"/>
          <w:szCs w:val="20"/>
        </w:rPr>
        <w:t xml:space="preserve"> zamówień, w asortymentach i ilościach zabezpieczających bieżące rze</w:t>
      </w:r>
      <w:r>
        <w:rPr>
          <w:rFonts w:ascii="Arial" w:hAnsi="Arial" w:cs="Arial"/>
          <w:sz w:val="20"/>
          <w:szCs w:val="20"/>
        </w:rPr>
        <w:t xml:space="preserve">czywiste potrzeby </w:t>
      </w:r>
      <w:proofErr w:type="gramStart"/>
      <w:r>
        <w:rPr>
          <w:rFonts w:ascii="Arial" w:hAnsi="Arial" w:cs="Arial"/>
          <w:sz w:val="20"/>
          <w:szCs w:val="20"/>
        </w:rPr>
        <w:t>Zamawiającego</w:t>
      </w:r>
      <w:r w:rsidR="00051DFD">
        <w:rPr>
          <w:rFonts w:ascii="Arial" w:hAnsi="Arial" w:cs="Arial"/>
          <w:sz w:val="20"/>
          <w:szCs w:val="20"/>
        </w:rPr>
        <w:t xml:space="preserve"> -  nie</w:t>
      </w:r>
      <w:proofErr w:type="gramEnd"/>
      <w:r w:rsidR="00051DFD">
        <w:rPr>
          <w:rFonts w:ascii="Arial" w:hAnsi="Arial" w:cs="Arial"/>
          <w:sz w:val="20"/>
          <w:szCs w:val="20"/>
        </w:rPr>
        <w:t xml:space="preserve"> później niż 7 dni od daty złożenia zamówienia (zgodnie z terminem zadeklarowanym w ofercie wykonawcy)</w:t>
      </w:r>
      <w:r>
        <w:rPr>
          <w:rFonts w:ascii="Arial" w:hAnsi="Arial" w:cs="Arial"/>
          <w:sz w:val="20"/>
          <w:szCs w:val="20"/>
        </w:rPr>
        <w:t>;</w:t>
      </w:r>
    </w:p>
    <w:p w:rsidR="008542D6" w:rsidRDefault="008542D6" w:rsidP="008542D6">
      <w:pPr>
        <w:ind w:firstLine="708"/>
        <w:jc w:val="both"/>
        <w:rPr>
          <w:rFonts w:ascii="Arial" w:hAnsi="Arial" w:cs="Arial"/>
          <w:sz w:val="20"/>
          <w:szCs w:val="20"/>
        </w:rPr>
      </w:pPr>
      <w:r>
        <w:rPr>
          <w:rFonts w:ascii="Arial" w:hAnsi="Arial" w:cs="Arial"/>
          <w:sz w:val="20"/>
          <w:szCs w:val="20"/>
        </w:rPr>
        <w:t xml:space="preserve">- Zadania </w:t>
      </w:r>
      <w:r w:rsidR="00051DFD">
        <w:rPr>
          <w:rFonts w:ascii="Arial" w:hAnsi="Arial" w:cs="Arial"/>
          <w:sz w:val="20"/>
          <w:szCs w:val="20"/>
        </w:rPr>
        <w:t>2-5 i 7</w:t>
      </w:r>
      <w:r>
        <w:rPr>
          <w:rFonts w:ascii="Arial" w:hAnsi="Arial" w:cs="Arial"/>
          <w:sz w:val="20"/>
          <w:szCs w:val="20"/>
        </w:rPr>
        <w:t xml:space="preserve"> - </w:t>
      </w:r>
      <w:r w:rsidRPr="008542D6">
        <w:rPr>
          <w:rFonts w:ascii="Arial" w:hAnsi="Arial" w:cs="Arial"/>
          <w:sz w:val="20"/>
          <w:szCs w:val="20"/>
        </w:rPr>
        <w:t>max.</w:t>
      </w:r>
      <w:r>
        <w:rPr>
          <w:rFonts w:ascii="Arial" w:hAnsi="Arial" w:cs="Arial"/>
          <w:sz w:val="20"/>
          <w:szCs w:val="20"/>
        </w:rPr>
        <w:t xml:space="preserve"> </w:t>
      </w:r>
      <w:r w:rsidRPr="008542D6">
        <w:rPr>
          <w:rFonts w:ascii="Arial" w:hAnsi="Arial" w:cs="Arial"/>
          <w:b/>
          <w:sz w:val="20"/>
          <w:szCs w:val="20"/>
        </w:rPr>
        <w:t>do 14 dni</w:t>
      </w:r>
      <w:r w:rsidRPr="008542D6">
        <w:rPr>
          <w:rFonts w:ascii="Arial" w:hAnsi="Arial" w:cs="Arial"/>
          <w:sz w:val="20"/>
          <w:szCs w:val="20"/>
        </w:rPr>
        <w:t xml:space="preserve"> od dnia podpisania umowy</w:t>
      </w:r>
      <w:r>
        <w:rPr>
          <w:rFonts w:ascii="Arial" w:hAnsi="Arial" w:cs="Arial"/>
          <w:sz w:val="20"/>
          <w:szCs w:val="20"/>
        </w:rPr>
        <w:t xml:space="preserve"> (zgodnie z terminem zadeklarowanym w ofercie wykonawcy)</w:t>
      </w:r>
      <w:r w:rsidR="00051DFD">
        <w:rPr>
          <w:rFonts w:ascii="Arial" w:hAnsi="Arial" w:cs="Arial"/>
          <w:sz w:val="20"/>
          <w:szCs w:val="20"/>
        </w:rPr>
        <w:t>,</w:t>
      </w:r>
    </w:p>
    <w:p w:rsidR="00051DFD" w:rsidRDefault="00051DFD" w:rsidP="00051DFD">
      <w:pPr>
        <w:ind w:firstLine="708"/>
        <w:jc w:val="both"/>
        <w:rPr>
          <w:rFonts w:ascii="Arial" w:hAnsi="Arial" w:cs="Arial"/>
          <w:sz w:val="20"/>
          <w:szCs w:val="20"/>
        </w:rPr>
      </w:pPr>
      <w:r>
        <w:rPr>
          <w:rFonts w:ascii="Arial" w:hAnsi="Arial" w:cs="Arial"/>
          <w:sz w:val="20"/>
          <w:szCs w:val="20"/>
        </w:rPr>
        <w:t xml:space="preserve">- Zadania 6 - </w:t>
      </w:r>
      <w:r w:rsidRPr="008542D6">
        <w:rPr>
          <w:rFonts w:ascii="Arial" w:hAnsi="Arial" w:cs="Arial"/>
          <w:sz w:val="20"/>
          <w:szCs w:val="20"/>
        </w:rPr>
        <w:t>max.</w:t>
      </w:r>
      <w:r>
        <w:rPr>
          <w:rFonts w:ascii="Arial" w:hAnsi="Arial" w:cs="Arial"/>
          <w:sz w:val="20"/>
          <w:szCs w:val="20"/>
        </w:rPr>
        <w:t xml:space="preserve"> </w:t>
      </w:r>
      <w:r w:rsidRPr="008542D6">
        <w:rPr>
          <w:rFonts w:ascii="Arial" w:hAnsi="Arial" w:cs="Arial"/>
          <w:b/>
          <w:sz w:val="20"/>
          <w:szCs w:val="20"/>
        </w:rPr>
        <w:t xml:space="preserve">do </w:t>
      </w:r>
      <w:r>
        <w:rPr>
          <w:rFonts w:ascii="Arial" w:hAnsi="Arial" w:cs="Arial"/>
          <w:b/>
          <w:sz w:val="20"/>
          <w:szCs w:val="20"/>
        </w:rPr>
        <w:t>60</w:t>
      </w:r>
      <w:r w:rsidRPr="008542D6">
        <w:rPr>
          <w:rFonts w:ascii="Arial" w:hAnsi="Arial" w:cs="Arial"/>
          <w:b/>
          <w:sz w:val="20"/>
          <w:szCs w:val="20"/>
        </w:rPr>
        <w:t xml:space="preserve"> dni</w:t>
      </w:r>
      <w:r w:rsidRPr="008542D6">
        <w:rPr>
          <w:rFonts w:ascii="Arial" w:hAnsi="Arial" w:cs="Arial"/>
          <w:sz w:val="20"/>
          <w:szCs w:val="20"/>
        </w:rPr>
        <w:t xml:space="preserve"> od dnia podpisania umowy</w:t>
      </w:r>
      <w:r>
        <w:rPr>
          <w:rFonts w:ascii="Arial" w:hAnsi="Arial" w:cs="Arial"/>
          <w:sz w:val="20"/>
          <w:szCs w:val="20"/>
        </w:rPr>
        <w:t xml:space="preserve"> (zgodnie z terminem zadeklarowanym w ofercie wykonawcy).</w:t>
      </w:r>
    </w:p>
    <w:p w:rsidR="00051DFD" w:rsidRDefault="00051DFD" w:rsidP="008542D6">
      <w:pPr>
        <w:ind w:firstLine="708"/>
        <w:jc w:val="both"/>
        <w:rPr>
          <w:rFonts w:ascii="Arial" w:hAnsi="Arial" w:cs="Arial"/>
          <w:sz w:val="20"/>
          <w:szCs w:val="20"/>
        </w:rPr>
      </w:pPr>
    </w:p>
    <w:p w:rsidR="0084300B" w:rsidRPr="00895AE6" w:rsidRDefault="00A91CFD" w:rsidP="003B572E">
      <w:pPr>
        <w:jc w:val="both"/>
        <w:rPr>
          <w:rFonts w:ascii="Arial" w:hAnsi="Arial" w:cs="Arial"/>
          <w:sz w:val="20"/>
          <w:szCs w:val="20"/>
        </w:rPr>
      </w:pPr>
      <w:r>
        <w:rPr>
          <w:rFonts w:ascii="Arial" w:hAnsi="Arial" w:cs="Arial"/>
          <w:sz w:val="20"/>
          <w:szCs w:val="20"/>
        </w:rPr>
        <w:t>6</w:t>
      </w:r>
      <w:r w:rsidR="00D07156">
        <w:rPr>
          <w:rFonts w:ascii="Arial" w:hAnsi="Arial" w:cs="Arial"/>
          <w:sz w:val="20"/>
          <w:szCs w:val="20"/>
        </w:rPr>
        <w:t xml:space="preserve">. Wykonawca ponosi </w:t>
      </w:r>
      <w:r w:rsidR="0084300B">
        <w:rPr>
          <w:rFonts w:ascii="Arial" w:hAnsi="Arial" w:cs="Arial"/>
          <w:sz w:val="20"/>
          <w:szCs w:val="20"/>
        </w:rPr>
        <w:t xml:space="preserve">odpowiedzialność za </w:t>
      </w:r>
      <w:r w:rsidR="00F821E4">
        <w:rPr>
          <w:rFonts w:ascii="Arial" w:hAnsi="Arial" w:cs="Arial"/>
          <w:sz w:val="20"/>
          <w:szCs w:val="20"/>
        </w:rPr>
        <w:t>nieterminową</w:t>
      </w:r>
      <w:r w:rsidR="00D07156" w:rsidRPr="00D07156">
        <w:rPr>
          <w:rFonts w:ascii="Arial" w:hAnsi="Arial" w:cs="Arial"/>
          <w:sz w:val="20"/>
          <w:szCs w:val="20"/>
        </w:rPr>
        <w:t xml:space="preserve"> </w:t>
      </w:r>
      <w:r w:rsidR="00F821E4">
        <w:rPr>
          <w:rFonts w:ascii="Arial" w:hAnsi="Arial" w:cs="Arial"/>
          <w:sz w:val="20"/>
          <w:szCs w:val="20"/>
        </w:rPr>
        <w:t>realizację</w:t>
      </w:r>
      <w:r w:rsidR="00316EAC">
        <w:rPr>
          <w:rFonts w:ascii="Arial" w:hAnsi="Arial" w:cs="Arial"/>
          <w:sz w:val="20"/>
          <w:szCs w:val="20"/>
        </w:rPr>
        <w:t xml:space="preserve"> zamówienia</w:t>
      </w:r>
      <w:r w:rsidR="00F821E4">
        <w:rPr>
          <w:rFonts w:ascii="Arial" w:hAnsi="Arial" w:cs="Arial"/>
          <w:sz w:val="20"/>
          <w:szCs w:val="20"/>
        </w:rPr>
        <w:t>.</w:t>
      </w:r>
    </w:p>
    <w:p w:rsidR="00C72E53" w:rsidRPr="00A224B7" w:rsidRDefault="00A91CFD" w:rsidP="003B572E">
      <w:pPr>
        <w:jc w:val="both"/>
        <w:rPr>
          <w:rFonts w:ascii="Arial" w:hAnsi="Arial" w:cs="Arial"/>
          <w:sz w:val="20"/>
          <w:szCs w:val="20"/>
        </w:rPr>
      </w:pPr>
      <w:r>
        <w:rPr>
          <w:rFonts w:ascii="Arial" w:hAnsi="Arial" w:cs="Arial"/>
          <w:sz w:val="20"/>
          <w:szCs w:val="20"/>
        </w:rPr>
        <w:t>7</w:t>
      </w:r>
      <w:r w:rsidR="00C72E53" w:rsidRPr="00C57F27">
        <w:rPr>
          <w:rFonts w:ascii="Arial" w:hAnsi="Arial" w:cs="Arial"/>
          <w:sz w:val="20"/>
          <w:szCs w:val="20"/>
        </w:rPr>
        <w:t xml:space="preserve">. Jeżeli termin </w:t>
      </w:r>
      <w:r w:rsidR="00D707AB">
        <w:rPr>
          <w:rFonts w:ascii="Arial" w:hAnsi="Arial" w:cs="Arial"/>
          <w:sz w:val="20"/>
          <w:szCs w:val="20"/>
        </w:rPr>
        <w:t>dostawy</w:t>
      </w:r>
      <w:r w:rsidR="00F821E4">
        <w:rPr>
          <w:rFonts w:ascii="Arial" w:hAnsi="Arial" w:cs="Arial"/>
          <w:sz w:val="20"/>
          <w:szCs w:val="20"/>
        </w:rPr>
        <w:t xml:space="preserve"> nie zostanie zachowany </w:t>
      </w:r>
      <w:r w:rsidR="008D000A">
        <w:rPr>
          <w:rFonts w:ascii="Arial" w:hAnsi="Arial" w:cs="Arial"/>
          <w:sz w:val="20"/>
          <w:szCs w:val="20"/>
        </w:rPr>
        <w:t xml:space="preserve">z winy wykonawcy </w:t>
      </w:r>
      <w:r w:rsidR="00F821E4">
        <w:rPr>
          <w:rFonts w:ascii="Arial" w:hAnsi="Arial" w:cs="Arial"/>
          <w:sz w:val="20"/>
          <w:szCs w:val="20"/>
        </w:rPr>
        <w:t xml:space="preserve">Zamawiający każdorazowo ma prawo </w:t>
      </w:r>
      <w:r w:rsidR="00D707AB">
        <w:rPr>
          <w:rFonts w:ascii="Arial" w:hAnsi="Arial" w:cs="Arial"/>
          <w:sz w:val="20"/>
          <w:szCs w:val="20"/>
        </w:rPr>
        <w:t>dokonać zakupu interwencyjnego u innego wykonawcy</w:t>
      </w:r>
      <w:r w:rsidR="00F821E4">
        <w:rPr>
          <w:rFonts w:ascii="Arial" w:hAnsi="Arial" w:cs="Arial"/>
          <w:sz w:val="20"/>
          <w:szCs w:val="20"/>
        </w:rPr>
        <w:t xml:space="preserve"> a różnicą kosztów obciążyć Wykonawcę (niezależnie od naliczenia kar umownych).</w:t>
      </w:r>
      <w:r w:rsidR="00C72E53" w:rsidRPr="00C57F27">
        <w:rPr>
          <w:rFonts w:ascii="Arial" w:hAnsi="Arial" w:cs="Arial"/>
          <w:sz w:val="20"/>
          <w:szCs w:val="20"/>
        </w:rPr>
        <w:t xml:space="preserve"> </w:t>
      </w:r>
    </w:p>
    <w:p w:rsidR="003E124F" w:rsidRPr="007472A9" w:rsidRDefault="00A91CFD" w:rsidP="003B572E">
      <w:pPr>
        <w:jc w:val="both"/>
        <w:rPr>
          <w:rFonts w:ascii="Arial" w:hAnsi="Arial" w:cs="Arial"/>
          <w:color w:val="000000"/>
          <w:sz w:val="20"/>
          <w:szCs w:val="20"/>
        </w:rPr>
      </w:pPr>
      <w:r>
        <w:rPr>
          <w:rFonts w:ascii="Arial" w:hAnsi="Arial" w:cs="Arial"/>
          <w:sz w:val="20"/>
          <w:szCs w:val="20"/>
        </w:rPr>
        <w:t>8</w:t>
      </w:r>
      <w:r w:rsidR="003E124F" w:rsidRPr="007472A9">
        <w:rPr>
          <w:rFonts w:ascii="Arial" w:hAnsi="Arial" w:cs="Arial"/>
          <w:sz w:val="20"/>
          <w:szCs w:val="20"/>
        </w:rPr>
        <w:t>. Pozostałe wymagania opisane został</w:t>
      </w:r>
      <w:r w:rsidR="006B4D0C">
        <w:rPr>
          <w:rFonts w:ascii="Arial" w:hAnsi="Arial" w:cs="Arial"/>
          <w:sz w:val="20"/>
          <w:szCs w:val="20"/>
        </w:rPr>
        <w:t>y szczegółowo w załączniku Nr 1,</w:t>
      </w:r>
      <w:r w:rsidR="00B65C4F">
        <w:rPr>
          <w:rFonts w:ascii="Arial" w:hAnsi="Arial" w:cs="Arial"/>
          <w:sz w:val="20"/>
          <w:szCs w:val="20"/>
        </w:rPr>
        <w:t xml:space="preserve"> 2</w:t>
      </w:r>
      <w:r w:rsidR="00525972">
        <w:rPr>
          <w:rFonts w:ascii="Arial" w:hAnsi="Arial" w:cs="Arial"/>
          <w:sz w:val="20"/>
          <w:szCs w:val="20"/>
        </w:rPr>
        <w:t xml:space="preserve"> dla poszczególnych zadań</w:t>
      </w:r>
      <w:r w:rsidR="00B65C4F">
        <w:rPr>
          <w:rFonts w:ascii="Arial" w:hAnsi="Arial" w:cs="Arial"/>
          <w:sz w:val="20"/>
          <w:szCs w:val="20"/>
        </w:rPr>
        <w:t>,</w:t>
      </w:r>
      <w:r w:rsidR="006B4D0C">
        <w:rPr>
          <w:rFonts w:ascii="Arial" w:hAnsi="Arial" w:cs="Arial"/>
          <w:sz w:val="20"/>
          <w:szCs w:val="20"/>
        </w:rPr>
        <w:t xml:space="preserve"> </w:t>
      </w:r>
      <w:r w:rsidR="003E124F" w:rsidRPr="007472A9">
        <w:rPr>
          <w:rFonts w:ascii="Arial" w:hAnsi="Arial" w:cs="Arial"/>
          <w:sz w:val="20"/>
          <w:szCs w:val="20"/>
        </w:rPr>
        <w:t>9, 5</w:t>
      </w:r>
      <w:r w:rsidR="00B65C4F">
        <w:rPr>
          <w:rFonts w:ascii="Arial" w:hAnsi="Arial" w:cs="Arial"/>
          <w:sz w:val="20"/>
          <w:szCs w:val="20"/>
        </w:rPr>
        <w:t xml:space="preserve"> i 5a</w:t>
      </w:r>
      <w:r w:rsidR="003E124F" w:rsidRPr="007472A9">
        <w:rPr>
          <w:rFonts w:ascii="Arial" w:hAnsi="Arial" w:cs="Arial"/>
          <w:sz w:val="20"/>
          <w:szCs w:val="20"/>
        </w:rPr>
        <w:t xml:space="preserve"> który stanowi n</w:t>
      </w:r>
      <w:r w:rsidR="008D000A">
        <w:rPr>
          <w:rFonts w:ascii="Arial" w:hAnsi="Arial" w:cs="Arial"/>
          <w:sz w:val="20"/>
          <w:szCs w:val="20"/>
        </w:rPr>
        <w:t>ierozerwalną część niniejszej S</w:t>
      </w:r>
      <w:r w:rsidR="003E124F" w:rsidRPr="007472A9">
        <w:rPr>
          <w:rFonts w:ascii="Arial" w:hAnsi="Arial" w:cs="Arial"/>
          <w:sz w:val="20"/>
          <w:szCs w:val="20"/>
        </w:rPr>
        <w:t>WZ.</w:t>
      </w:r>
    </w:p>
    <w:p w:rsidR="003E124F" w:rsidRPr="002E60F7" w:rsidRDefault="003E124F" w:rsidP="003B572E">
      <w:pPr>
        <w:pStyle w:val="NormalnyWeb"/>
        <w:ind w:left="0"/>
        <w:jc w:val="both"/>
        <w:rPr>
          <w:rFonts w:ascii="Arial" w:hAnsi="Arial" w:cs="Arial"/>
        </w:rPr>
      </w:pPr>
    </w:p>
    <w:p w:rsidR="003E124F" w:rsidRPr="00E25527" w:rsidRDefault="00636C0F" w:rsidP="006D2E64">
      <w:pPr>
        <w:spacing w:after="120"/>
        <w:jc w:val="both"/>
        <w:rPr>
          <w:rFonts w:ascii="Arial" w:hAnsi="Arial" w:cs="Arial"/>
          <w:b/>
          <w:color w:val="000000"/>
        </w:rPr>
      </w:pPr>
      <w:r w:rsidRPr="005348D1">
        <w:rPr>
          <w:rFonts w:ascii="Arial" w:hAnsi="Arial" w:cs="Arial"/>
          <w:b/>
          <w:color w:val="000000"/>
          <w:highlight w:val="green"/>
        </w:rPr>
        <w:t>V</w:t>
      </w:r>
      <w:r w:rsidR="003E124F" w:rsidRPr="005348D1">
        <w:rPr>
          <w:rFonts w:ascii="Arial" w:hAnsi="Arial" w:cs="Arial"/>
          <w:b/>
          <w:color w:val="000000"/>
          <w:highlight w:val="green"/>
        </w:rPr>
        <w:t>II. OPIS WARUNKÓW UDZIAŁU W POSTĘPOWANIU ORAZ SPOSOBU DOKONYWANIA OCENY SPEŁNIENIA WARUNKÓW</w:t>
      </w:r>
    </w:p>
    <w:p w:rsidR="003E124F" w:rsidRDefault="007756DE" w:rsidP="007756DE">
      <w:pPr>
        <w:pStyle w:val="NormalnyWeb"/>
        <w:ind w:left="0"/>
        <w:jc w:val="both"/>
        <w:rPr>
          <w:rFonts w:ascii="Arial" w:hAnsi="Arial" w:cs="Arial"/>
          <w:color w:val="000000"/>
          <w:sz w:val="20"/>
          <w:szCs w:val="20"/>
        </w:rPr>
      </w:pPr>
      <w:r w:rsidRPr="007756DE">
        <w:rPr>
          <w:rFonts w:ascii="Arial" w:hAnsi="Arial" w:cs="Arial"/>
          <w:color w:val="000000"/>
          <w:sz w:val="20"/>
          <w:szCs w:val="20"/>
        </w:rPr>
        <w:t>1.</w:t>
      </w:r>
      <w:r>
        <w:rPr>
          <w:rFonts w:ascii="Arial" w:hAnsi="Arial" w:cs="Arial"/>
          <w:color w:val="000000"/>
          <w:sz w:val="20"/>
          <w:szCs w:val="20"/>
        </w:rPr>
        <w:t xml:space="preserve"> </w:t>
      </w:r>
      <w:r w:rsidR="003E124F" w:rsidRPr="002739B7">
        <w:rPr>
          <w:rFonts w:ascii="Arial" w:hAnsi="Arial" w:cs="Arial"/>
          <w:color w:val="000000"/>
          <w:sz w:val="20"/>
          <w:szCs w:val="20"/>
        </w:rPr>
        <w:t>O udzielenie zamówienia mogą ubiegać się Wykonawcy, którzy</w:t>
      </w:r>
      <w:r w:rsidR="002739B7" w:rsidRPr="002739B7">
        <w:rPr>
          <w:rFonts w:ascii="Arial" w:hAnsi="Arial" w:cs="Arial"/>
          <w:color w:val="000000"/>
          <w:sz w:val="20"/>
          <w:szCs w:val="20"/>
        </w:rPr>
        <w:t xml:space="preserve"> </w:t>
      </w:r>
      <w:r w:rsidR="003E124F" w:rsidRPr="002739B7">
        <w:rPr>
          <w:rFonts w:ascii="Arial" w:hAnsi="Arial" w:cs="Arial"/>
          <w:color w:val="000000"/>
          <w:sz w:val="20"/>
          <w:szCs w:val="20"/>
        </w:rPr>
        <w:t>nie podlegają wykluczeniu z pos</w:t>
      </w:r>
      <w:r w:rsidR="002739B7" w:rsidRPr="002739B7">
        <w:rPr>
          <w:rFonts w:ascii="Arial" w:hAnsi="Arial" w:cs="Arial"/>
          <w:color w:val="000000"/>
          <w:sz w:val="20"/>
          <w:szCs w:val="20"/>
        </w:rPr>
        <w:t xml:space="preserve">tępowania oraz </w:t>
      </w:r>
      <w:r w:rsidR="003E124F" w:rsidRPr="002739B7">
        <w:rPr>
          <w:rFonts w:ascii="Arial" w:hAnsi="Arial" w:cs="Arial"/>
          <w:color w:val="000000"/>
          <w:sz w:val="20"/>
          <w:szCs w:val="20"/>
        </w:rPr>
        <w:t>spełniają warunki udziału w postępowaniu</w:t>
      </w:r>
      <w:r w:rsidR="002739B7" w:rsidRPr="002739B7">
        <w:rPr>
          <w:rFonts w:ascii="Arial" w:hAnsi="Arial" w:cs="Arial"/>
          <w:color w:val="000000"/>
          <w:sz w:val="20"/>
          <w:szCs w:val="20"/>
        </w:rPr>
        <w:t>.</w:t>
      </w:r>
      <w:r w:rsidR="003E124F" w:rsidRPr="002739B7">
        <w:rPr>
          <w:rFonts w:ascii="Arial" w:hAnsi="Arial" w:cs="Arial"/>
          <w:color w:val="000000"/>
          <w:sz w:val="20"/>
          <w:szCs w:val="20"/>
        </w:rPr>
        <w:t xml:space="preserve"> </w:t>
      </w:r>
    </w:p>
    <w:p w:rsidR="007756DE" w:rsidRDefault="007756DE" w:rsidP="007756DE">
      <w:pPr>
        <w:pStyle w:val="NormalnyWeb"/>
        <w:ind w:left="0"/>
        <w:jc w:val="both"/>
        <w:rPr>
          <w:rFonts w:ascii="Arial" w:hAnsi="Arial" w:cs="Arial"/>
          <w:color w:val="000000"/>
          <w:sz w:val="20"/>
          <w:szCs w:val="20"/>
        </w:rPr>
      </w:pPr>
    </w:p>
    <w:p w:rsidR="007756DE" w:rsidRPr="007756DE" w:rsidRDefault="007756DE" w:rsidP="007756DE">
      <w:pPr>
        <w:pStyle w:val="NormalnyWeb"/>
        <w:ind w:left="0"/>
        <w:jc w:val="both"/>
        <w:rPr>
          <w:rFonts w:ascii="Arial" w:hAnsi="Arial" w:cs="Arial"/>
          <w:color w:val="000000"/>
          <w:sz w:val="20"/>
          <w:szCs w:val="20"/>
        </w:rPr>
      </w:pPr>
      <w:r>
        <w:rPr>
          <w:rFonts w:ascii="Arial" w:hAnsi="Arial" w:cs="Arial"/>
          <w:color w:val="000000"/>
          <w:sz w:val="20"/>
          <w:szCs w:val="20"/>
        </w:rPr>
        <w:t xml:space="preserve">2. </w:t>
      </w:r>
      <w:r w:rsidRPr="007756DE">
        <w:rPr>
          <w:rFonts w:ascii="Arial" w:hAnsi="Arial" w:cs="Arial"/>
          <w:color w:val="000000"/>
          <w:sz w:val="20"/>
          <w:szCs w:val="20"/>
        </w:rPr>
        <w:t xml:space="preserve">Z postępowania o udzielenie zamówienia wyklucza się Wykonawców, w </w:t>
      </w:r>
      <w:proofErr w:type="gramStart"/>
      <w:r w:rsidRPr="007756DE">
        <w:rPr>
          <w:rFonts w:ascii="Arial" w:hAnsi="Arial" w:cs="Arial"/>
          <w:color w:val="000000"/>
          <w:sz w:val="20"/>
          <w:szCs w:val="20"/>
        </w:rPr>
        <w:t>stosunku do których</w:t>
      </w:r>
      <w:proofErr w:type="gramEnd"/>
      <w:r w:rsidRPr="007756DE">
        <w:rPr>
          <w:rFonts w:ascii="Arial" w:hAnsi="Arial" w:cs="Arial"/>
          <w:color w:val="000000"/>
          <w:sz w:val="20"/>
          <w:szCs w:val="20"/>
        </w:rPr>
        <w:t xml:space="preserve"> zachodzi którakolwiek z okoliczności wskazanych:</w:t>
      </w:r>
    </w:p>
    <w:p w:rsidR="007756DE" w:rsidRPr="007756DE" w:rsidRDefault="007756DE" w:rsidP="007756DE">
      <w:pPr>
        <w:pStyle w:val="NormalnyWeb"/>
        <w:jc w:val="both"/>
        <w:rPr>
          <w:rFonts w:ascii="Arial" w:hAnsi="Arial" w:cs="Arial"/>
          <w:color w:val="000000"/>
          <w:sz w:val="20"/>
          <w:szCs w:val="20"/>
        </w:rPr>
      </w:pPr>
      <w:r>
        <w:rPr>
          <w:rFonts w:ascii="Arial" w:hAnsi="Arial" w:cs="Arial"/>
          <w:color w:val="000000"/>
          <w:sz w:val="20"/>
          <w:szCs w:val="20"/>
        </w:rPr>
        <w:t xml:space="preserve">1) </w:t>
      </w:r>
      <w:r w:rsidRPr="007756DE">
        <w:rPr>
          <w:rFonts w:ascii="Arial" w:hAnsi="Arial" w:cs="Arial"/>
          <w:color w:val="000000"/>
          <w:sz w:val="20"/>
          <w:szCs w:val="20"/>
        </w:rPr>
        <w:t xml:space="preserve">w art. 108 ust. 1 </w:t>
      </w:r>
      <w:proofErr w:type="spellStart"/>
      <w:r w:rsidRPr="007756DE">
        <w:rPr>
          <w:rFonts w:ascii="Arial" w:hAnsi="Arial" w:cs="Arial"/>
          <w:color w:val="000000"/>
          <w:sz w:val="20"/>
          <w:szCs w:val="20"/>
        </w:rPr>
        <w:t>p.z.</w:t>
      </w:r>
      <w:proofErr w:type="gramStart"/>
      <w:r w:rsidRPr="007756DE">
        <w:rPr>
          <w:rFonts w:ascii="Arial" w:hAnsi="Arial" w:cs="Arial"/>
          <w:color w:val="000000"/>
          <w:sz w:val="20"/>
          <w:szCs w:val="20"/>
        </w:rPr>
        <w:t>p</w:t>
      </w:r>
      <w:proofErr w:type="spellEnd"/>
      <w:r w:rsidRPr="007756DE">
        <w:rPr>
          <w:rFonts w:ascii="Arial" w:hAnsi="Arial" w:cs="Arial"/>
          <w:color w:val="000000"/>
          <w:sz w:val="20"/>
          <w:szCs w:val="20"/>
        </w:rPr>
        <w:t>.  ;</w:t>
      </w:r>
      <w:proofErr w:type="gramEnd"/>
    </w:p>
    <w:p w:rsidR="007756DE" w:rsidRPr="007756DE" w:rsidRDefault="007756DE" w:rsidP="007756DE">
      <w:pPr>
        <w:pStyle w:val="NormalnyWeb"/>
        <w:jc w:val="both"/>
        <w:rPr>
          <w:rFonts w:ascii="Arial" w:hAnsi="Arial" w:cs="Arial"/>
          <w:color w:val="000000"/>
          <w:sz w:val="20"/>
          <w:szCs w:val="20"/>
        </w:rPr>
      </w:pPr>
      <w:r>
        <w:rPr>
          <w:rFonts w:ascii="Arial" w:hAnsi="Arial" w:cs="Arial"/>
          <w:color w:val="000000"/>
          <w:sz w:val="20"/>
          <w:szCs w:val="20"/>
        </w:rPr>
        <w:t xml:space="preserve">2) </w:t>
      </w:r>
      <w:r w:rsidRPr="007756DE">
        <w:rPr>
          <w:rFonts w:ascii="Arial" w:hAnsi="Arial" w:cs="Arial"/>
          <w:color w:val="000000"/>
          <w:sz w:val="20"/>
          <w:szCs w:val="20"/>
        </w:rPr>
        <w:t xml:space="preserve">w art. 109 </w:t>
      </w:r>
      <w:proofErr w:type="gramStart"/>
      <w:r w:rsidRPr="007756DE">
        <w:rPr>
          <w:rFonts w:ascii="Arial" w:hAnsi="Arial" w:cs="Arial"/>
          <w:color w:val="000000"/>
          <w:sz w:val="20"/>
          <w:szCs w:val="20"/>
        </w:rPr>
        <w:t>ust. 1  pkt</w:t>
      </w:r>
      <w:proofErr w:type="gramEnd"/>
      <w:r w:rsidRPr="007756DE">
        <w:rPr>
          <w:rFonts w:ascii="Arial" w:hAnsi="Arial" w:cs="Arial"/>
          <w:color w:val="000000"/>
          <w:sz w:val="20"/>
          <w:szCs w:val="20"/>
        </w:rPr>
        <w:t xml:space="preserve">. 4, 5, 7 </w:t>
      </w:r>
      <w:proofErr w:type="spellStart"/>
      <w:r w:rsidRPr="007756DE">
        <w:rPr>
          <w:rFonts w:ascii="Arial" w:hAnsi="Arial" w:cs="Arial"/>
          <w:color w:val="000000"/>
          <w:sz w:val="20"/>
          <w:szCs w:val="20"/>
        </w:rPr>
        <w:t>p.z.</w:t>
      </w:r>
      <w:proofErr w:type="gramStart"/>
      <w:r w:rsidRPr="007756DE">
        <w:rPr>
          <w:rFonts w:ascii="Arial" w:hAnsi="Arial" w:cs="Arial"/>
          <w:color w:val="000000"/>
          <w:sz w:val="20"/>
          <w:szCs w:val="20"/>
        </w:rPr>
        <w:t>p</w:t>
      </w:r>
      <w:proofErr w:type="spellEnd"/>
      <w:proofErr w:type="gramEnd"/>
      <w:r w:rsidRPr="007756DE">
        <w:rPr>
          <w:rFonts w:ascii="Arial" w:hAnsi="Arial" w:cs="Arial"/>
          <w:color w:val="000000"/>
          <w:sz w:val="20"/>
          <w:szCs w:val="20"/>
        </w:rPr>
        <w:t>., tj.:</w:t>
      </w:r>
    </w:p>
    <w:p w:rsidR="007756DE" w:rsidRPr="007756DE" w:rsidRDefault="007756DE" w:rsidP="007756DE">
      <w:pPr>
        <w:pStyle w:val="NormalnyWeb"/>
        <w:ind w:firstLine="483"/>
        <w:jc w:val="both"/>
        <w:rPr>
          <w:rFonts w:ascii="Arial" w:hAnsi="Arial" w:cs="Arial"/>
          <w:color w:val="000000"/>
          <w:sz w:val="20"/>
          <w:szCs w:val="20"/>
        </w:rPr>
      </w:pPr>
      <w:r>
        <w:rPr>
          <w:rFonts w:ascii="Arial" w:hAnsi="Arial" w:cs="Arial"/>
          <w:color w:val="000000"/>
          <w:sz w:val="20"/>
          <w:szCs w:val="20"/>
        </w:rPr>
        <w:t>a</w:t>
      </w:r>
      <w:proofErr w:type="gramStart"/>
      <w:r>
        <w:rPr>
          <w:rFonts w:ascii="Arial" w:hAnsi="Arial" w:cs="Arial"/>
          <w:color w:val="000000"/>
          <w:sz w:val="20"/>
          <w:szCs w:val="20"/>
        </w:rPr>
        <w:t>)</w:t>
      </w:r>
      <w:r>
        <w:rPr>
          <w:rFonts w:ascii="Arial" w:hAnsi="Arial" w:cs="Arial"/>
          <w:color w:val="000000"/>
          <w:sz w:val="20"/>
          <w:szCs w:val="20"/>
        </w:rPr>
        <w:tab/>
      </w:r>
      <w:r w:rsidRPr="007756DE">
        <w:rPr>
          <w:rFonts w:ascii="Arial" w:hAnsi="Arial" w:cs="Arial"/>
          <w:color w:val="000000"/>
          <w:sz w:val="20"/>
          <w:szCs w:val="20"/>
        </w:rPr>
        <w:t>w</w:t>
      </w:r>
      <w:proofErr w:type="gramEnd"/>
      <w:r w:rsidRPr="007756DE">
        <w:rPr>
          <w:rFonts w:ascii="Arial" w:hAnsi="Arial" w:cs="Arial"/>
          <w:color w:val="000000"/>
          <w:sz w:val="20"/>
          <w:szCs w:val="20"/>
        </w:rPr>
        <w:t xml:space="preserve"> stosunku do którego otwarto likwidację, ogłoszono upadłość, którego aktywami zarządza likwidator lub sąd, zawarł układ z wierzycielami, którego działalność gospodarcza jest zawieszona albo znajduje się on w innej tego rodzaju sytuacji wynikającej z podobnej procedury przewidzianej w przepisach miejsca wszczęcia tej procedury;</w:t>
      </w:r>
    </w:p>
    <w:p w:rsidR="007756DE" w:rsidRPr="007756DE" w:rsidRDefault="007756DE" w:rsidP="007756DE">
      <w:pPr>
        <w:pStyle w:val="NormalnyWeb"/>
        <w:ind w:firstLine="483"/>
        <w:jc w:val="both"/>
        <w:rPr>
          <w:rFonts w:ascii="Arial" w:hAnsi="Arial" w:cs="Arial"/>
          <w:color w:val="000000"/>
          <w:sz w:val="20"/>
          <w:szCs w:val="20"/>
        </w:rPr>
      </w:pPr>
      <w:r>
        <w:rPr>
          <w:rFonts w:ascii="Arial" w:hAnsi="Arial" w:cs="Arial"/>
          <w:color w:val="000000"/>
          <w:sz w:val="20"/>
          <w:szCs w:val="20"/>
        </w:rPr>
        <w:t>b</w:t>
      </w:r>
      <w:proofErr w:type="gramStart"/>
      <w:r>
        <w:rPr>
          <w:rFonts w:ascii="Arial" w:hAnsi="Arial" w:cs="Arial"/>
          <w:color w:val="000000"/>
          <w:sz w:val="20"/>
          <w:szCs w:val="20"/>
        </w:rPr>
        <w:t>)</w:t>
      </w:r>
      <w:r>
        <w:rPr>
          <w:rFonts w:ascii="Arial" w:hAnsi="Arial" w:cs="Arial"/>
          <w:color w:val="000000"/>
          <w:sz w:val="20"/>
          <w:szCs w:val="20"/>
        </w:rPr>
        <w:tab/>
      </w:r>
      <w:r w:rsidRPr="007756DE">
        <w:rPr>
          <w:rFonts w:ascii="Arial" w:hAnsi="Arial" w:cs="Arial"/>
          <w:color w:val="000000"/>
          <w:sz w:val="20"/>
          <w:szCs w:val="20"/>
        </w:rPr>
        <w:t>który</w:t>
      </w:r>
      <w:proofErr w:type="gramEnd"/>
      <w:r w:rsidRPr="007756DE">
        <w:rPr>
          <w:rFonts w:ascii="Arial" w:hAnsi="Arial" w:cs="Arial"/>
          <w:color w:val="000000"/>
          <w:sz w:val="20"/>
          <w:szCs w:val="20"/>
        </w:rPr>
        <w:t xml:space="preserve"> w sposób zawiniony poważnie naruszył obowiązki zawodowe, co podważa jego uczciwość, w szczególności gdy wykonawca w wyniku zamierzonego działania lub rażącego niedbalstwa nie wykonał lub nienależycie wykonał zamówienie, co zamawiający jest w stanie wykazać za pomocą stosownych dowodów;</w:t>
      </w:r>
    </w:p>
    <w:p w:rsidR="007756DE" w:rsidRDefault="007756DE" w:rsidP="007756DE">
      <w:pPr>
        <w:pStyle w:val="NormalnyWeb"/>
        <w:ind w:left="0" w:firstLine="708"/>
        <w:jc w:val="both"/>
        <w:rPr>
          <w:rFonts w:ascii="Arial" w:hAnsi="Arial" w:cs="Arial"/>
          <w:color w:val="000000"/>
          <w:sz w:val="20"/>
          <w:szCs w:val="20"/>
        </w:rPr>
      </w:pPr>
      <w:r>
        <w:rPr>
          <w:rFonts w:ascii="Arial" w:hAnsi="Arial" w:cs="Arial"/>
          <w:color w:val="000000"/>
          <w:sz w:val="20"/>
          <w:szCs w:val="20"/>
        </w:rPr>
        <w:lastRenderedPageBreak/>
        <w:t>c</w:t>
      </w:r>
      <w:proofErr w:type="gramStart"/>
      <w:r>
        <w:rPr>
          <w:rFonts w:ascii="Arial" w:hAnsi="Arial" w:cs="Arial"/>
          <w:color w:val="000000"/>
          <w:sz w:val="20"/>
          <w:szCs w:val="20"/>
        </w:rPr>
        <w:t>)</w:t>
      </w:r>
      <w:r>
        <w:rPr>
          <w:rFonts w:ascii="Arial" w:hAnsi="Arial" w:cs="Arial"/>
          <w:color w:val="000000"/>
          <w:sz w:val="20"/>
          <w:szCs w:val="20"/>
        </w:rPr>
        <w:tab/>
      </w:r>
      <w:r w:rsidRPr="007756DE">
        <w:rPr>
          <w:rFonts w:ascii="Arial" w:hAnsi="Arial" w:cs="Arial"/>
          <w:color w:val="000000"/>
          <w:sz w:val="20"/>
          <w:szCs w:val="20"/>
        </w:rPr>
        <w:t>który</w:t>
      </w:r>
      <w:proofErr w:type="gramEnd"/>
      <w:r w:rsidRPr="007756DE">
        <w:rPr>
          <w:rFonts w:ascii="Arial" w:hAnsi="Arial" w:cs="Arial"/>
          <w:color w:val="000000"/>
          <w:sz w:val="20"/>
          <w:szCs w:val="20"/>
        </w:rPr>
        <w:t xml:space="preserve"> z przyczyn leżących po jego stronie, w znacznym stopniu lub zakresie nie wykonał lub nienależycie wykonał albo długotrwale nienależycie wykonywał istotne zobowiązanie wynikające z wcześniejszej umowy w sprawie zamówienia publicznego lub umowy koncesji, co doprowadziło do wypowiedzenia lub odstąpienia od umowy, odszkodowania, wykonania zastępczego lub realizacji uprawnień z tytułu rękojmi za wady;</w:t>
      </w:r>
    </w:p>
    <w:p w:rsidR="007756DE" w:rsidRDefault="007756DE" w:rsidP="007756DE">
      <w:pPr>
        <w:pStyle w:val="NormalnyWeb"/>
        <w:jc w:val="both"/>
        <w:rPr>
          <w:rFonts w:ascii="Arial" w:hAnsi="Arial" w:cs="Arial"/>
          <w:color w:val="000000"/>
          <w:sz w:val="20"/>
          <w:szCs w:val="20"/>
        </w:rPr>
      </w:pPr>
    </w:p>
    <w:p w:rsidR="007756DE" w:rsidRPr="000C7661" w:rsidRDefault="007756DE" w:rsidP="007756DE">
      <w:pPr>
        <w:pStyle w:val="Teksttreci0"/>
        <w:shd w:val="clear" w:color="auto" w:fill="auto"/>
        <w:spacing w:line="360" w:lineRule="auto"/>
        <w:ind w:right="20" w:firstLine="0"/>
        <w:jc w:val="both"/>
        <w:rPr>
          <w:rFonts w:ascii="Arial" w:hAnsi="Arial" w:cs="Arial"/>
          <w:sz w:val="20"/>
          <w:szCs w:val="20"/>
        </w:rPr>
      </w:pPr>
      <w:r>
        <w:rPr>
          <w:rFonts w:ascii="Arial" w:hAnsi="Arial" w:cs="Arial"/>
          <w:color w:val="000000"/>
          <w:sz w:val="20"/>
          <w:szCs w:val="20"/>
        </w:rPr>
        <w:t xml:space="preserve">3. </w:t>
      </w:r>
      <w:r w:rsidRPr="000C7661">
        <w:rPr>
          <w:rFonts w:ascii="Arial" w:hAnsi="Arial" w:cs="Arial"/>
          <w:sz w:val="20"/>
          <w:szCs w:val="20"/>
        </w:rPr>
        <w:t>O udzielenie zamówienia mogą ubiegać się Wykonawcy, którzy spełniają warunki dotyczące:</w:t>
      </w:r>
    </w:p>
    <w:p w:rsidR="007756DE" w:rsidRPr="000C7661" w:rsidRDefault="00D707AB" w:rsidP="00D707AB">
      <w:pPr>
        <w:pStyle w:val="Teksttreci0"/>
        <w:shd w:val="clear" w:color="auto" w:fill="auto"/>
        <w:spacing w:line="360" w:lineRule="auto"/>
        <w:ind w:left="852" w:right="20" w:firstLine="0"/>
        <w:jc w:val="both"/>
        <w:rPr>
          <w:rFonts w:ascii="Arial" w:hAnsi="Arial" w:cs="Arial"/>
          <w:b/>
          <w:sz w:val="20"/>
          <w:szCs w:val="20"/>
        </w:rPr>
      </w:pPr>
      <w:r>
        <w:rPr>
          <w:rFonts w:ascii="Arial" w:hAnsi="Arial" w:cs="Arial"/>
          <w:b/>
          <w:sz w:val="20"/>
          <w:szCs w:val="20"/>
        </w:rPr>
        <w:t xml:space="preserve">Zamawiający nie ustanawia warunków udziału w postępowaniu </w:t>
      </w:r>
    </w:p>
    <w:p w:rsidR="00073972" w:rsidRDefault="00073972" w:rsidP="003B572E">
      <w:pPr>
        <w:pStyle w:val="NormalnyWeb"/>
        <w:ind w:left="0"/>
        <w:jc w:val="both"/>
        <w:rPr>
          <w:rFonts w:ascii="Arial" w:hAnsi="Arial" w:cs="Arial"/>
          <w:sz w:val="20"/>
          <w:szCs w:val="20"/>
        </w:rPr>
      </w:pPr>
    </w:p>
    <w:p w:rsidR="00073972" w:rsidRDefault="007756DE" w:rsidP="003B572E">
      <w:pPr>
        <w:pStyle w:val="NormalnyWeb"/>
        <w:ind w:left="0"/>
        <w:jc w:val="both"/>
        <w:rPr>
          <w:rFonts w:ascii="Arial" w:hAnsi="Arial" w:cs="Arial"/>
          <w:sz w:val="20"/>
          <w:szCs w:val="20"/>
        </w:rPr>
      </w:pPr>
      <w:r>
        <w:rPr>
          <w:rFonts w:ascii="Arial" w:hAnsi="Arial" w:cs="Arial"/>
          <w:sz w:val="20"/>
          <w:szCs w:val="20"/>
        </w:rPr>
        <w:t>4</w:t>
      </w:r>
      <w:r w:rsidR="00073972" w:rsidRPr="00A629CB">
        <w:rPr>
          <w:rFonts w:ascii="Arial" w:hAnsi="Arial" w:cs="Arial"/>
          <w:sz w:val="20"/>
          <w:szCs w:val="20"/>
        </w:rPr>
        <w:t xml:space="preserve">. </w:t>
      </w:r>
      <w:r w:rsidR="004916D1" w:rsidRPr="00A629CB">
        <w:rPr>
          <w:rFonts w:ascii="Arial" w:hAnsi="Arial" w:cs="Arial"/>
          <w:sz w:val="20"/>
          <w:szCs w:val="20"/>
        </w:rPr>
        <w:t xml:space="preserve">Do oferty Wykonawca zobowiązany jest dołączyć aktualne na dzień składania ofert oświadczenie o spełnianiu warunków udziału w postępowaniu oraz o braku podstaw do wykluczenia z postępowania – zgodnie z </w:t>
      </w:r>
      <w:r w:rsidR="004916D1" w:rsidRPr="00A629CB">
        <w:rPr>
          <w:rFonts w:ascii="Arial" w:hAnsi="Arial" w:cs="Arial"/>
          <w:b/>
          <w:sz w:val="20"/>
          <w:szCs w:val="20"/>
        </w:rPr>
        <w:t>Załącznikiem nr 3 do SWZ</w:t>
      </w:r>
      <w:r w:rsidR="00A629CB" w:rsidRPr="00A629CB">
        <w:rPr>
          <w:rFonts w:ascii="Arial" w:hAnsi="Arial" w:cs="Arial"/>
          <w:b/>
          <w:sz w:val="20"/>
          <w:szCs w:val="20"/>
        </w:rPr>
        <w:t xml:space="preserve">. </w:t>
      </w:r>
      <w:r w:rsidR="00A629CB" w:rsidRPr="00A629CB">
        <w:rPr>
          <w:rFonts w:ascii="Arial" w:hAnsi="Arial" w:cs="Arial"/>
          <w:sz w:val="20"/>
          <w:szCs w:val="20"/>
        </w:rPr>
        <w:t>Informacje zawarte w oświadczeniu stanowią wstępne potwierdzenie, że Wykonawca nie podlega wykluczeniu oraz spełnia warunki udziału w postępowaniu.</w:t>
      </w:r>
      <w:r w:rsidR="004916D1">
        <w:rPr>
          <w:rFonts w:ascii="Arial" w:hAnsi="Arial" w:cs="Arial"/>
          <w:b/>
        </w:rPr>
        <w:t xml:space="preserve"> </w:t>
      </w:r>
    </w:p>
    <w:p w:rsidR="003A51D4" w:rsidRDefault="003A51D4" w:rsidP="003B572E">
      <w:pPr>
        <w:pStyle w:val="NormalnyWeb"/>
        <w:ind w:left="0"/>
        <w:jc w:val="both"/>
        <w:rPr>
          <w:rFonts w:ascii="Arial" w:hAnsi="Arial" w:cs="Arial"/>
          <w:sz w:val="20"/>
          <w:szCs w:val="20"/>
        </w:rPr>
      </w:pPr>
    </w:p>
    <w:p w:rsidR="00073972" w:rsidRDefault="007756DE" w:rsidP="003B572E">
      <w:pPr>
        <w:pStyle w:val="NormalnyWeb"/>
        <w:ind w:left="0"/>
        <w:jc w:val="both"/>
        <w:rPr>
          <w:rFonts w:ascii="Arial" w:hAnsi="Arial" w:cs="Arial"/>
          <w:sz w:val="20"/>
          <w:szCs w:val="20"/>
        </w:rPr>
      </w:pPr>
      <w:r>
        <w:rPr>
          <w:rFonts w:ascii="Arial" w:hAnsi="Arial" w:cs="Arial"/>
          <w:sz w:val="20"/>
          <w:szCs w:val="20"/>
        </w:rPr>
        <w:t>5</w:t>
      </w:r>
      <w:r w:rsidR="003A51D4">
        <w:rPr>
          <w:rFonts w:ascii="Arial" w:hAnsi="Arial" w:cs="Arial"/>
          <w:sz w:val="20"/>
          <w:szCs w:val="20"/>
        </w:rPr>
        <w:t xml:space="preserve">. </w:t>
      </w:r>
      <w:r w:rsidR="00A629CB" w:rsidRPr="00A629CB">
        <w:rPr>
          <w:rFonts w:ascii="Arial" w:hAnsi="Arial" w:cs="Arial"/>
          <w:sz w:val="20"/>
          <w:szCs w:val="20"/>
        </w:rPr>
        <w:t xml:space="preserve">Zamawiający wzywa wykonawcę, którego oferta została najwyżej oceniona, do złożenia w wyznaczonym terminie, nie krótszym niż 5 dni od dnia wezwania, aktualnych na dzień złożenia </w:t>
      </w:r>
      <w:r w:rsidR="008E6864">
        <w:rPr>
          <w:rFonts w:ascii="Arial" w:hAnsi="Arial" w:cs="Arial"/>
          <w:sz w:val="20"/>
          <w:szCs w:val="20"/>
        </w:rPr>
        <w:t>podmiotowych środków dowodowych:</w:t>
      </w:r>
    </w:p>
    <w:p w:rsidR="00487936" w:rsidRPr="002F6947" w:rsidRDefault="00487936" w:rsidP="003B572E">
      <w:pPr>
        <w:pStyle w:val="NormalnyWeb"/>
        <w:ind w:left="0"/>
        <w:jc w:val="both"/>
        <w:rPr>
          <w:rFonts w:ascii="Arial" w:hAnsi="Arial" w:cs="Arial"/>
          <w:color w:val="000000"/>
          <w:sz w:val="20"/>
          <w:szCs w:val="20"/>
        </w:rPr>
      </w:pPr>
    </w:p>
    <w:tbl>
      <w:tblPr>
        <w:tblpPr w:leftFromText="141" w:rightFromText="141" w:vertAnchor="text" w:tblpXSpec="right" w:tblpY="1"/>
        <w:tblOverlap w:val="never"/>
        <w:tblW w:w="94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439"/>
      </w:tblGrid>
      <w:tr w:rsidR="00101DD6" w:rsidRPr="00E25527" w:rsidTr="00E3206C">
        <w:trPr>
          <w:trHeight w:val="638"/>
        </w:trPr>
        <w:tc>
          <w:tcPr>
            <w:tcW w:w="9439" w:type="dxa"/>
          </w:tcPr>
          <w:p w:rsidR="00101DD6" w:rsidRPr="008E6864" w:rsidRDefault="008E6864" w:rsidP="008E6864">
            <w:pPr>
              <w:pStyle w:val="NormalnyWeb"/>
              <w:ind w:left="72"/>
              <w:rPr>
                <w:rFonts w:ascii="Arial" w:hAnsi="Arial" w:cs="Arial"/>
                <w:b/>
                <w:color w:val="000000"/>
                <w:sz w:val="20"/>
                <w:szCs w:val="20"/>
              </w:rPr>
            </w:pPr>
            <w:r w:rsidRPr="00E25527">
              <w:rPr>
                <w:rFonts w:ascii="Arial" w:hAnsi="Arial" w:cs="Arial"/>
                <w:b/>
                <w:color w:val="000000"/>
                <w:sz w:val="20"/>
                <w:szCs w:val="20"/>
              </w:rPr>
              <w:t xml:space="preserve">I. W celu wykazania braku podstaw do wykluczenia z postępowania o udzielenie zamówienia wykonawcy w okolicznościach, o których mowa w </w:t>
            </w:r>
            <w:r>
              <w:rPr>
                <w:rFonts w:ascii="Arial" w:hAnsi="Arial" w:cs="Arial"/>
                <w:b/>
                <w:color w:val="000000"/>
                <w:sz w:val="20"/>
                <w:szCs w:val="20"/>
              </w:rPr>
              <w:t>ust. 2</w:t>
            </w:r>
            <w:r w:rsidRPr="00E25527">
              <w:rPr>
                <w:rFonts w:ascii="Arial" w:hAnsi="Arial" w:cs="Arial"/>
                <w:b/>
                <w:color w:val="000000"/>
                <w:sz w:val="20"/>
                <w:szCs w:val="20"/>
              </w:rPr>
              <w:t>, Zamawiający wymaga:</w:t>
            </w:r>
          </w:p>
        </w:tc>
      </w:tr>
      <w:tr w:rsidR="00641F87" w:rsidRPr="00E25527" w:rsidTr="00C153EE">
        <w:trPr>
          <w:trHeight w:val="638"/>
        </w:trPr>
        <w:tc>
          <w:tcPr>
            <w:tcW w:w="9439" w:type="dxa"/>
          </w:tcPr>
          <w:p w:rsidR="00641F87" w:rsidRPr="00641F87" w:rsidRDefault="007F5E12" w:rsidP="007A340E">
            <w:pPr>
              <w:pStyle w:val="NormalnyWeb"/>
              <w:spacing w:line="360" w:lineRule="auto"/>
              <w:ind w:left="360"/>
              <w:rPr>
                <w:rFonts w:ascii="Arial" w:hAnsi="Arial" w:cs="Arial"/>
                <w:b/>
                <w:bCs/>
                <w:color w:val="000000"/>
                <w:sz w:val="20"/>
                <w:szCs w:val="20"/>
              </w:rPr>
            </w:pPr>
            <w:r w:rsidRPr="007F5E12">
              <w:rPr>
                <w:rFonts w:ascii="Arial" w:hAnsi="Arial" w:cs="Arial"/>
                <w:sz w:val="20"/>
                <w:szCs w:val="20"/>
              </w:rPr>
              <w:t>1.</w:t>
            </w:r>
            <w:r>
              <w:rPr>
                <w:rFonts w:ascii="Arial" w:hAnsi="Arial" w:cs="Arial"/>
                <w:sz w:val="20"/>
                <w:szCs w:val="20"/>
              </w:rPr>
              <w:t xml:space="preserve"> </w:t>
            </w:r>
            <w:r w:rsidR="00641F87" w:rsidRPr="00641F87">
              <w:rPr>
                <w:rFonts w:ascii="Arial" w:hAnsi="Arial" w:cs="Arial"/>
                <w:sz w:val="20"/>
                <w:szCs w:val="20"/>
              </w:rPr>
              <w:t xml:space="preserve">Oświadczenie wykonawcy, w zakresie art. 108 ust. 1 pkt 5 ustawy, o braku przynależności do tej samej grupy kapitałowej, w rozumieniu ustawy z dnia 16 lutego 2007 r. o ochronie konkurencji i konsumentów (Dz. U. </w:t>
            </w:r>
            <w:proofErr w:type="gramStart"/>
            <w:r w:rsidR="00641F87" w:rsidRPr="00641F87">
              <w:rPr>
                <w:rFonts w:ascii="Arial" w:hAnsi="Arial" w:cs="Arial"/>
                <w:sz w:val="20"/>
                <w:szCs w:val="20"/>
              </w:rPr>
              <w:t>z</w:t>
            </w:r>
            <w:proofErr w:type="gramEnd"/>
            <w:r w:rsidR="00641F87" w:rsidRPr="00641F87">
              <w:rPr>
                <w:rFonts w:ascii="Arial" w:hAnsi="Arial" w:cs="Arial"/>
                <w:sz w:val="20"/>
                <w:szCs w:val="20"/>
              </w:rPr>
              <w:t xml:space="preserve"> 2019 r. poz. 369), z innym wykonawcą, który złożył odrębną ofertę, ofertę częściową lub wniosek o dopuszczenie do udziału w postępowaniu, albo oświadczenia o przynależności do tej samej grupy kapitałowej wraz z dokumentami lub informacjami potwierdzającymi przygotowanie oferty, oferty częściowej lub wniosku o dopuszczenie do udziału w postępowaniu niezależnie od innego wykonawcy należącego do tej samej grupy kapitałowej – </w:t>
            </w:r>
            <w:r w:rsidR="007A340E">
              <w:rPr>
                <w:rFonts w:ascii="Arial" w:hAnsi="Arial" w:cs="Arial"/>
                <w:b/>
                <w:bCs/>
                <w:sz w:val="20"/>
                <w:szCs w:val="20"/>
              </w:rPr>
              <w:t>Z</w:t>
            </w:r>
            <w:r w:rsidR="00641F87" w:rsidRPr="00641F87">
              <w:rPr>
                <w:rFonts w:ascii="Arial" w:hAnsi="Arial" w:cs="Arial"/>
                <w:b/>
                <w:bCs/>
                <w:sz w:val="20"/>
                <w:szCs w:val="20"/>
              </w:rPr>
              <w:t xml:space="preserve">ałącznik nr </w:t>
            </w:r>
            <w:r w:rsidR="007A340E">
              <w:rPr>
                <w:rFonts w:ascii="Arial" w:hAnsi="Arial" w:cs="Arial"/>
                <w:b/>
                <w:bCs/>
                <w:sz w:val="20"/>
                <w:szCs w:val="20"/>
              </w:rPr>
              <w:t>10</w:t>
            </w:r>
            <w:r w:rsidR="00641F87" w:rsidRPr="00641F87">
              <w:rPr>
                <w:rFonts w:ascii="Arial" w:hAnsi="Arial" w:cs="Arial"/>
                <w:b/>
                <w:bCs/>
                <w:sz w:val="20"/>
                <w:szCs w:val="20"/>
              </w:rPr>
              <w:t xml:space="preserve"> do SWZ</w:t>
            </w:r>
            <w:r w:rsidR="00641F87" w:rsidRPr="00641F87">
              <w:rPr>
                <w:rFonts w:ascii="Arial" w:hAnsi="Arial" w:cs="Arial"/>
                <w:sz w:val="20"/>
                <w:szCs w:val="20"/>
              </w:rPr>
              <w:t>;</w:t>
            </w:r>
          </w:p>
        </w:tc>
      </w:tr>
      <w:tr w:rsidR="00641F87" w:rsidRPr="00E25527" w:rsidTr="00C153EE">
        <w:trPr>
          <w:trHeight w:val="359"/>
        </w:trPr>
        <w:tc>
          <w:tcPr>
            <w:tcW w:w="9439" w:type="dxa"/>
          </w:tcPr>
          <w:p w:rsidR="00641F87" w:rsidRPr="00641F87" w:rsidRDefault="007F5E12" w:rsidP="007F5E12">
            <w:pPr>
              <w:spacing w:line="360" w:lineRule="auto"/>
              <w:ind w:left="360"/>
              <w:rPr>
                <w:rFonts w:ascii="Arial" w:hAnsi="Arial" w:cs="Arial"/>
                <w:sz w:val="20"/>
                <w:szCs w:val="20"/>
              </w:rPr>
            </w:pPr>
            <w:r>
              <w:rPr>
                <w:rFonts w:ascii="Arial" w:hAnsi="Arial" w:cs="Arial"/>
                <w:sz w:val="20"/>
                <w:szCs w:val="20"/>
              </w:rPr>
              <w:t xml:space="preserve">2. </w:t>
            </w:r>
            <w:r w:rsidR="00641F87" w:rsidRPr="00641F87">
              <w:rPr>
                <w:rFonts w:ascii="Arial" w:hAnsi="Arial" w:cs="Arial"/>
                <w:sz w:val="20"/>
                <w:szCs w:val="20"/>
              </w:rPr>
              <w:t>Odpis lub informacja z Krajowego Rejestru Sądowego lub z Centralnej Ewidencji i Informacji o Działalności Gospodarczej, w zakresie art. 109 ust. 1 pkt 4 ustawy, sporządzonych nie wcześniej niż 3 miesiące przed jej złożeniem, jeżeli odrębne przepisy wymagają wpisu do rejestru lub ewidencji;</w:t>
            </w:r>
          </w:p>
        </w:tc>
      </w:tr>
      <w:tr w:rsidR="007A340E" w:rsidRPr="00E25527" w:rsidTr="00C153EE">
        <w:trPr>
          <w:trHeight w:val="359"/>
        </w:trPr>
        <w:tc>
          <w:tcPr>
            <w:tcW w:w="9439" w:type="dxa"/>
          </w:tcPr>
          <w:p w:rsidR="007A340E" w:rsidRPr="00B36D3F" w:rsidRDefault="008E6864" w:rsidP="008E6864">
            <w:pPr>
              <w:spacing w:line="360" w:lineRule="auto"/>
              <w:ind w:left="360"/>
              <w:rPr>
                <w:rFonts w:ascii="Arial" w:hAnsi="Arial" w:cs="Arial"/>
                <w:b/>
                <w:sz w:val="20"/>
                <w:szCs w:val="20"/>
              </w:rPr>
            </w:pPr>
            <w:r>
              <w:rPr>
                <w:rFonts w:ascii="Arial" w:hAnsi="Arial" w:cs="Arial"/>
                <w:b/>
                <w:color w:val="000000"/>
                <w:sz w:val="20"/>
                <w:szCs w:val="20"/>
              </w:rPr>
              <w:t>I</w:t>
            </w:r>
            <w:r w:rsidRPr="00E25527">
              <w:rPr>
                <w:rFonts w:ascii="Arial" w:hAnsi="Arial" w:cs="Arial"/>
                <w:b/>
                <w:color w:val="000000"/>
                <w:sz w:val="20"/>
                <w:szCs w:val="20"/>
              </w:rPr>
              <w:t>I. W celu wykazania spełniania przez wykonawcę warunków</w:t>
            </w:r>
            <w:r>
              <w:rPr>
                <w:rFonts w:ascii="Arial" w:hAnsi="Arial" w:cs="Arial"/>
                <w:b/>
                <w:color w:val="000000"/>
                <w:sz w:val="20"/>
                <w:szCs w:val="20"/>
              </w:rPr>
              <w:t xml:space="preserve"> udziału w postępowaniu</w:t>
            </w:r>
            <w:r w:rsidRPr="00E25527">
              <w:rPr>
                <w:rFonts w:ascii="Arial" w:hAnsi="Arial" w:cs="Arial"/>
                <w:b/>
                <w:color w:val="000000"/>
                <w:sz w:val="20"/>
                <w:szCs w:val="20"/>
              </w:rPr>
              <w:t xml:space="preserve">, o których mowa w </w:t>
            </w:r>
            <w:r>
              <w:rPr>
                <w:rFonts w:ascii="Arial" w:hAnsi="Arial" w:cs="Arial"/>
                <w:b/>
                <w:color w:val="000000"/>
                <w:sz w:val="20"/>
                <w:szCs w:val="20"/>
              </w:rPr>
              <w:t>ust. 3</w:t>
            </w:r>
            <w:r w:rsidRPr="00E25527">
              <w:rPr>
                <w:rFonts w:ascii="Arial" w:hAnsi="Arial" w:cs="Arial"/>
                <w:b/>
                <w:color w:val="000000"/>
                <w:sz w:val="20"/>
                <w:szCs w:val="20"/>
              </w:rPr>
              <w:t xml:space="preserve"> Zamawiający wymaga:</w:t>
            </w:r>
          </w:p>
        </w:tc>
      </w:tr>
      <w:tr w:rsidR="00C9074F" w:rsidRPr="00E25527" w:rsidTr="00C153EE">
        <w:trPr>
          <w:trHeight w:val="359"/>
        </w:trPr>
        <w:tc>
          <w:tcPr>
            <w:tcW w:w="9439" w:type="dxa"/>
          </w:tcPr>
          <w:p w:rsidR="00473750" w:rsidRDefault="00473750" w:rsidP="00473750">
            <w:pPr>
              <w:pStyle w:val="Akapitzlist"/>
              <w:spacing w:line="360" w:lineRule="auto"/>
              <w:ind w:left="0"/>
              <w:jc w:val="both"/>
              <w:rPr>
                <w:rFonts w:ascii="Arial" w:hAnsi="Arial" w:cs="Arial"/>
              </w:rPr>
            </w:pPr>
            <w:r w:rsidRPr="00A629FE">
              <w:rPr>
                <w:rFonts w:ascii="Arial" w:hAnsi="Arial" w:cs="Arial"/>
                <w:color w:val="000000"/>
              </w:rPr>
              <w:t>1. W celu potwierdzenia spełniania przez wykonawcę</w:t>
            </w:r>
            <w:r w:rsidRPr="00A629FE">
              <w:rPr>
                <w:rFonts w:ascii="Arial" w:hAnsi="Arial" w:cs="Arial"/>
              </w:rPr>
              <w:t xml:space="preserve"> warunków udziału w postępowaniu dotyczących zdolności technicznej lub zawodowej Zamawiający żąda złożenia wykazu dostaw wykonanych, a w przypadku świadczeń powtarzających się lub ciągłych również wykonywanych, w okresie ostatnich </w:t>
            </w:r>
            <w:r>
              <w:rPr>
                <w:rFonts w:ascii="Arial" w:hAnsi="Arial" w:cs="Arial"/>
              </w:rPr>
              <w:t>5</w:t>
            </w:r>
            <w:r w:rsidRPr="00A629FE">
              <w:rPr>
                <w:rFonts w:ascii="Arial" w:hAnsi="Arial" w:cs="Arial"/>
              </w:rPr>
              <w:t xml:space="preserve"> lat, a jeżeli okres prowadzenia działalności jest krótszy – w tym okresie, wraz z podaniem ich wartości, przedmiotu, dat wykonania i podmiotów, na </w:t>
            </w:r>
            <w:proofErr w:type="gramStart"/>
            <w:r w:rsidRPr="00A629FE">
              <w:rPr>
                <w:rFonts w:ascii="Arial" w:hAnsi="Arial" w:cs="Arial"/>
              </w:rPr>
              <w:t>rzecz których</w:t>
            </w:r>
            <w:proofErr w:type="gramEnd"/>
            <w:r w:rsidRPr="00A629FE">
              <w:rPr>
                <w:rFonts w:ascii="Arial" w:hAnsi="Arial" w:cs="Arial"/>
              </w:rPr>
              <w:t xml:space="preserve"> dostawy lub usługi zostały wykonane, oraz załączeniem dowodów określających czy te dostawy lub usługi zostały wykonane lub są wykonywane należycie, przy czym dowodami, o których mowa, są referencje bądź inne dokumenty sporządzone przez podmiot, na rzecz którego dostawy lub usługi były wykonywane, a w przypadku świadczeń powtarzających się lub ciągłych są wykonywane, a jeżeli z uzasadnionej przyczyny o obiektywnym charakterze wykonawca nie jest w stanie uzyskać tych dokumentów – oświadczenie wykonawcy; w przypadku świadczeń powtarzających się lub ciągłych nadal wykonywanych referencje bądź inne </w:t>
            </w:r>
            <w:r w:rsidRPr="00A629FE">
              <w:rPr>
                <w:rFonts w:ascii="Arial" w:hAnsi="Arial" w:cs="Arial"/>
              </w:rPr>
              <w:lastRenderedPageBreak/>
              <w:t xml:space="preserve">dokumenty potwierdzające ich należyte wykonywanie powinny być wydane w okresie ostatnich 3 </w:t>
            </w:r>
            <w:proofErr w:type="gramStart"/>
            <w:r w:rsidRPr="00A629FE">
              <w:rPr>
                <w:rFonts w:ascii="Arial" w:hAnsi="Arial" w:cs="Arial"/>
              </w:rPr>
              <w:t xml:space="preserve">miesięcy </w:t>
            </w:r>
            <w:r w:rsidRPr="00844475">
              <w:rPr>
                <w:rFonts w:ascii="Arial" w:hAnsi="Arial" w:cs="Arial"/>
              </w:rPr>
              <w:t xml:space="preserve">-  </w:t>
            </w:r>
            <w:r w:rsidRPr="00844475">
              <w:rPr>
                <w:rFonts w:ascii="Arial" w:hAnsi="Arial" w:cs="Arial"/>
                <w:b/>
                <w:bCs/>
              </w:rPr>
              <w:t>załącznik</w:t>
            </w:r>
            <w:proofErr w:type="gramEnd"/>
            <w:r w:rsidRPr="00844475">
              <w:rPr>
                <w:rFonts w:ascii="Arial" w:hAnsi="Arial" w:cs="Arial"/>
                <w:b/>
                <w:bCs/>
              </w:rPr>
              <w:t xml:space="preserve"> nr 7 do SWZ</w:t>
            </w:r>
            <w:r>
              <w:rPr>
                <w:rFonts w:ascii="Arial" w:hAnsi="Arial" w:cs="Arial"/>
              </w:rPr>
              <w:t>;</w:t>
            </w:r>
          </w:p>
          <w:p w:rsidR="00473750" w:rsidRPr="00844475" w:rsidRDefault="00473750" w:rsidP="00473750">
            <w:pPr>
              <w:pStyle w:val="Akapitzlist"/>
              <w:spacing w:line="360" w:lineRule="auto"/>
              <w:ind w:left="0"/>
              <w:jc w:val="both"/>
              <w:rPr>
                <w:rFonts w:ascii="Arial" w:hAnsi="Arial" w:cs="Arial"/>
              </w:rPr>
            </w:pPr>
          </w:p>
          <w:p w:rsidR="00473750" w:rsidRDefault="00473750" w:rsidP="00473750">
            <w:pPr>
              <w:pStyle w:val="NormalnyWeb"/>
              <w:ind w:left="0"/>
              <w:jc w:val="both"/>
              <w:rPr>
                <w:rFonts w:ascii="Arial" w:hAnsi="Arial" w:cs="Arial"/>
                <w:color w:val="000000"/>
                <w:sz w:val="20"/>
                <w:szCs w:val="20"/>
              </w:rPr>
            </w:pPr>
            <w:r>
              <w:rPr>
                <w:rFonts w:ascii="Arial" w:hAnsi="Arial" w:cs="Arial"/>
                <w:color w:val="000000"/>
                <w:sz w:val="20"/>
                <w:szCs w:val="20"/>
              </w:rPr>
              <w:t xml:space="preserve">- </w:t>
            </w:r>
            <w:r w:rsidRPr="00786753">
              <w:rPr>
                <w:rFonts w:ascii="Arial" w:hAnsi="Arial" w:cs="Arial"/>
                <w:b/>
                <w:color w:val="000000"/>
                <w:sz w:val="20"/>
                <w:szCs w:val="20"/>
              </w:rPr>
              <w:t xml:space="preserve">dotyczy zadania nr </w:t>
            </w:r>
            <w:r>
              <w:rPr>
                <w:rFonts w:ascii="Arial" w:hAnsi="Arial" w:cs="Arial"/>
                <w:b/>
                <w:color w:val="000000"/>
                <w:sz w:val="20"/>
                <w:szCs w:val="20"/>
              </w:rPr>
              <w:t>6</w:t>
            </w:r>
            <w:r w:rsidRPr="00786753">
              <w:rPr>
                <w:rFonts w:ascii="Arial" w:hAnsi="Arial" w:cs="Arial"/>
                <w:b/>
                <w:color w:val="000000"/>
                <w:sz w:val="20"/>
                <w:szCs w:val="20"/>
              </w:rPr>
              <w:t xml:space="preserve"> </w:t>
            </w:r>
            <w:r>
              <w:rPr>
                <w:rFonts w:ascii="Arial" w:hAnsi="Arial" w:cs="Arial"/>
                <w:b/>
                <w:color w:val="000000"/>
                <w:sz w:val="20"/>
                <w:szCs w:val="20"/>
              </w:rPr>
              <w:t xml:space="preserve">- </w:t>
            </w:r>
            <w:r>
              <w:rPr>
                <w:rFonts w:ascii="Arial" w:hAnsi="Arial" w:cs="Arial"/>
                <w:color w:val="000000"/>
                <w:sz w:val="20"/>
                <w:szCs w:val="20"/>
              </w:rPr>
              <w:t>Zamawiający żąda wykazania</w:t>
            </w:r>
            <w:r w:rsidRPr="00523A31">
              <w:rPr>
                <w:rFonts w:ascii="Arial" w:hAnsi="Arial" w:cs="Arial"/>
                <w:color w:val="000000"/>
                <w:sz w:val="20"/>
                <w:szCs w:val="20"/>
              </w:rPr>
              <w:t xml:space="preserve"> min. 2 </w:t>
            </w:r>
            <w:r>
              <w:rPr>
                <w:rFonts w:ascii="Arial" w:hAnsi="Arial" w:cs="Arial"/>
                <w:color w:val="000000"/>
                <w:sz w:val="20"/>
                <w:szCs w:val="20"/>
              </w:rPr>
              <w:t>dostaw</w:t>
            </w:r>
            <w:r w:rsidRPr="00523A31">
              <w:rPr>
                <w:rFonts w:ascii="Arial" w:hAnsi="Arial" w:cs="Arial"/>
                <w:color w:val="000000"/>
                <w:sz w:val="20"/>
                <w:szCs w:val="20"/>
              </w:rPr>
              <w:t xml:space="preserve"> każda odnosząca się do przedmiotu zamówienia</w:t>
            </w:r>
            <w:r>
              <w:rPr>
                <w:rFonts w:ascii="Arial" w:hAnsi="Arial" w:cs="Arial"/>
                <w:color w:val="000000"/>
                <w:sz w:val="20"/>
                <w:szCs w:val="20"/>
              </w:rPr>
              <w:t>,</w:t>
            </w:r>
            <w:r w:rsidRPr="00523A31">
              <w:rPr>
                <w:rFonts w:ascii="Arial" w:hAnsi="Arial" w:cs="Arial"/>
                <w:color w:val="000000"/>
                <w:sz w:val="20"/>
                <w:szCs w:val="20"/>
              </w:rPr>
              <w:t xml:space="preserve"> tj. </w:t>
            </w:r>
            <w:r>
              <w:rPr>
                <w:rFonts w:ascii="Arial" w:hAnsi="Arial" w:cs="Arial"/>
                <w:color w:val="000000"/>
                <w:sz w:val="20"/>
                <w:szCs w:val="20"/>
              </w:rPr>
              <w:t>dostaw wraz z wdrożeniem systemu backup; na kwotę, co najmniej 100 000,00 zł brutto każda;</w:t>
            </w:r>
          </w:p>
          <w:p w:rsidR="00473750" w:rsidRDefault="00473750" w:rsidP="00473750">
            <w:pPr>
              <w:pStyle w:val="NormalnyWeb"/>
              <w:ind w:left="0"/>
              <w:jc w:val="both"/>
              <w:rPr>
                <w:rFonts w:ascii="Arial" w:hAnsi="Arial" w:cs="Arial"/>
                <w:color w:val="000000"/>
                <w:sz w:val="20"/>
                <w:szCs w:val="20"/>
              </w:rPr>
            </w:pPr>
          </w:p>
          <w:p w:rsidR="00473750" w:rsidRDefault="00473750" w:rsidP="00473750">
            <w:pPr>
              <w:pStyle w:val="NormalnyWeb"/>
              <w:ind w:left="0"/>
              <w:jc w:val="both"/>
              <w:rPr>
                <w:rFonts w:ascii="Arial" w:hAnsi="Arial" w:cs="Arial"/>
                <w:sz w:val="20"/>
                <w:szCs w:val="20"/>
              </w:rPr>
            </w:pPr>
            <w:r>
              <w:rPr>
                <w:rFonts w:ascii="Arial" w:hAnsi="Arial" w:cs="Arial"/>
                <w:color w:val="000000"/>
                <w:sz w:val="20"/>
                <w:szCs w:val="20"/>
              </w:rPr>
              <w:t xml:space="preserve">- </w:t>
            </w:r>
            <w:r>
              <w:rPr>
                <w:rFonts w:ascii="Arial" w:hAnsi="Arial" w:cs="Arial"/>
                <w:b/>
                <w:sz w:val="20"/>
                <w:szCs w:val="20"/>
              </w:rPr>
              <w:t>w zakresie pozostałych zadań Zamawiający nie ustanawia warunków udziału w postępowaniu.</w:t>
            </w:r>
          </w:p>
          <w:p w:rsidR="00C9074F" w:rsidRPr="003B3FFA" w:rsidRDefault="00C9074F" w:rsidP="003B3FFA">
            <w:pPr>
              <w:pStyle w:val="NormalnyWeb"/>
              <w:spacing w:line="360" w:lineRule="auto"/>
              <w:ind w:left="0"/>
              <w:rPr>
                <w:rFonts w:ascii="Arial" w:hAnsi="Arial" w:cs="Arial"/>
                <w:b/>
                <w:color w:val="000000"/>
                <w:sz w:val="20"/>
                <w:szCs w:val="20"/>
              </w:rPr>
            </w:pPr>
          </w:p>
        </w:tc>
      </w:tr>
    </w:tbl>
    <w:p w:rsidR="00F00AD4" w:rsidRDefault="00F00AD4" w:rsidP="003E124F">
      <w:pPr>
        <w:autoSpaceDE w:val="0"/>
        <w:autoSpaceDN w:val="0"/>
        <w:adjustRightInd w:val="0"/>
        <w:spacing w:after="60"/>
        <w:jc w:val="both"/>
        <w:rPr>
          <w:rFonts w:ascii="Arial" w:hAnsi="Arial" w:cs="Arial"/>
          <w:sz w:val="20"/>
          <w:szCs w:val="20"/>
        </w:rPr>
      </w:pPr>
    </w:p>
    <w:p w:rsidR="003E124F" w:rsidRPr="009B07FE" w:rsidRDefault="003E124F" w:rsidP="003E124F">
      <w:pPr>
        <w:autoSpaceDE w:val="0"/>
        <w:autoSpaceDN w:val="0"/>
        <w:adjustRightInd w:val="0"/>
        <w:spacing w:after="60"/>
        <w:jc w:val="both"/>
        <w:rPr>
          <w:rFonts w:ascii="Arial" w:hAnsi="Arial" w:cs="Arial"/>
          <w:sz w:val="20"/>
          <w:szCs w:val="20"/>
        </w:rPr>
      </w:pPr>
      <w:r w:rsidRPr="009B07FE">
        <w:rPr>
          <w:rFonts w:ascii="Arial" w:hAnsi="Arial" w:cs="Arial"/>
          <w:sz w:val="20"/>
          <w:szCs w:val="20"/>
        </w:rPr>
        <w:t xml:space="preserve">Niespełnienie jednego z wyżej wymienionych warunków określonych w tabeli powyżej skutkować będzie </w:t>
      </w:r>
      <w:r w:rsidR="008139D7">
        <w:rPr>
          <w:rFonts w:ascii="Arial" w:hAnsi="Arial" w:cs="Arial"/>
          <w:sz w:val="20"/>
          <w:szCs w:val="20"/>
        </w:rPr>
        <w:t xml:space="preserve">odrzuceniem oferty lub odpowiednio </w:t>
      </w:r>
      <w:r w:rsidRPr="009B07FE">
        <w:rPr>
          <w:rFonts w:ascii="Arial" w:hAnsi="Arial" w:cs="Arial"/>
          <w:sz w:val="20"/>
          <w:szCs w:val="20"/>
        </w:rPr>
        <w:t>wykluczeniem Wykonawcy z postępowania.</w:t>
      </w:r>
    </w:p>
    <w:p w:rsidR="000346EA" w:rsidRDefault="000346EA" w:rsidP="003E124F">
      <w:pPr>
        <w:pStyle w:val="NormalnyWeb"/>
        <w:spacing w:line="200" w:lineRule="atLeast"/>
        <w:ind w:left="0"/>
        <w:jc w:val="both"/>
        <w:rPr>
          <w:rFonts w:ascii="Arial" w:hAnsi="Arial" w:cs="Arial"/>
          <w:b/>
          <w:sz w:val="20"/>
          <w:szCs w:val="20"/>
        </w:rPr>
      </w:pPr>
    </w:p>
    <w:p w:rsidR="00054A96" w:rsidRPr="00D80699" w:rsidRDefault="00D80699" w:rsidP="00D80699">
      <w:pPr>
        <w:pStyle w:val="NormalnyWeb"/>
        <w:spacing w:line="276" w:lineRule="auto"/>
        <w:ind w:left="0"/>
        <w:jc w:val="both"/>
        <w:rPr>
          <w:rFonts w:ascii="Arial" w:hAnsi="Arial" w:cs="Arial"/>
          <w:sz w:val="20"/>
          <w:szCs w:val="20"/>
        </w:rPr>
      </w:pPr>
      <w:r w:rsidRPr="00D80699">
        <w:rPr>
          <w:rFonts w:ascii="Arial" w:hAnsi="Arial" w:cs="Arial"/>
          <w:b/>
          <w:sz w:val="20"/>
          <w:szCs w:val="20"/>
        </w:rPr>
        <w:t>Jeżeli Wykonawca ma siedzibę lub miejsce zamieszkania poza terytorium Rzeczypospolitej Polskiej,</w:t>
      </w:r>
      <w:r w:rsidRPr="00D80699">
        <w:rPr>
          <w:rFonts w:ascii="Arial" w:hAnsi="Arial" w:cs="Arial"/>
          <w:sz w:val="20"/>
          <w:szCs w:val="20"/>
        </w:rPr>
        <w:t xml:space="preserve"> zamiast dokumentu, o których mowa w pkt I </w:t>
      </w:r>
      <w:proofErr w:type="spellStart"/>
      <w:r w:rsidRPr="00D80699">
        <w:rPr>
          <w:rFonts w:ascii="Arial" w:hAnsi="Arial" w:cs="Arial"/>
          <w:sz w:val="20"/>
          <w:szCs w:val="20"/>
        </w:rPr>
        <w:t>ppkt</w:t>
      </w:r>
      <w:proofErr w:type="spellEnd"/>
      <w:r w:rsidRPr="00D80699">
        <w:rPr>
          <w:rFonts w:ascii="Arial" w:hAnsi="Arial" w:cs="Arial"/>
          <w:sz w:val="20"/>
          <w:szCs w:val="20"/>
        </w:rPr>
        <w:t xml:space="preserve"> 2 tabeli powyżej, składa dokument lub dokumenty wystawione w kraju, w którym wykonawca ma siedzibę lub miejsce zamieszkania, potwierdzające odpowiednio, że nie otwarto jego likwidacji ani nie ogłoszono upadłości. Dokument, o którym mowa powyżej, powinien być wystawiony nie wcześniej niż </w:t>
      </w:r>
      <w:r w:rsidR="006805E0">
        <w:rPr>
          <w:rFonts w:ascii="Arial" w:hAnsi="Arial" w:cs="Arial"/>
          <w:sz w:val="20"/>
          <w:szCs w:val="20"/>
        </w:rPr>
        <w:t>3</w:t>
      </w:r>
      <w:r w:rsidRPr="00D80699">
        <w:rPr>
          <w:rFonts w:ascii="Arial" w:hAnsi="Arial" w:cs="Arial"/>
          <w:sz w:val="20"/>
          <w:szCs w:val="20"/>
        </w:rPr>
        <w:t xml:space="preserve"> miesi</w:t>
      </w:r>
      <w:r w:rsidR="006805E0">
        <w:rPr>
          <w:rFonts w:ascii="Arial" w:hAnsi="Arial" w:cs="Arial"/>
          <w:sz w:val="20"/>
          <w:szCs w:val="20"/>
        </w:rPr>
        <w:t>ące</w:t>
      </w:r>
      <w:r w:rsidRPr="00D80699">
        <w:rPr>
          <w:rFonts w:ascii="Arial" w:hAnsi="Arial" w:cs="Arial"/>
          <w:sz w:val="20"/>
          <w:szCs w:val="20"/>
        </w:rPr>
        <w:t xml:space="preserve"> przed upływem terminu składania ofert.</w:t>
      </w:r>
    </w:p>
    <w:p w:rsidR="00D80699" w:rsidRDefault="00D80699" w:rsidP="003E124F">
      <w:pPr>
        <w:pStyle w:val="NormalnyWeb"/>
        <w:spacing w:line="200" w:lineRule="atLeast"/>
        <w:ind w:left="0"/>
        <w:jc w:val="both"/>
        <w:rPr>
          <w:rFonts w:ascii="Arial" w:hAnsi="Arial" w:cs="Arial"/>
          <w:b/>
          <w:sz w:val="20"/>
          <w:szCs w:val="20"/>
        </w:rPr>
      </w:pPr>
    </w:p>
    <w:p w:rsidR="00D80699" w:rsidRPr="00D80699" w:rsidRDefault="00D80699" w:rsidP="00D80699">
      <w:pPr>
        <w:spacing w:line="276" w:lineRule="auto"/>
        <w:rPr>
          <w:rFonts w:ascii="Arial" w:hAnsi="Arial" w:cs="Arial"/>
          <w:sz w:val="20"/>
          <w:szCs w:val="20"/>
        </w:rPr>
      </w:pPr>
      <w:r w:rsidRPr="00D80699">
        <w:rPr>
          <w:rFonts w:ascii="Arial" w:hAnsi="Arial" w:cs="Arial"/>
          <w:sz w:val="20"/>
          <w:szCs w:val="20"/>
        </w:rPr>
        <w:t xml:space="preserve">Jeżeli w kraju, w którym Wykonawca ma siedzibę lub miejsce zamieszkania, nie wydaje się dokumentów, o których mowa w pkt I </w:t>
      </w:r>
      <w:proofErr w:type="spellStart"/>
      <w:r w:rsidRPr="00D80699">
        <w:rPr>
          <w:rFonts w:ascii="Arial" w:hAnsi="Arial" w:cs="Arial"/>
          <w:sz w:val="20"/>
          <w:szCs w:val="20"/>
        </w:rPr>
        <w:t>ppkt</w:t>
      </w:r>
      <w:proofErr w:type="spellEnd"/>
      <w:r w:rsidRPr="00D80699">
        <w:rPr>
          <w:rFonts w:ascii="Arial" w:hAnsi="Arial" w:cs="Arial"/>
          <w:sz w:val="20"/>
          <w:szCs w:val="20"/>
        </w:rPr>
        <w:t xml:space="preserve"> 2 tabeli powyżej, zastępuje się je w całości lub części dokumentem zawierającym odpowiednio oświadczenie Wykonawcy, ze wskazaniem osoby albo osób uprawnionych do jego reprezentacji, złożone przed notariuszem lub przed organem sądowym, administracyjnym albo organem samorządu zawodowego lub gospodarczego właściwym ze względu na siedzibę lub miejsce zamieszkania Wykonawcy</w:t>
      </w:r>
    </w:p>
    <w:p w:rsidR="003E124F" w:rsidRPr="009B07FE" w:rsidRDefault="003E124F" w:rsidP="003E124F">
      <w:pPr>
        <w:pStyle w:val="NormalnyWeb"/>
        <w:spacing w:line="200" w:lineRule="atLeast"/>
        <w:ind w:left="0"/>
        <w:jc w:val="both"/>
        <w:rPr>
          <w:rFonts w:ascii="Arial" w:hAnsi="Arial" w:cs="Arial"/>
          <w:sz w:val="20"/>
          <w:szCs w:val="20"/>
        </w:rPr>
      </w:pPr>
    </w:p>
    <w:p w:rsidR="00AB4474" w:rsidRPr="00AB4474" w:rsidRDefault="00AB4474" w:rsidP="00AB4474">
      <w:pPr>
        <w:rPr>
          <w:rFonts w:ascii="Arial" w:hAnsi="Arial" w:cs="Arial"/>
          <w:sz w:val="20"/>
          <w:szCs w:val="20"/>
        </w:rPr>
      </w:pPr>
      <w:r w:rsidRPr="00AB4474">
        <w:rPr>
          <w:rFonts w:ascii="Arial" w:hAnsi="Arial" w:cs="Arial"/>
          <w:sz w:val="20"/>
          <w:szCs w:val="20"/>
        </w:rPr>
        <w:t xml:space="preserve">W przypadku </w:t>
      </w:r>
      <w:proofErr w:type="gramStart"/>
      <w:r w:rsidRPr="00AB4474">
        <w:rPr>
          <w:rFonts w:ascii="Arial" w:hAnsi="Arial" w:cs="Arial"/>
          <w:sz w:val="20"/>
          <w:szCs w:val="20"/>
        </w:rPr>
        <w:t>wątpliwości co</w:t>
      </w:r>
      <w:proofErr w:type="gramEnd"/>
      <w:r w:rsidRPr="00AB4474">
        <w:rPr>
          <w:rFonts w:ascii="Arial" w:hAnsi="Arial" w:cs="Arial"/>
          <w:sz w:val="20"/>
          <w:szCs w:val="20"/>
        </w:rPr>
        <w:t xml:space="preserve"> do treści dokumentu złożonego przez wykonawcę, zamawiający może zwrócić się do właściwych organów odpowiednio kraju, w którym wykonawca ma siedzibę lub miejsce zamieszkania lub miejsce zamieszkania ma osoba, której</w:t>
      </w:r>
      <w:r w:rsidR="008139D7">
        <w:rPr>
          <w:rFonts w:ascii="Arial" w:hAnsi="Arial" w:cs="Arial"/>
          <w:sz w:val="20"/>
          <w:szCs w:val="20"/>
        </w:rPr>
        <w:t xml:space="preserve"> dokument dotyczy, o udzielenie </w:t>
      </w:r>
      <w:r w:rsidRPr="00AB4474">
        <w:rPr>
          <w:rFonts w:ascii="Arial" w:hAnsi="Arial" w:cs="Arial"/>
          <w:sz w:val="20"/>
          <w:szCs w:val="20"/>
        </w:rPr>
        <w:t xml:space="preserve">niezbędnych informacji dotyczących tego dokumentu. </w:t>
      </w:r>
    </w:p>
    <w:p w:rsidR="00054A96" w:rsidRPr="008A6FCC" w:rsidRDefault="00054A96" w:rsidP="003E124F">
      <w:pPr>
        <w:pStyle w:val="NormalnyWeb"/>
        <w:spacing w:line="200" w:lineRule="atLeast"/>
        <w:ind w:left="0"/>
        <w:jc w:val="both"/>
        <w:rPr>
          <w:rFonts w:ascii="Arial" w:hAnsi="Arial" w:cs="Arial"/>
          <w:sz w:val="12"/>
          <w:szCs w:val="12"/>
        </w:rPr>
      </w:pPr>
    </w:p>
    <w:p w:rsidR="005C6252" w:rsidRDefault="005C6252" w:rsidP="005C6252">
      <w:pPr>
        <w:jc w:val="both"/>
        <w:rPr>
          <w:rFonts w:ascii="Arial" w:hAnsi="Arial" w:cs="Arial"/>
          <w:sz w:val="20"/>
          <w:szCs w:val="20"/>
        </w:rPr>
      </w:pPr>
      <w:r w:rsidRPr="00411FC3">
        <w:rPr>
          <w:rFonts w:ascii="Arial" w:hAnsi="Arial" w:cs="Arial"/>
          <w:sz w:val="20"/>
          <w:szCs w:val="20"/>
        </w:rPr>
        <w:t>Ocena spełnienia w/w warunków udziału w postępowaniu dokonywana będzie metodą spełnia-nie spełnia</w:t>
      </w:r>
    </w:p>
    <w:p w:rsidR="005C6252" w:rsidRDefault="005C6252" w:rsidP="005C6252">
      <w:pPr>
        <w:jc w:val="both"/>
        <w:rPr>
          <w:rFonts w:ascii="Arial" w:hAnsi="Arial" w:cs="Arial"/>
          <w:sz w:val="20"/>
          <w:szCs w:val="20"/>
        </w:rPr>
      </w:pPr>
    </w:p>
    <w:p w:rsidR="008139D7" w:rsidRPr="000C7661" w:rsidRDefault="008139D7" w:rsidP="008139D7">
      <w:pPr>
        <w:pStyle w:val="Akapitzlist"/>
        <w:spacing w:line="360" w:lineRule="auto"/>
        <w:ind w:left="0"/>
        <w:jc w:val="both"/>
        <w:rPr>
          <w:rFonts w:ascii="Arial" w:hAnsi="Arial" w:cs="Arial"/>
        </w:rPr>
      </w:pPr>
      <w:r>
        <w:rPr>
          <w:rFonts w:ascii="Arial" w:hAnsi="Arial" w:cs="Arial"/>
        </w:rPr>
        <w:t xml:space="preserve">6. </w:t>
      </w:r>
      <w:r w:rsidRPr="000C7661">
        <w:rPr>
          <w:rFonts w:ascii="Arial" w:hAnsi="Arial" w:cs="Arial"/>
        </w:rPr>
        <w:t>Zamawiający nie wzywa do złożenia podmiotowych środków dowodowych, jeżeli:</w:t>
      </w:r>
    </w:p>
    <w:p w:rsidR="008139D7" w:rsidRPr="000C7661" w:rsidRDefault="008139D7" w:rsidP="008139D7">
      <w:pPr>
        <w:pStyle w:val="Akapitzlist"/>
        <w:spacing w:line="360" w:lineRule="auto"/>
        <w:ind w:left="882" w:hanging="434"/>
        <w:jc w:val="both"/>
        <w:rPr>
          <w:rFonts w:ascii="Arial" w:hAnsi="Arial" w:cs="Arial"/>
        </w:rPr>
      </w:pPr>
      <w:proofErr w:type="gramStart"/>
      <w:r w:rsidRPr="000C7661">
        <w:rPr>
          <w:rFonts w:ascii="Arial" w:hAnsi="Arial" w:cs="Arial"/>
        </w:rPr>
        <w:t>1)</w:t>
      </w:r>
      <w:r w:rsidRPr="000C7661">
        <w:rPr>
          <w:rFonts w:ascii="Arial" w:hAnsi="Arial" w:cs="Arial"/>
        </w:rPr>
        <w:tab/>
        <w:t>może</w:t>
      </w:r>
      <w:proofErr w:type="gramEnd"/>
      <w:r w:rsidRPr="000C7661">
        <w:rPr>
          <w:rFonts w:ascii="Arial" w:hAnsi="Arial" w:cs="Arial"/>
        </w:rPr>
        <w:t xml:space="preserve"> je uzyskać za pomocą bezpłatnych i ogólnodostępnych baz danych, w szczególności rejestrów publicznych w rozumieniu ustawy z dnia 17 lutego 2005 r. o informatyzacji działalności podmiotów realizujących zadania publiczne, o ile wykonawca wskazał w</w:t>
      </w:r>
      <w:r>
        <w:rPr>
          <w:rFonts w:ascii="Arial" w:hAnsi="Arial" w:cs="Arial"/>
        </w:rPr>
        <w:t xml:space="preserve"> oświadczeniu, o którym mowa w art. 125 ust. 1 </w:t>
      </w:r>
      <w:proofErr w:type="spellStart"/>
      <w:r>
        <w:rPr>
          <w:rFonts w:ascii="Arial" w:hAnsi="Arial" w:cs="Arial"/>
        </w:rPr>
        <w:t>p.z.</w:t>
      </w:r>
      <w:proofErr w:type="gramStart"/>
      <w:r>
        <w:rPr>
          <w:rFonts w:ascii="Arial" w:hAnsi="Arial" w:cs="Arial"/>
        </w:rPr>
        <w:t>p</w:t>
      </w:r>
      <w:proofErr w:type="spellEnd"/>
      <w:proofErr w:type="gramEnd"/>
      <w:r w:rsidRPr="000C7661">
        <w:rPr>
          <w:rFonts w:ascii="Arial" w:hAnsi="Arial" w:cs="Arial"/>
        </w:rPr>
        <w:t xml:space="preserve"> dane umożliwiające dostęp do tych środków;</w:t>
      </w:r>
    </w:p>
    <w:p w:rsidR="008139D7" w:rsidRDefault="008139D7" w:rsidP="008139D7">
      <w:pPr>
        <w:pStyle w:val="Akapitzlist"/>
        <w:spacing w:line="360" w:lineRule="auto"/>
        <w:ind w:left="882" w:hanging="434"/>
        <w:jc w:val="both"/>
        <w:rPr>
          <w:rFonts w:ascii="Arial" w:hAnsi="Arial" w:cs="Arial"/>
        </w:rPr>
      </w:pPr>
      <w:proofErr w:type="gramStart"/>
      <w:r w:rsidRPr="000C7661">
        <w:rPr>
          <w:rFonts w:ascii="Arial" w:hAnsi="Arial" w:cs="Arial"/>
        </w:rPr>
        <w:t>2)</w:t>
      </w:r>
      <w:r w:rsidRPr="000C7661">
        <w:rPr>
          <w:rFonts w:ascii="Arial" w:hAnsi="Arial" w:cs="Arial"/>
        </w:rPr>
        <w:tab/>
        <w:t>podmiotowym</w:t>
      </w:r>
      <w:proofErr w:type="gramEnd"/>
      <w:r w:rsidRPr="000C7661">
        <w:rPr>
          <w:rFonts w:ascii="Arial" w:hAnsi="Arial" w:cs="Arial"/>
        </w:rPr>
        <w:t xml:space="preserve"> środkiem dowodowym jest oświadczenie, którego treść odpowiada zakresowi oświadczenia, o którym mowa w art. 125 ust. 1.</w:t>
      </w:r>
    </w:p>
    <w:p w:rsidR="008139D7" w:rsidRDefault="008139D7" w:rsidP="008139D7">
      <w:pPr>
        <w:pStyle w:val="Akapitzlist"/>
        <w:spacing w:line="360" w:lineRule="auto"/>
        <w:ind w:left="0"/>
        <w:jc w:val="both"/>
        <w:rPr>
          <w:rFonts w:ascii="Arial" w:hAnsi="Arial" w:cs="Arial"/>
        </w:rPr>
      </w:pPr>
      <w:r>
        <w:rPr>
          <w:rFonts w:ascii="Arial" w:hAnsi="Arial" w:cs="Arial"/>
        </w:rPr>
        <w:t xml:space="preserve">7. </w:t>
      </w:r>
      <w:r w:rsidRPr="000C7661">
        <w:rPr>
          <w:rFonts w:ascii="Arial" w:hAnsi="Arial" w:cs="Arial"/>
        </w:rPr>
        <w:t>Wykonawca nie jest zobowiązany do złożenia podmiotowych środków dowodowych, które zamawiający posiada, jeżeli wykonawca wskaże te środki oraz potwierdzi ich prawidłowość i aktualność.</w:t>
      </w:r>
    </w:p>
    <w:p w:rsidR="008139D7" w:rsidRPr="008139D7" w:rsidRDefault="008139D7" w:rsidP="008139D7">
      <w:pPr>
        <w:pStyle w:val="Akapitzlist"/>
        <w:spacing w:line="360" w:lineRule="auto"/>
        <w:ind w:left="0"/>
        <w:jc w:val="both"/>
        <w:rPr>
          <w:rFonts w:ascii="Arial" w:hAnsi="Arial" w:cs="Arial"/>
        </w:rPr>
      </w:pPr>
      <w:r>
        <w:rPr>
          <w:rFonts w:ascii="Arial" w:hAnsi="Arial" w:cs="Arial"/>
        </w:rPr>
        <w:t xml:space="preserve">8. </w:t>
      </w:r>
      <w:r w:rsidRPr="000C7661">
        <w:rPr>
          <w:rFonts w:ascii="Arial" w:hAnsi="Arial" w:cs="Arial"/>
        </w:rPr>
        <w:t xml:space="preserve">W zakresie nieuregulowanym ustawą </w:t>
      </w:r>
      <w:proofErr w:type="spellStart"/>
      <w:r w:rsidRPr="000C7661">
        <w:rPr>
          <w:rFonts w:ascii="Arial" w:hAnsi="Arial" w:cs="Arial"/>
        </w:rPr>
        <w:t>p.z.</w:t>
      </w:r>
      <w:proofErr w:type="gramStart"/>
      <w:r w:rsidRPr="000C7661">
        <w:rPr>
          <w:rFonts w:ascii="Arial" w:hAnsi="Arial" w:cs="Arial"/>
        </w:rPr>
        <w:t>p</w:t>
      </w:r>
      <w:proofErr w:type="spellEnd"/>
      <w:proofErr w:type="gramEnd"/>
      <w:r w:rsidRPr="000C7661">
        <w:rPr>
          <w:rFonts w:ascii="Arial" w:hAnsi="Arial" w:cs="Arial"/>
        </w:rPr>
        <w:t xml:space="preserve">. lub niniejszą SWZ do oświadczeń i dokumentów składanych przez Wykonawcę w postępowaniu zastosowanie mają w szczególności przepisy rozporządzenia Ministra Rozwoju </w:t>
      </w:r>
      <w:r w:rsidRPr="0087091C">
        <w:rPr>
          <w:rFonts w:ascii="Arial" w:hAnsi="Arial" w:cs="Arial"/>
        </w:rPr>
        <w:t>Pracy i Technologii z dnia 23 grudnia 2020 r. w sprawie podmiotowych środków dowodowych oraz innych dokumentów lub oświadczeń, jakich może żądać zamawiający od wykonawcy</w:t>
      </w:r>
      <w:r>
        <w:rPr>
          <w:rFonts w:ascii="Arial" w:hAnsi="Arial" w:cs="Arial"/>
        </w:rPr>
        <w:t xml:space="preserve"> </w:t>
      </w:r>
      <w:r w:rsidRPr="000C7661">
        <w:rPr>
          <w:rFonts w:ascii="Arial" w:hAnsi="Arial" w:cs="Arial"/>
        </w:rPr>
        <w:t xml:space="preserve">oraz rozporządzenia Prezesa Rady Ministrów z dnia </w:t>
      </w:r>
      <w:r w:rsidR="002308DB">
        <w:rPr>
          <w:rFonts w:ascii="Arial" w:hAnsi="Arial" w:cs="Arial"/>
          <w:caps/>
        </w:rPr>
        <w:t>30</w:t>
      </w:r>
      <w:r>
        <w:rPr>
          <w:rFonts w:ascii="Arial" w:hAnsi="Arial" w:cs="Arial"/>
          <w:caps/>
        </w:rPr>
        <w:t xml:space="preserve"> </w:t>
      </w:r>
      <w:r w:rsidRPr="00933EC0">
        <w:rPr>
          <w:rFonts w:ascii="Arial" w:hAnsi="Arial" w:cs="Arial"/>
        </w:rPr>
        <w:t>grudnia 2020</w:t>
      </w:r>
      <w:r w:rsidRPr="000C7661">
        <w:rPr>
          <w:rFonts w:ascii="Arial" w:hAnsi="Arial" w:cs="Arial"/>
        </w:rPr>
        <w:t xml:space="preserve"> r. w sprawie sposobu </w:t>
      </w:r>
      <w:r w:rsidRPr="000C7661">
        <w:rPr>
          <w:rFonts w:ascii="Arial" w:hAnsi="Arial" w:cs="Arial"/>
        </w:rPr>
        <w:lastRenderedPageBreak/>
        <w:t>sporządzania i przekazywania informacji oraz wymagań technicznych dla dokumentów elektronicznych oraz środków komunikacji elektronicznej w postępowaniu o udzielenie zamówienia publicznego lub konkursie.</w:t>
      </w:r>
    </w:p>
    <w:p w:rsidR="005C6252" w:rsidRPr="00CE4D6A" w:rsidRDefault="005C6252" w:rsidP="005C6252">
      <w:pPr>
        <w:rPr>
          <w:rFonts w:ascii="Arial" w:hAnsi="Arial" w:cs="Arial"/>
          <w:sz w:val="20"/>
          <w:szCs w:val="20"/>
        </w:rPr>
      </w:pPr>
    </w:p>
    <w:p w:rsidR="006E7C02" w:rsidRPr="006805E0" w:rsidRDefault="00636C0F" w:rsidP="005C4134">
      <w:pPr>
        <w:rPr>
          <w:rFonts w:ascii="Arial" w:hAnsi="Arial" w:cs="Arial"/>
          <w:bCs/>
          <w:strike/>
        </w:rPr>
      </w:pPr>
      <w:r w:rsidRPr="006805E0">
        <w:rPr>
          <w:rFonts w:ascii="Arial" w:hAnsi="Arial" w:cs="Arial"/>
          <w:b/>
          <w:bCs/>
          <w:strike/>
          <w:highlight w:val="green"/>
        </w:rPr>
        <w:t>VIII</w:t>
      </w:r>
      <w:r w:rsidR="005C6252" w:rsidRPr="006805E0">
        <w:rPr>
          <w:rFonts w:ascii="Arial" w:hAnsi="Arial" w:cs="Arial"/>
          <w:b/>
          <w:bCs/>
          <w:strike/>
          <w:highlight w:val="green"/>
        </w:rPr>
        <w:t>.</w:t>
      </w:r>
      <w:r w:rsidR="005C6252" w:rsidRPr="006805E0">
        <w:rPr>
          <w:rFonts w:ascii="Arial" w:hAnsi="Arial" w:cs="Arial"/>
          <w:bCs/>
          <w:strike/>
          <w:highlight w:val="green"/>
        </w:rPr>
        <w:t xml:space="preserve"> </w:t>
      </w:r>
      <w:r w:rsidR="005C6252" w:rsidRPr="006805E0">
        <w:rPr>
          <w:rFonts w:ascii="Arial" w:hAnsi="Arial" w:cs="Arial"/>
          <w:b/>
          <w:strike/>
          <w:highlight w:val="green"/>
        </w:rPr>
        <w:t>POLEGANIE NA ZASOBACH INNYCH PODMIOTÓW</w:t>
      </w:r>
    </w:p>
    <w:p w:rsidR="005A1AA3" w:rsidRPr="006805E0" w:rsidRDefault="005A1AA3" w:rsidP="005C6252">
      <w:pPr>
        <w:pStyle w:val="Teksttreci40"/>
        <w:shd w:val="clear" w:color="auto" w:fill="auto"/>
        <w:spacing w:after="0" w:line="360" w:lineRule="auto"/>
        <w:ind w:right="20" w:firstLine="0"/>
        <w:rPr>
          <w:rFonts w:ascii="Arial" w:hAnsi="Arial" w:cs="Arial"/>
          <w:b/>
          <w:strike/>
          <w:sz w:val="20"/>
          <w:szCs w:val="20"/>
        </w:rPr>
      </w:pPr>
      <w:r w:rsidRPr="006805E0">
        <w:rPr>
          <w:rFonts w:ascii="Arial" w:hAnsi="Arial" w:cs="Arial"/>
          <w:b/>
          <w:strike/>
          <w:sz w:val="20"/>
          <w:szCs w:val="20"/>
        </w:rPr>
        <w:t xml:space="preserve">Wykonawca może w celu potwierdzenia spełniania warunków udziału w polegać na zdolnościach technicznych lub zawodowych </w:t>
      </w:r>
      <w:r w:rsidR="009E0220" w:rsidRPr="006805E0">
        <w:rPr>
          <w:rFonts w:ascii="Arial" w:hAnsi="Arial" w:cs="Arial"/>
          <w:b/>
          <w:strike/>
          <w:sz w:val="20"/>
          <w:szCs w:val="20"/>
        </w:rPr>
        <w:t xml:space="preserve">lub sytuacji finansowej lub ekonomicznej </w:t>
      </w:r>
      <w:r w:rsidRPr="006805E0">
        <w:rPr>
          <w:rFonts w:ascii="Arial" w:hAnsi="Arial" w:cs="Arial"/>
          <w:b/>
          <w:strike/>
          <w:sz w:val="20"/>
          <w:szCs w:val="20"/>
        </w:rPr>
        <w:t>podmiotów udostępniających zasoby, niezależnie od charakteru prawnego łączących go z nimi stosunków prawnych.</w:t>
      </w:r>
    </w:p>
    <w:p w:rsidR="005A1AA3" w:rsidRPr="006805E0" w:rsidRDefault="005A1AA3" w:rsidP="00C153EE">
      <w:pPr>
        <w:pStyle w:val="Teksttreci40"/>
        <w:numPr>
          <w:ilvl w:val="3"/>
          <w:numId w:val="20"/>
        </w:numPr>
        <w:shd w:val="clear" w:color="auto" w:fill="auto"/>
        <w:tabs>
          <w:tab w:val="clear" w:pos="1009"/>
        </w:tabs>
        <w:spacing w:before="0" w:after="0" w:line="360" w:lineRule="auto"/>
        <w:ind w:left="426" w:right="20" w:hanging="426"/>
        <w:rPr>
          <w:rFonts w:ascii="Arial" w:hAnsi="Arial" w:cs="Arial"/>
          <w:strike/>
          <w:sz w:val="20"/>
          <w:szCs w:val="20"/>
        </w:rPr>
      </w:pPr>
      <w:r w:rsidRPr="006805E0">
        <w:rPr>
          <w:rFonts w:ascii="Arial" w:hAnsi="Arial" w:cs="Arial"/>
          <w:strike/>
          <w:sz w:val="20"/>
          <w:szCs w:val="20"/>
        </w:rPr>
        <w:tab/>
        <w:t xml:space="preserve">W odniesieniu do warunków dotyczących </w:t>
      </w:r>
      <w:r w:rsidR="009E0220" w:rsidRPr="006805E0">
        <w:rPr>
          <w:rFonts w:ascii="Arial" w:hAnsi="Arial" w:cs="Arial"/>
          <w:strike/>
          <w:sz w:val="20"/>
          <w:szCs w:val="20"/>
        </w:rPr>
        <w:t xml:space="preserve">wykształcenia, kwalifikacji zawodowych lub </w:t>
      </w:r>
      <w:r w:rsidRPr="006805E0">
        <w:rPr>
          <w:rFonts w:ascii="Arial" w:hAnsi="Arial" w:cs="Arial"/>
          <w:strike/>
          <w:sz w:val="20"/>
          <w:szCs w:val="20"/>
        </w:rPr>
        <w:t xml:space="preserve">doświadczenia, wykonawcy mogą polegać na zdolnościach podmiotów udostępniających zasoby, jeśli podmioty te wykonają świadczenie do </w:t>
      </w:r>
      <w:proofErr w:type="gramStart"/>
      <w:r w:rsidRPr="006805E0">
        <w:rPr>
          <w:rFonts w:ascii="Arial" w:hAnsi="Arial" w:cs="Arial"/>
          <w:strike/>
          <w:sz w:val="20"/>
          <w:szCs w:val="20"/>
        </w:rPr>
        <w:t>realizacji którego</w:t>
      </w:r>
      <w:proofErr w:type="gramEnd"/>
      <w:r w:rsidRPr="006805E0">
        <w:rPr>
          <w:rFonts w:ascii="Arial" w:hAnsi="Arial" w:cs="Arial"/>
          <w:strike/>
          <w:sz w:val="20"/>
          <w:szCs w:val="20"/>
        </w:rPr>
        <w:t xml:space="preserve"> te zdolności są wymagane.</w:t>
      </w:r>
      <w:r w:rsidR="00762DA6" w:rsidRPr="006805E0">
        <w:rPr>
          <w:rFonts w:ascii="Arial" w:hAnsi="Arial" w:cs="Arial"/>
          <w:strike/>
          <w:sz w:val="20"/>
          <w:szCs w:val="20"/>
        </w:rPr>
        <w:t xml:space="preserve"> (</w:t>
      </w:r>
      <w:proofErr w:type="gramStart"/>
      <w:r w:rsidR="00762DA6" w:rsidRPr="006805E0">
        <w:rPr>
          <w:rFonts w:ascii="Arial" w:hAnsi="Arial" w:cs="Arial"/>
          <w:strike/>
          <w:sz w:val="20"/>
          <w:szCs w:val="20"/>
        </w:rPr>
        <w:t>dotyczy</w:t>
      </w:r>
      <w:proofErr w:type="gramEnd"/>
      <w:r w:rsidR="00762DA6" w:rsidRPr="006805E0">
        <w:rPr>
          <w:rFonts w:ascii="Arial" w:hAnsi="Arial" w:cs="Arial"/>
          <w:strike/>
          <w:sz w:val="20"/>
          <w:szCs w:val="20"/>
        </w:rPr>
        <w:t xml:space="preserve"> usług i robót budowlanych)</w:t>
      </w:r>
    </w:p>
    <w:p w:rsidR="005A1AA3" w:rsidRPr="006805E0" w:rsidRDefault="005A1AA3" w:rsidP="00C153EE">
      <w:pPr>
        <w:pStyle w:val="Teksttreci40"/>
        <w:numPr>
          <w:ilvl w:val="3"/>
          <w:numId w:val="20"/>
        </w:numPr>
        <w:shd w:val="clear" w:color="auto" w:fill="auto"/>
        <w:tabs>
          <w:tab w:val="clear" w:pos="1009"/>
        </w:tabs>
        <w:spacing w:before="0" w:after="0" w:line="360" w:lineRule="auto"/>
        <w:ind w:left="426" w:right="20" w:hanging="426"/>
        <w:rPr>
          <w:rFonts w:ascii="Arial" w:hAnsi="Arial" w:cs="Arial"/>
          <w:strike/>
          <w:sz w:val="20"/>
          <w:szCs w:val="20"/>
        </w:rPr>
      </w:pPr>
      <w:r w:rsidRPr="006805E0">
        <w:rPr>
          <w:rFonts w:ascii="Arial" w:hAnsi="Arial" w:cs="Arial"/>
          <w:strike/>
          <w:sz w:val="20"/>
          <w:szCs w:val="20"/>
        </w:rPr>
        <w:tab/>
        <w:t xml:space="preserve">Wykonawca, który polega na zdolnościach lub sytuacji podmiotów udostępniających zasoby, składa, wraz z ofertą, zobowiązanie podmiotu udostępniającego zasoby do oddania mu do dyspozycji niezbędnych zasobów na potrzeby realizacji danego zamówienia lub inny podmiotowy środek dowodowy potwierdzający, że wykonawca realizując zamówienie, będzie dysponował niezbędnymi zasobami tych podmiotów. </w:t>
      </w:r>
      <w:r w:rsidR="00762DA6" w:rsidRPr="006805E0">
        <w:rPr>
          <w:rFonts w:ascii="Arial" w:hAnsi="Arial" w:cs="Arial"/>
          <w:strike/>
          <w:sz w:val="20"/>
          <w:szCs w:val="20"/>
        </w:rPr>
        <w:t xml:space="preserve">Zobowiązanie winno zawierać informacje wymagane zgodnie z art. 118 ust. 4 </w:t>
      </w:r>
      <w:proofErr w:type="spellStart"/>
      <w:r w:rsidR="00762DA6" w:rsidRPr="006805E0">
        <w:rPr>
          <w:rFonts w:ascii="Arial" w:hAnsi="Arial" w:cs="Arial"/>
          <w:strike/>
          <w:sz w:val="20"/>
          <w:szCs w:val="20"/>
        </w:rPr>
        <w:t>Pzp</w:t>
      </w:r>
      <w:proofErr w:type="spellEnd"/>
    </w:p>
    <w:p w:rsidR="005A1AA3" w:rsidRPr="006805E0" w:rsidRDefault="005A1AA3" w:rsidP="00C153EE">
      <w:pPr>
        <w:pStyle w:val="Teksttreci40"/>
        <w:numPr>
          <w:ilvl w:val="3"/>
          <w:numId w:val="20"/>
        </w:numPr>
        <w:shd w:val="clear" w:color="auto" w:fill="auto"/>
        <w:tabs>
          <w:tab w:val="clear" w:pos="1009"/>
        </w:tabs>
        <w:spacing w:before="0" w:after="0" w:line="360" w:lineRule="auto"/>
        <w:ind w:left="426" w:right="20" w:hanging="426"/>
        <w:rPr>
          <w:rFonts w:ascii="Arial" w:hAnsi="Arial" w:cs="Arial"/>
          <w:strike/>
          <w:sz w:val="20"/>
          <w:szCs w:val="20"/>
        </w:rPr>
      </w:pPr>
      <w:r w:rsidRPr="006805E0">
        <w:rPr>
          <w:rFonts w:ascii="Arial" w:hAnsi="Arial" w:cs="Arial"/>
          <w:strike/>
          <w:sz w:val="20"/>
          <w:szCs w:val="20"/>
        </w:rPr>
        <w:tab/>
        <w:t>Zamawiający ocenia, czy udostępniane wykonawcy przez podmioty udostępniające zasoby zdolności techniczne lub zawodowe, pozwalają na wykazanie przez wykonawcę spełniania warunków udziału w postępowaniu, a także bada, czy nie zachodzą wobec tego podmiotu podstawy wykluczenia, które zostały przewidziane względem wykonawcy.</w:t>
      </w:r>
    </w:p>
    <w:p w:rsidR="005A1AA3" w:rsidRPr="006805E0" w:rsidRDefault="005A1AA3" w:rsidP="00C153EE">
      <w:pPr>
        <w:pStyle w:val="Teksttreci40"/>
        <w:numPr>
          <w:ilvl w:val="3"/>
          <w:numId w:val="20"/>
        </w:numPr>
        <w:shd w:val="clear" w:color="auto" w:fill="auto"/>
        <w:tabs>
          <w:tab w:val="clear" w:pos="1009"/>
        </w:tabs>
        <w:spacing w:before="0" w:after="0" w:line="360" w:lineRule="auto"/>
        <w:ind w:left="426" w:right="20" w:hanging="426"/>
        <w:rPr>
          <w:rFonts w:ascii="Arial" w:hAnsi="Arial" w:cs="Arial"/>
          <w:strike/>
          <w:sz w:val="20"/>
          <w:szCs w:val="20"/>
        </w:rPr>
      </w:pPr>
      <w:r w:rsidRPr="006805E0">
        <w:rPr>
          <w:rFonts w:ascii="Arial" w:hAnsi="Arial" w:cs="Arial"/>
          <w:strike/>
          <w:sz w:val="20"/>
          <w:szCs w:val="20"/>
        </w:rPr>
        <w:tab/>
        <w:t>Jeżeli zdolności techniczne lub zawodowe podmiotu udostępniającego zasoby nie potwierdzają spełniania przez wykonawcę warunków udziału w postępowaniu lub zachodzą wobec tego podmiotu podstawy wykluczenia, zamawiający żąda, aby wykonawca w terminie określonym przez zamawiającego zastąpił ten podmiot innym podmiotem lub podmiotami albo wykazał, że samodzielnie spełnia warunki udziału w postępowaniu.</w:t>
      </w:r>
    </w:p>
    <w:p w:rsidR="005A1AA3" w:rsidRPr="006805E0" w:rsidRDefault="005A1AA3" w:rsidP="00C153EE">
      <w:pPr>
        <w:pStyle w:val="Teksttreci40"/>
        <w:numPr>
          <w:ilvl w:val="3"/>
          <w:numId w:val="20"/>
        </w:numPr>
        <w:shd w:val="clear" w:color="auto" w:fill="auto"/>
        <w:tabs>
          <w:tab w:val="clear" w:pos="1009"/>
        </w:tabs>
        <w:spacing w:before="0" w:after="0" w:line="360" w:lineRule="auto"/>
        <w:ind w:left="426" w:right="20" w:hanging="426"/>
        <w:rPr>
          <w:rFonts w:ascii="Arial" w:hAnsi="Arial" w:cs="Arial"/>
          <w:strike/>
          <w:sz w:val="20"/>
          <w:szCs w:val="20"/>
        </w:rPr>
      </w:pPr>
      <w:r w:rsidRPr="006805E0">
        <w:rPr>
          <w:rFonts w:ascii="Arial" w:hAnsi="Arial" w:cs="Arial"/>
          <w:b/>
          <w:strike/>
          <w:sz w:val="20"/>
          <w:szCs w:val="20"/>
        </w:rPr>
        <w:tab/>
        <w:t xml:space="preserve">UWAGA: </w:t>
      </w:r>
      <w:r w:rsidRPr="006805E0">
        <w:rPr>
          <w:rFonts w:ascii="Arial" w:hAnsi="Arial" w:cs="Arial"/>
          <w:strike/>
          <w:sz w:val="20"/>
          <w:szCs w:val="20"/>
        </w:rPr>
        <w:t>Wykonawca nie może, po upływie terminu składania ofert, powoływać się na zdolności lub sytuację podmiotów udostępniających zasoby, jeżeli na etapie składania ofert nie polegał on w danym zakresie na zdolnościach lub sytuacji podmiotów udostępniających zasoby.</w:t>
      </w:r>
    </w:p>
    <w:p w:rsidR="005A1AA3" w:rsidRPr="006805E0" w:rsidRDefault="005A1AA3" w:rsidP="00C153EE">
      <w:pPr>
        <w:pStyle w:val="Teksttreci0"/>
        <w:numPr>
          <w:ilvl w:val="3"/>
          <w:numId w:val="20"/>
        </w:numPr>
        <w:tabs>
          <w:tab w:val="clear" w:pos="1009"/>
        </w:tabs>
        <w:spacing w:line="360" w:lineRule="auto"/>
        <w:ind w:left="426" w:hanging="426"/>
        <w:jc w:val="both"/>
        <w:rPr>
          <w:rFonts w:ascii="Arial" w:hAnsi="Arial" w:cs="Arial"/>
          <w:strike/>
          <w:sz w:val="20"/>
          <w:szCs w:val="20"/>
        </w:rPr>
      </w:pPr>
      <w:r w:rsidRPr="006805E0">
        <w:rPr>
          <w:rFonts w:ascii="Arial" w:hAnsi="Arial" w:cs="Arial"/>
          <w:strike/>
          <w:sz w:val="20"/>
          <w:szCs w:val="20"/>
        </w:rPr>
        <w:tab/>
        <w:t xml:space="preserve">Wykonawca, w przypadku polegania na zdolnościach lub sytuacji podmiotów udostępniających zasoby, przedstawia, wraz z oświadczeniem, o którym mowa w Rozdziale </w:t>
      </w:r>
      <w:r w:rsidR="00636C0F" w:rsidRPr="006805E0">
        <w:rPr>
          <w:rFonts w:ascii="Arial" w:hAnsi="Arial" w:cs="Arial"/>
          <w:strike/>
          <w:sz w:val="20"/>
          <w:szCs w:val="20"/>
        </w:rPr>
        <w:t>VI</w:t>
      </w:r>
      <w:r w:rsidR="006B59B5" w:rsidRPr="006805E0">
        <w:rPr>
          <w:rFonts w:ascii="Arial" w:hAnsi="Arial" w:cs="Arial"/>
          <w:strike/>
          <w:sz w:val="20"/>
          <w:szCs w:val="20"/>
        </w:rPr>
        <w:t>I</w:t>
      </w:r>
      <w:r w:rsidRPr="006805E0">
        <w:rPr>
          <w:rFonts w:ascii="Arial" w:hAnsi="Arial" w:cs="Arial"/>
          <w:strike/>
          <w:sz w:val="20"/>
          <w:szCs w:val="20"/>
        </w:rPr>
        <w:t xml:space="preserve"> ust. </w:t>
      </w:r>
      <w:r w:rsidR="00276302" w:rsidRPr="006805E0">
        <w:rPr>
          <w:rFonts w:ascii="Arial" w:hAnsi="Arial" w:cs="Arial"/>
          <w:strike/>
          <w:sz w:val="20"/>
          <w:szCs w:val="20"/>
        </w:rPr>
        <w:t>4</w:t>
      </w:r>
      <w:r w:rsidRPr="006805E0">
        <w:rPr>
          <w:rFonts w:ascii="Arial" w:hAnsi="Arial" w:cs="Arial"/>
          <w:strike/>
          <w:sz w:val="20"/>
          <w:szCs w:val="20"/>
        </w:rPr>
        <w:t xml:space="preserve"> SWZ, także oświadczenie podmiotu udostępniającego zasoby, potwierdzające brak podstaw wykluczenia tego podmiotu oraz odpowiednio spełnianie warunków udziału w postępowaniu, w zakresie, w jakim wykonawca powołuje się na jego zasoby, zgodnie z katalogiem dokumentów określonych w </w:t>
      </w:r>
      <w:r w:rsidR="00276302" w:rsidRPr="006805E0">
        <w:rPr>
          <w:rFonts w:ascii="Arial" w:hAnsi="Arial" w:cs="Arial"/>
          <w:strike/>
          <w:sz w:val="20"/>
          <w:szCs w:val="20"/>
        </w:rPr>
        <w:t xml:space="preserve">tabeli w ust 5 </w:t>
      </w:r>
      <w:r w:rsidRPr="006805E0">
        <w:rPr>
          <w:rFonts w:ascii="Arial" w:hAnsi="Arial" w:cs="Arial"/>
          <w:strike/>
          <w:sz w:val="20"/>
          <w:szCs w:val="20"/>
        </w:rPr>
        <w:t xml:space="preserve">Rozdziale </w:t>
      </w:r>
      <w:r w:rsidR="00636C0F" w:rsidRPr="006805E0">
        <w:rPr>
          <w:rFonts w:ascii="Arial" w:hAnsi="Arial" w:cs="Arial"/>
          <w:strike/>
          <w:sz w:val="20"/>
          <w:szCs w:val="20"/>
        </w:rPr>
        <w:t>VI</w:t>
      </w:r>
      <w:r w:rsidR="006B59B5" w:rsidRPr="006805E0">
        <w:rPr>
          <w:rFonts w:ascii="Arial" w:hAnsi="Arial" w:cs="Arial"/>
          <w:strike/>
          <w:sz w:val="20"/>
          <w:szCs w:val="20"/>
        </w:rPr>
        <w:t>I</w:t>
      </w:r>
      <w:r w:rsidRPr="006805E0">
        <w:rPr>
          <w:rFonts w:ascii="Arial" w:hAnsi="Arial" w:cs="Arial"/>
          <w:strike/>
          <w:sz w:val="20"/>
          <w:szCs w:val="20"/>
        </w:rPr>
        <w:t xml:space="preserve"> SWZ.</w:t>
      </w:r>
    </w:p>
    <w:p w:rsidR="009B5FF0" w:rsidRDefault="009B5FF0" w:rsidP="005A1AA3">
      <w:pPr>
        <w:rPr>
          <w:b/>
          <w:bCs/>
          <w:sz w:val="20"/>
          <w:szCs w:val="20"/>
        </w:rPr>
      </w:pPr>
    </w:p>
    <w:p w:rsidR="009B5FF0" w:rsidRDefault="009B5FF0" w:rsidP="009B5FF0">
      <w:pPr>
        <w:pStyle w:val="NormalnyWeb"/>
        <w:spacing w:line="200" w:lineRule="atLeast"/>
        <w:ind w:left="0"/>
        <w:jc w:val="both"/>
        <w:rPr>
          <w:rFonts w:ascii="Arial" w:hAnsi="Arial" w:cs="Arial"/>
          <w:b/>
          <w:sz w:val="20"/>
          <w:szCs w:val="20"/>
        </w:rPr>
      </w:pPr>
    </w:p>
    <w:p w:rsidR="00CD4989" w:rsidRPr="005C6252" w:rsidRDefault="00636C0F" w:rsidP="004E75FE">
      <w:pPr>
        <w:pStyle w:val="NormalnyWeb"/>
        <w:spacing w:line="200" w:lineRule="atLeast"/>
        <w:ind w:left="0"/>
        <w:jc w:val="both"/>
        <w:rPr>
          <w:rFonts w:ascii="Arial" w:hAnsi="Arial" w:cs="Arial"/>
        </w:rPr>
      </w:pPr>
      <w:r>
        <w:rPr>
          <w:rFonts w:ascii="Arial" w:hAnsi="Arial" w:cs="Arial"/>
          <w:b/>
          <w:highlight w:val="green"/>
        </w:rPr>
        <w:t>I</w:t>
      </w:r>
      <w:r w:rsidR="005C6252" w:rsidRPr="005C6252">
        <w:rPr>
          <w:rFonts w:ascii="Arial" w:hAnsi="Arial" w:cs="Arial"/>
          <w:b/>
          <w:highlight w:val="green"/>
        </w:rPr>
        <w:t xml:space="preserve">X. </w:t>
      </w:r>
      <w:r w:rsidR="003E124F" w:rsidRPr="005C6252">
        <w:rPr>
          <w:rFonts w:ascii="Arial" w:hAnsi="Arial" w:cs="Arial"/>
          <w:b/>
          <w:highlight w:val="green"/>
        </w:rPr>
        <w:t>W</w:t>
      </w:r>
      <w:r w:rsidR="005C6252" w:rsidRPr="005C6252">
        <w:rPr>
          <w:rFonts w:ascii="Arial" w:hAnsi="Arial" w:cs="Arial"/>
          <w:b/>
          <w:highlight w:val="green"/>
        </w:rPr>
        <w:t>YKONAWCY MOGĄ</w:t>
      </w:r>
      <w:r w:rsidR="003E124F" w:rsidRPr="005C6252">
        <w:rPr>
          <w:rFonts w:ascii="Arial" w:hAnsi="Arial" w:cs="Arial"/>
          <w:b/>
          <w:highlight w:val="green"/>
        </w:rPr>
        <w:t xml:space="preserve"> </w:t>
      </w:r>
      <w:r w:rsidR="0019716B">
        <w:rPr>
          <w:rFonts w:ascii="Arial" w:hAnsi="Arial" w:cs="Arial"/>
          <w:b/>
          <w:highlight w:val="green"/>
        </w:rPr>
        <w:t>WSPÓL</w:t>
      </w:r>
      <w:r w:rsidR="005C6252" w:rsidRPr="005C6252">
        <w:rPr>
          <w:rFonts w:ascii="Arial" w:hAnsi="Arial" w:cs="Arial"/>
          <w:b/>
          <w:highlight w:val="green"/>
        </w:rPr>
        <w:t>NIE UBIEGAĆ SIĘ</w:t>
      </w:r>
      <w:r w:rsidR="003E124F" w:rsidRPr="005C6252">
        <w:rPr>
          <w:rFonts w:ascii="Arial" w:hAnsi="Arial" w:cs="Arial"/>
          <w:b/>
          <w:highlight w:val="green"/>
        </w:rPr>
        <w:t xml:space="preserve"> </w:t>
      </w:r>
      <w:r w:rsidR="005C6252" w:rsidRPr="005C6252">
        <w:rPr>
          <w:rFonts w:ascii="Arial" w:hAnsi="Arial" w:cs="Arial"/>
          <w:b/>
          <w:highlight w:val="green"/>
        </w:rPr>
        <w:t>O UDZIELENIE ZAMÓWIENIA</w:t>
      </w:r>
      <w:r w:rsidR="003E124F" w:rsidRPr="005C6252">
        <w:rPr>
          <w:rFonts w:ascii="Arial" w:hAnsi="Arial" w:cs="Arial"/>
          <w:b/>
          <w:highlight w:val="green"/>
        </w:rPr>
        <w:t xml:space="preserve"> </w:t>
      </w:r>
      <w:r w:rsidR="005A1AA3" w:rsidRPr="005C6252">
        <w:rPr>
          <w:rFonts w:ascii="Arial" w:hAnsi="Arial" w:cs="Arial"/>
          <w:b/>
          <w:highlight w:val="green"/>
        </w:rPr>
        <w:t>(SPÓŁKI CYWILNE/ KONSORCJA)</w:t>
      </w:r>
      <w:r w:rsidR="003E124F" w:rsidRPr="005C6252">
        <w:rPr>
          <w:rFonts w:ascii="Arial" w:hAnsi="Arial" w:cs="Arial"/>
          <w:b/>
          <w:highlight w:val="green"/>
        </w:rPr>
        <w:t>.</w:t>
      </w:r>
      <w:r w:rsidR="003E124F" w:rsidRPr="005C6252">
        <w:rPr>
          <w:rFonts w:ascii="Arial" w:hAnsi="Arial" w:cs="Arial"/>
        </w:rPr>
        <w:t xml:space="preserve"> </w:t>
      </w:r>
    </w:p>
    <w:p w:rsidR="004E75FE" w:rsidRPr="00F34ED9" w:rsidRDefault="004E75FE" w:rsidP="00C153EE">
      <w:pPr>
        <w:pStyle w:val="Akapitzlist"/>
        <w:numPr>
          <w:ilvl w:val="0"/>
          <w:numId w:val="19"/>
        </w:numPr>
        <w:spacing w:before="240" w:line="360" w:lineRule="auto"/>
        <w:contextualSpacing/>
        <w:jc w:val="both"/>
        <w:rPr>
          <w:rFonts w:ascii="Arial" w:hAnsi="Arial" w:cs="Arial"/>
        </w:rPr>
      </w:pPr>
      <w:r w:rsidRPr="000C7661">
        <w:rPr>
          <w:rFonts w:ascii="Arial" w:hAnsi="Arial" w:cs="Arial"/>
        </w:rPr>
        <w:lastRenderedPageBreak/>
        <w:t xml:space="preserve">W takim przypadku Wykonawcy ustanawiają </w:t>
      </w:r>
      <w:r w:rsidRPr="00F34ED9">
        <w:rPr>
          <w:rFonts w:ascii="Arial" w:hAnsi="Arial" w:cs="Arial"/>
        </w:rPr>
        <w:t>pełnomocnika do reprezentowania ich w postępowaniu albo do reprezentowania i zawarcia umowy w sprawie zamówienia publicznego. Pełnomocnictwo</w:t>
      </w:r>
      <w:r w:rsidRPr="00F34ED9">
        <w:rPr>
          <w:rFonts w:ascii="Arial" w:hAnsi="Arial" w:cs="Arial"/>
          <w:b/>
        </w:rPr>
        <w:t xml:space="preserve"> </w:t>
      </w:r>
      <w:r w:rsidRPr="00F34ED9">
        <w:rPr>
          <w:rFonts w:ascii="Arial" w:hAnsi="Arial" w:cs="Arial"/>
        </w:rPr>
        <w:t xml:space="preserve">winno być załączone do oferty. </w:t>
      </w:r>
    </w:p>
    <w:p w:rsidR="004E75FE" w:rsidRPr="000C7661" w:rsidRDefault="004E75FE" w:rsidP="00C153EE">
      <w:pPr>
        <w:pStyle w:val="Akapitzlist"/>
        <w:numPr>
          <w:ilvl w:val="0"/>
          <w:numId w:val="18"/>
        </w:numPr>
        <w:spacing w:line="360" w:lineRule="auto"/>
        <w:contextualSpacing/>
        <w:jc w:val="both"/>
        <w:rPr>
          <w:rFonts w:ascii="Arial" w:hAnsi="Arial" w:cs="Arial"/>
        </w:rPr>
      </w:pPr>
      <w:r w:rsidRPr="00F34ED9">
        <w:rPr>
          <w:rFonts w:ascii="Arial" w:hAnsi="Arial" w:cs="Arial"/>
        </w:rPr>
        <w:t xml:space="preserve">W przypadku Wykonawców wspólnie ubiegających się o udzielenie zamówienia, oświadczenia, o których </w:t>
      </w:r>
      <w:r w:rsidRPr="00762DA6">
        <w:rPr>
          <w:rFonts w:ascii="Arial" w:hAnsi="Arial" w:cs="Arial"/>
        </w:rPr>
        <w:t xml:space="preserve">mowa w Rozdziale </w:t>
      </w:r>
      <w:r w:rsidR="00636C0F" w:rsidRPr="00762DA6">
        <w:rPr>
          <w:rFonts w:ascii="Arial" w:hAnsi="Arial" w:cs="Arial"/>
        </w:rPr>
        <w:t>VI</w:t>
      </w:r>
      <w:r w:rsidR="006B59B5" w:rsidRPr="00762DA6">
        <w:rPr>
          <w:rFonts w:ascii="Arial" w:hAnsi="Arial" w:cs="Arial"/>
        </w:rPr>
        <w:t>I</w:t>
      </w:r>
      <w:r w:rsidRPr="00762DA6">
        <w:rPr>
          <w:rFonts w:ascii="Arial" w:hAnsi="Arial" w:cs="Arial"/>
        </w:rPr>
        <w:t xml:space="preserve"> ust. </w:t>
      </w:r>
      <w:r w:rsidR="00276302" w:rsidRPr="00762DA6">
        <w:rPr>
          <w:rFonts w:ascii="Arial" w:hAnsi="Arial" w:cs="Arial"/>
        </w:rPr>
        <w:t>4</w:t>
      </w:r>
      <w:r w:rsidRPr="00762DA6">
        <w:rPr>
          <w:rFonts w:ascii="Arial" w:hAnsi="Arial" w:cs="Arial"/>
        </w:rPr>
        <w:t xml:space="preserve"> SWZ, składa</w:t>
      </w:r>
      <w:r w:rsidRPr="00F34ED9">
        <w:rPr>
          <w:rFonts w:ascii="Arial" w:hAnsi="Arial" w:cs="Arial"/>
        </w:rPr>
        <w:t xml:space="preserve"> każdy z wykonawców. Oświadczenia te potwierdzają brak podstaw wykluczenia oraz spełnianie warunków udziału w zakresie, w jakim każdy z wykonawców wykazuje spełnianie warunków</w:t>
      </w:r>
      <w:r w:rsidRPr="000C7661">
        <w:rPr>
          <w:rFonts w:ascii="Arial" w:hAnsi="Arial" w:cs="Arial"/>
        </w:rPr>
        <w:t xml:space="preserve"> udziału w postępowaniu.</w:t>
      </w:r>
    </w:p>
    <w:p w:rsidR="004E75FE" w:rsidRPr="000C7661" w:rsidRDefault="004E75FE" w:rsidP="00C153EE">
      <w:pPr>
        <w:pStyle w:val="Akapitzlist"/>
        <w:numPr>
          <w:ilvl w:val="0"/>
          <w:numId w:val="17"/>
        </w:numPr>
        <w:spacing w:line="360" w:lineRule="auto"/>
        <w:contextualSpacing/>
        <w:jc w:val="both"/>
        <w:rPr>
          <w:rFonts w:ascii="Arial" w:hAnsi="Arial" w:cs="Arial"/>
        </w:rPr>
      </w:pPr>
      <w:r w:rsidRPr="000C7661">
        <w:rPr>
          <w:rFonts w:ascii="Arial" w:hAnsi="Arial" w:cs="Arial"/>
        </w:rPr>
        <w:t>Wykonawcy wspólnie ubiegający się o udzielenie zamówienia dołączają do oferty oświadczenie, z którego wynika, które roboty budowlane/dostawy/usługi wykonają poszczególni wykonawcy.</w:t>
      </w:r>
    </w:p>
    <w:p w:rsidR="004E75FE" w:rsidRPr="000C7661" w:rsidRDefault="004E75FE" w:rsidP="00C153EE">
      <w:pPr>
        <w:pStyle w:val="Akapitzlist"/>
        <w:numPr>
          <w:ilvl w:val="0"/>
          <w:numId w:val="16"/>
        </w:numPr>
        <w:spacing w:line="360" w:lineRule="auto"/>
        <w:contextualSpacing/>
        <w:jc w:val="both"/>
        <w:rPr>
          <w:rFonts w:ascii="Arial" w:hAnsi="Arial" w:cs="Arial"/>
        </w:rPr>
      </w:pPr>
      <w:r w:rsidRPr="000C7661">
        <w:rPr>
          <w:rFonts w:ascii="Arial" w:hAnsi="Arial" w:cs="Arial"/>
        </w:rPr>
        <w:t>Oświadczenia i dokumenty potwierdzające brak podstaw do wykluczenia z postępowania składa każdy z Wykonawców wspólnie ubiegających się o zamówienie.</w:t>
      </w:r>
    </w:p>
    <w:p w:rsidR="004E75FE" w:rsidRDefault="004E75FE" w:rsidP="004E75FE">
      <w:pPr>
        <w:pStyle w:val="NormalnyWeb"/>
        <w:spacing w:line="200" w:lineRule="atLeast"/>
        <w:ind w:left="0"/>
        <w:jc w:val="both"/>
        <w:rPr>
          <w:rFonts w:ascii="Arial" w:hAnsi="Arial" w:cs="Arial"/>
          <w:sz w:val="20"/>
          <w:szCs w:val="20"/>
          <w:highlight w:val="yellow"/>
        </w:rPr>
      </w:pPr>
    </w:p>
    <w:p w:rsidR="003E124F" w:rsidRPr="00E72CBF" w:rsidRDefault="003E124F" w:rsidP="003E124F">
      <w:pPr>
        <w:pStyle w:val="NormalnyWeb"/>
        <w:ind w:left="0"/>
      </w:pPr>
    </w:p>
    <w:p w:rsidR="003E124F" w:rsidRPr="00BB04AE" w:rsidRDefault="003E124F" w:rsidP="00BB04AE">
      <w:pPr>
        <w:spacing w:after="120"/>
        <w:rPr>
          <w:rFonts w:ascii="Arial" w:hAnsi="Arial" w:cs="Arial"/>
          <w:b/>
        </w:rPr>
      </w:pPr>
      <w:r w:rsidRPr="00BB04AE">
        <w:rPr>
          <w:rFonts w:ascii="Arial" w:hAnsi="Arial" w:cs="Arial"/>
          <w:b/>
          <w:highlight w:val="green"/>
        </w:rPr>
        <w:t>X. SPOSÓB POROZUMIEWANIA SIĘ ZAMAWIAJĄCEGO Z WYKONAWCAMI</w:t>
      </w:r>
    </w:p>
    <w:p w:rsidR="0084008C" w:rsidRPr="00BB04AE" w:rsidRDefault="0084008C" w:rsidP="00276302">
      <w:pPr>
        <w:spacing w:line="276" w:lineRule="auto"/>
        <w:rPr>
          <w:rFonts w:ascii="Arial" w:hAnsi="Arial" w:cs="Arial"/>
          <w:sz w:val="20"/>
          <w:szCs w:val="20"/>
        </w:rPr>
      </w:pPr>
      <w:r w:rsidRPr="00BB04AE">
        <w:rPr>
          <w:rFonts w:ascii="Arial" w:hAnsi="Arial" w:cs="Arial"/>
          <w:sz w:val="20"/>
          <w:szCs w:val="20"/>
        </w:rPr>
        <w:t xml:space="preserve">1. W postępowaniu o udzielenie zamówienia komunikacja między Zamawiającym a Wykonawcami odbywa się przy użyciu </w:t>
      </w:r>
      <w:proofErr w:type="spellStart"/>
      <w:r w:rsidRPr="00BB04AE">
        <w:rPr>
          <w:rFonts w:ascii="Arial" w:hAnsi="Arial" w:cs="Arial"/>
          <w:sz w:val="20"/>
          <w:szCs w:val="20"/>
        </w:rPr>
        <w:t>miniPortalu</w:t>
      </w:r>
      <w:proofErr w:type="spellEnd"/>
      <w:r w:rsidRPr="00BB04AE">
        <w:rPr>
          <w:rFonts w:ascii="Arial" w:hAnsi="Arial" w:cs="Arial"/>
          <w:sz w:val="20"/>
          <w:szCs w:val="20"/>
        </w:rPr>
        <w:t>, który dostępny jest pod adresem: https</w:t>
      </w:r>
      <w:proofErr w:type="gramStart"/>
      <w:r w:rsidRPr="00BB04AE">
        <w:rPr>
          <w:rFonts w:ascii="Arial" w:hAnsi="Arial" w:cs="Arial"/>
          <w:sz w:val="20"/>
          <w:szCs w:val="20"/>
        </w:rPr>
        <w:t>://miniportal</w:t>
      </w:r>
      <w:proofErr w:type="gramEnd"/>
      <w:r w:rsidRPr="00BB04AE">
        <w:rPr>
          <w:rFonts w:ascii="Arial" w:hAnsi="Arial" w:cs="Arial"/>
          <w:sz w:val="20"/>
          <w:szCs w:val="20"/>
        </w:rPr>
        <w:t>.</w:t>
      </w:r>
      <w:proofErr w:type="gramStart"/>
      <w:r w:rsidRPr="00BB04AE">
        <w:rPr>
          <w:rFonts w:ascii="Arial" w:hAnsi="Arial" w:cs="Arial"/>
          <w:sz w:val="20"/>
          <w:szCs w:val="20"/>
        </w:rPr>
        <w:t>uzp</w:t>
      </w:r>
      <w:proofErr w:type="gramEnd"/>
      <w:r w:rsidRPr="00BB04AE">
        <w:rPr>
          <w:rFonts w:ascii="Arial" w:hAnsi="Arial" w:cs="Arial"/>
          <w:sz w:val="20"/>
          <w:szCs w:val="20"/>
        </w:rPr>
        <w:t>.</w:t>
      </w:r>
      <w:proofErr w:type="gramStart"/>
      <w:r w:rsidRPr="00BB04AE">
        <w:rPr>
          <w:rFonts w:ascii="Arial" w:hAnsi="Arial" w:cs="Arial"/>
          <w:sz w:val="20"/>
          <w:szCs w:val="20"/>
        </w:rPr>
        <w:t>gov</w:t>
      </w:r>
      <w:proofErr w:type="gramEnd"/>
      <w:r w:rsidRPr="00BB04AE">
        <w:rPr>
          <w:rFonts w:ascii="Arial" w:hAnsi="Arial" w:cs="Arial"/>
          <w:sz w:val="20"/>
          <w:szCs w:val="20"/>
        </w:rPr>
        <w:t xml:space="preserve">.pl/, </w:t>
      </w:r>
      <w:proofErr w:type="spellStart"/>
      <w:r w:rsidRPr="00BB04AE">
        <w:rPr>
          <w:rFonts w:ascii="Arial" w:hAnsi="Arial" w:cs="Arial"/>
          <w:sz w:val="20"/>
          <w:szCs w:val="20"/>
        </w:rPr>
        <w:t>ePUAPu</w:t>
      </w:r>
      <w:proofErr w:type="spellEnd"/>
      <w:r w:rsidRPr="00BB04AE">
        <w:rPr>
          <w:rFonts w:ascii="Arial" w:hAnsi="Arial" w:cs="Arial"/>
          <w:sz w:val="20"/>
          <w:szCs w:val="20"/>
        </w:rPr>
        <w:t>, dostępnego pod adresem: https</w:t>
      </w:r>
      <w:proofErr w:type="gramStart"/>
      <w:r w:rsidRPr="00BB04AE">
        <w:rPr>
          <w:rFonts w:ascii="Arial" w:hAnsi="Arial" w:cs="Arial"/>
          <w:sz w:val="20"/>
          <w:szCs w:val="20"/>
        </w:rPr>
        <w:t>://epuap</w:t>
      </w:r>
      <w:proofErr w:type="gramEnd"/>
      <w:r w:rsidRPr="00BB04AE">
        <w:rPr>
          <w:rFonts w:ascii="Arial" w:hAnsi="Arial" w:cs="Arial"/>
          <w:sz w:val="20"/>
          <w:szCs w:val="20"/>
        </w:rPr>
        <w:t>.</w:t>
      </w:r>
      <w:proofErr w:type="gramStart"/>
      <w:r w:rsidRPr="00BB04AE">
        <w:rPr>
          <w:rFonts w:ascii="Arial" w:hAnsi="Arial" w:cs="Arial"/>
          <w:sz w:val="20"/>
          <w:szCs w:val="20"/>
        </w:rPr>
        <w:t>gov</w:t>
      </w:r>
      <w:proofErr w:type="gramEnd"/>
      <w:r w:rsidRPr="00BB04AE">
        <w:rPr>
          <w:rFonts w:ascii="Arial" w:hAnsi="Arial" w:cs="Arial"/>
          <w:sz w:val="20"/>
          <w:szCs w:val="20"/>
        </w:rPr>
        <w:t>.</w:t>
      </w:r>
      <w:proofErr w:type="gramStart"/>
      <w:r w:rsidRPr="00BB04AE">
        <w:rPr>
          <w:rFonts w:ascii="Arial" w:hAnsi="Arial" w:cs="Arial"/>
          <w:sz w:val="20"/>
          <w:szCs w:val="20"/>
        </w:rPr>
        <w:t>pl</w:t>
      </w:r>
      <w:proofErr w:type="gramEnd"/>
      <w:r w:rsidRPr="00BB04AE">
        <w:rPr>
          <w:rFonts w:ascii="Arial" w:hAnsi="Arial" w:cs="Arial"/>
          <w:sz w:val="20"/>
          <w:szCs w:val="20"/>
        </w:rPr>
        <w:t>/wps/po</w:t>
      </w:r>
      <w:r w:rsidR="003A602D">
        <w:rPr>
          <w:rFonts w:ascii="Arial" w:hAnsi="Arial" w:cs="Arial"/>
          <w:sz w:val="20"/>
          <w:szCs w:val="20"/>
        </w:rPr>
        <w:t>rtal oraz poczty elektronicznej</w:t>
      </w:r>
      <w:r w:rsidRPr="00BB04AE">
        <w:rPr>
          <w:rFonts w:ascii="Arial" w:hAnsi="Arial" w:cs="Arial"/>
          <w:sz w:val="20"/>
          <w:szCs w:val="20"/>
        </w:rPr>
        <w:t xml:space="preserve">. </w:t>
      </w:r>
    </w:p>
    <w:p w:rsidR="0084008C" w:rsidRPr="00BB04AE" w:rsidRDefault="004F3F7B" w:rsidP="00276302">
      <w:pPr>
        <w:spacing w:line="276" w:lineRule="auto"/>
        <w:rPr>
          <w:rFonts w:ascii="Arial" w:hAnsi="Arial" w:cs="Arial"/>
          <w:sz w:val="20"/>
          <w:szCs w:val="20"/>
        </w:rPr>
      </w:pPr>
      <w:r w:rsidRPr="00BB04AE">
        <w:rPr>
          <w:rFonts w:ascii="Arial" w:hAnsi="Arial" w:cs="Arial"/>
          <w:sz w:val="20"/>
          <w:szCs w:val="20"/>
        </w:rPr>
        <w:t>2</w:t>
      </w:r>
      <w:r w:rsidR="0084008C" w:rsidRPr="00BB04AE">
        <w:rPr>
          <w:rFonts w:ascii="Arial" w:hAnsi="Arial" w:cs="Arial"/>
          <w:sz w:val="20"/>
          <w:szCs w:val="20"/>
        </w:rPr>
        <w:t xml:space="preserve">. Wykonawca zamierzający wziąć udział w postępowaniu o udzielenie zamówienia publicznego, musi posiadać konto na </w:t>
      </w:r>
      <w:proofErr w:type="spellStart"/>
      <w:r w:rsidR="0084008C" w:rsidRPr="00BB04AE">
        <w:rPr>
          <w:rFonts w:ascii="Arial" w:hAnsi="Arial" w:cs="Arial"/>
          <w:sz w:val="20"/>
          <w:szCs w:val="20"/>
        </w:rPr>
        <w:t>ePUAP</w:t>
      </w:r>
      <w:proofErr w:type="spellEnd"/>
      <w:r w:rsidR="0084008C" w:rsidRPr="00BB04AE">
        <w:rPr>
          <w:rFonts w:ascii="Arial" w:hAnsi="Arial" w:cs="Arial"/>
          <w:sz w:val="20"/>
          <w:szCs w:val="20"/>
        </w:rPr>
        <w:t xml:space="preserve">. Wykonawca posiadający konto na </w:t>
      </w:r>
      <w:proofErr w:type="spellStart"/>
      <w:r w:rsidR="0084008C" w:rsidRPr="00BB04AE">
        <w:rPr>
          <w:rFonts w:ascii="Arial" w:hAnsi="Arial" w:cs="Arial"/>
          <w:sz w:val="20"/>
          <w:szCs w:val="20"/>
        </w:rPr>
        <w:t>ePUAP</w:t>
      </w:r>
      <w:proofErr w:type="spellEnd"/>
      <w:r w:rsidR="0084008C" w:rsidRPr="00BB04AE">
        <w:rPr>
          <w:rFonts w:ascii="Arial" w:hAnsi="Arial" w:cs="Arial"/>
          <w:sz w:val="20"/>
          <w:szCs w:val="20"/>
        </w:rPr>
        <w:t xml:space="preserve"> ma dostęp do następujących formularzy:</w:t>
      </w:r>
      <w:r w:rsidR="00FB105D" w:rsidRPr="00BB04AE">
        <w:rPr>
          <w:rFonts w:ascii="Arial" w:hAnsi="Arial" w:cs="Arial"/>
          <w:sz w:val="20"/>
          <w:szCs w:val="20"/>
        </w:rPr>
        <w:t xml:space="preserve"> </w:t>
      </w:r>
      <w:r w:rsidR="0084008C" w:rsidRPr="00BB04AE">
        <w:rPr>
          <w:rFonts w:ascii="Arial" w:hAnsi="Arial" w:cs="Arial"/>
          <w:sz w:val="20"/>
          <w:szCs w:val="20"/>
        </w:rPr>
        <w:t>„Formularz do złożenia, zmiany, wycofania oferty lub wniosku” oraz do</w:t>
      </w:r>
      <w:r w:rsidR="00FB105D" w:rsidRPr="00BB04AE">
        <w:rPr>
          <w:rFonts w:ascii="Arial" w:hAnsi="Arial" w:cs="Arial"/>
          <w:sz w:val="20"/>
          <w:szCs w:val="20"/>
        </w:rPr>
        <w:t xml:space="preserve"> </w:t>
      </w:r>
      <w:r w:rsidR="0084008C" w:rsidRPr="00BB04AE">
        <w:rPr>
          <w:rFonts w:ascii="Arial" w:hAnsi="Arial" w:cs="Arial"/>
          <w:sz w:val="20"/>
          <w:szCs w:val="20"/>
        </w:rPr>
        <w:t>„Formularza do komunikacji”.</w:t>
      </w:r>
    </w:p>
    <w:p w:rsidR="0084008C" w:rsidRPr="00BB04AE" w:rsidRDefault="00D9699D" w:rsidP="00276302">
      <w:pPr>
        <w:spacing w:line="276" w:lineRule="auto"/>
        <w:rPr>
          <w:rFonts w:ascii="Arial" w:hAnsi="Arial" w:cs="Arial"/>
          <w:sz w:val="20"/>
          <w:szCs w:val="20"/>
        </w:rPr>
      </w:pPr>
      <w:r w:rsidRPr="00BB04AE">
        <w:rPr>
          <w:rFonts w:ascii="Arial" w:hAnsi="Arial" w:cs="Arial"/>
          <w:sz w:val="20"/>
          <w:szCs w:val="20"/>
        </w:rPr>
        <w:t>3</w:t>
      </w:r>
      <w:r w:rsidR="0084008C" w:rsidRPr="00BB04AE">
        <w:rPr>
          <w:rFonts w:ascii="Arial" w:hAnsi="Arial" w:cs="Arial"/>
          <w:sz w:val="20"/>
          <w:szCs w:val="20"/>
        </w:rPr>
        <w:t xml:space="preserve">. Wymagania techniczne i organizacyjne wysyłania i odbierania dokumentów elektronicznych, elektronicznych kopii dokumentów i oświadczeń oraz informacji przekazywanych przy ich użyciu opisane zostały w Regulaminie korzystania z systemu </w:t>
      </w:r>
      <w:proofErr w:type="spellStart"/>
      <w:r w:rsidR="0084008C" w:rsidRPr="00BB04AE">
        <w:rPr>
          <w:rFonts w:ascii="Arial" w:hAnsi="Arial" w:cs="Arial"/>
          <w:sz w:val="20"/>
          <w:szCs w:val="20"/>
        </w:rPr>
        <w:t>miniPortal</w:t>
      </w:r>
      <w:proofErr w:type="spellEnd"/>
      <w:r w:rsidR="0084008C" w:rsidRPr="00BB04AE">
        <w:rPr>
          <w:rFonts w:ascii="Arial" w:hAnsi="Arial" w:cs="Arial"/>
          <w:sz w:val="20"/>
          <w:szCs w:val="20"/>
        </w:rPr>
        <w:t xml:space="preserve"> oraz Warunkach korzystania z elektronicznej platformy usług administracji publicznej (</w:t>
      </w:r>
      <w:proofErr w:type="spellStart"/>
      <w:r w:rsidR="0084008C" w:rsidRPr="00BB04AE">
        <w:rPr>
          <w:rFonts w:ascii="Arial" w:hAnsi="Arial" w:cs="Arial"/>
          <w:sz w:val="20"/>
          <w:szCs w:val="20"/>
        </w:rPr>
        <w:t>ePUAP</w:t>
      </w:r>
      <w:proofErr w:type="spellEnd"/>
      <w:r w:rsidR="0084008C" w:rsidRPr="00BB04AE">
        <w:rPr>
          <w:rFonts w:ascii="Arial" w:hAnsi="Arial" w:cs="Arial"/>
          <w:sz w:val="20"/>
          <w:szCs w:val="20"/>
        </w:rPr>
        <w:t xml:space="preserve">). </w:t>
      </w:r>
    </w:p>
    <w:p w:rsidR="0084008C" w:rsidRPr="00BB04AE" w:rsidRDefault="00D9699D" w:rsidP="00276302">
      <w:pPr>
        <w:spacing w:line="276" w:lineRule="auto"/>
        <w:rPr>
          <w:rFonts w:ascii="Arial" w:hAnsi="Arial" w:cs="Arial"/>
          <w:sz w:val="20"/>
          <w:szCs w:val="20"/>
        </w:rPr>
      </w:pPr>
      <w:r w:rsidRPr="00BB04AE">
        <w:rPr>
          <w:rFonts w:ascii="Arial" w:hAnsi="Arial" w:cs="Arial"/>
          <w:sz w:val="20"/>
          <w:szCs w:val="20"/>
        </w:rPr>
        <w:t>4</w:t>
      </w:r>
      <w:r w:rsidR="0084008C" w:rsidRPr="00BB04AE">
        <w:rPr>
          <w:rFonts w:ascii="Arial" w:hAnsi="Arial" w:cs="Arial"/>
          <w:sz w:val="20"/>
          <w:szCs w:val="20"/>
        </w:rPr>
        <w:t xml:space="preserve">. Maksymalny rozmiar plików przesyłanych za pośrednictwem dedykowanych formularzy: „Formularz złożenia, zmiany, wycofania oferty lub wniosku” i „Formularza do komunikacji” wynosi 150 MB. </w:t>
      </w:r>
    </w:p>
    <w:p w:rsidR="0084008C" w:rsidRPr="00BB04AE" w:rsidRDefault="00D9699D" w:rsidP="00276302">
      <w:pPr>
        <w:spacing w:line="276" w:lineRule="auto"/>
        <w:rPr>
          <w:rFonts w:ascii="Arial" w:hAnsi="Arial" w:cs="Arial"/>
          <w:sz w:val="20"/>
          <w:szCs w:val="20"/>
        </w:rPr>
      </w:pPr>
      <w:r w:rsidRPr="00BB04AE">
        <w:rPr>
          <w:rFonts w:ascii="Arial" w:hAnsi="Arial" w:cs="Arial"/>
          <w:sz w:val="20"/>
          <w:szCs w:val="20"/>
        </w:rPr>
        <w:t>5</w:t>
      </w:r>
      <w:r w:rsidR="0084008C" w:rsidRPr="00BB04AE">
        <w:rPr>
          <w:rFonts w:ascii="Arial" w:hAnsi="Arial" w:cs="Arial"/>
          <w:sz w:val="20"/>
          <w:szCs w:val="20"/>
        </w:rPr>
        <w:t xml:space="preserve">. Za datę przekazania oferty, wniosków, zawiadomień, dokumentów elektronicznych, oświadczeń lub elektronicznych kopii dokumentów lub oświadczeń oraz innych informacji przyjmuje się datę ich przekazania na </w:t>
      </w:r>
      <w:proofErr w:type="spellStart"/>
      <w:r w:rsidR="0084008C" w:rsidRPr="00BB04AE">
        <w:rPr>
          <w:rFonts w:ascii="Arial" w:hAnsi="Arial" w:cs="Arial"/>
          <w:sz w:val="20"/>
          <w:szCs w:val="20"/>
        </w:rPr>
        <w:t>ePUAP</w:t>
      </w:r>
      <w:proofErr w:type="spellEnd"/>
      <w:r w:rsidR="0084008C" w:rsidRPr="00BB04AE">
        <w:rPr>
          <w:rFonts w:ascii="Arial" w:hAnsi="Arial" w:cs="Arial"/>
          <w:sz w:val="20"/>
          <w:szCs w:val="20"/>
        </w:rPr>
        <w:t xml:space="preserve">. </w:t>
      </w:r>
    </w:p>
    <w:p w:rsidR="0084008C" w:rsidRPr="00BB04AE" w:rsidRDefault="00D9699D" w:rsidP="00276302">
      <w:pPr>
        <w:spacing w:line="276" w:lineRule="auto"/>
        <w:rPr>
          <w:rFonts w:ascii="Arial" w:hAnsi="Arial" w:cs="Arial"/>
          <w:sz w:val="20"/>
          <w:szCs w:val="20"/>
        </w:rPr>
      </w:pPr>
      <w:r w:rsidRPr="00BB04AE">
        <w:rPr>
          <w:rFonts w:ascii="Arial" w:hAnsi="Arial" w:cs="Arial"/>
          <w:sz w:val="20"/>
          <w:szCs w:val="20"/>
        </w:rPr>
        <w:t>6</w:t>
      </w:r>
      <w:r w:rsidR="0084008C" w:rsidRPr="00BB04AE">
        <w:rPr>
          <w:rFonts w:ascii="Arial" w:hAnsi="Arial" w:cs="Arial"/>
          <w:sz w:val="20"/>
          <w:szCs w:val="20"/>
        </w:rPr>
        <w:t xml:space="preserve">. Zamawiający przekazuje link do postępowania oraz ID </w:t>
      </w:r>
      <w:proofErr w:type="gramStart"/>
      <w:r w:rsidR="0084008C" w:rsidRPr="00BB04AE">
        <w:rPr>
          <w:rFonts w:ascii="Arial" w:hAnsi="Arial" w:cs="Arial"/>
          <w:sz w:val="20"/>
          <w:szCs w:val="20"/>
        </w:rPr>
        <w:t>postępowania jako</w:t>
      </w:r>
      <w:proofErr w:type="gramEnd"/>
      <w:r w:rsidR="0084008C" w:rsidRPr="00BB04AE">
        <w:rPr>
          <w:rFonts w:ascii="Arial" w:hAnsi="Arial" w:cs="Arial"/>
          <w:sz w:val="20"/>
          <w:szCs w:val="20"/>
        </w:rPr>
        <w:t xml:space="preserve"> załącznik do niniejszej SWZ. Dane postępowanie można wyszukać również na Liście wszystkich postępowań w </w:t>
      </w:r>
      <w:proofErr w:type="spellStart"/>
      <w:r w:rsidR="0084008C" w:rsidRPr="00BB04AE">
        <w:rPr>
          <w:rFonts w:ascii="Arial" w:hAnsi="Arial" w:cs="Arial"/>
          <w:sz w:val="20"/>
          <w:szCs w:val="20"/>
        </w:rPr>
        <w:t>miniPortalu</w:t>
      </w:r>
      <w:proofErr w:type="spellEnd"/>
      <w:r w:rsidR="0084008C" w:rsidRPr="00BB04AE">
        <w:rPr>
          <w:rFonts w:ascii="Arial" w:hAnsi="Arial" w:cs="Arial"/>
          <w:sz w:val="20"/>
          <w:szCs w:val="20"/>
        </w:rPr>
        <w:t xml:space="preserve"> klikając wcześniej opcję „Dla Wykonawców” lub ze strony głównej z zakładki Postępowania. </w:t>
      </w:r>
    </w:p>
    <w:p w:rsidR="0084008C" w:rsidRPr="00BB04AE" w:rsidRDefault="00BB04AE" w:rsidP="00276302">
      <w:pPr>
        <w:spacing w:line="276" w:lineRule="auto"/>
        <w:rPr>
          <w:rFonts w:ascii="Arial" w:hAnsi="Arial" w:cs="Arial"/>
          <w:sz w:val="20"/>
          <w:szCs w:val="20"/>
        </w:rPr>
      </w:pPr>
      <w:r w:rsidRPr="00BB04AE">
        <w:rPr>
          <w:rFonts w:ascii="Arial" w:hAnsi="Arial" w:cs="Arial"/>
          <w:sz w:val="20"/>
          <w:szCs w:val="20"/>
        </w:rPr>
        <w:t>7</w:t>
      </w:r>
      <w:r w:rsidR="0084008C" w:rsidRPr="00BB04AE">
        <w:rPr>
          <w:rFonts w:ascii="Arial" w:hAnsi="Arial" w:cs="Arial"/>
          <w:sz w:val="20"/>
          <w:szCs w:val="20"/>
        </w:rPr>
        <w:t xml:space="preserve">. W postępowaniu o udzielenie zamówienia komunikacja pomiędzy Zamawiającym a Wykonawcami w szczególności składanie oświadczeń, wniosków (innych niż </w:t>
      </w:r>
      <w:r w:rsidRPr="00BB04AE">
        <w:rPr>
          <w:rFonts w:ascii="Arial" w:hAnsi="Arial" w:cs="Arial"/>
          <w:sz w:val="20"/>
          <w:szCs w:val="20"/>
        </w:rPr>
        <w:t>oferty</w:t>
      </w:r>
      <w:r w:rsidR="0084008C" w:rsidRPr="00BB04AE">
        <w:rPr>
          <w:rFonts w:ascii="Arial" w:hAnsi="Arial" w:cs="Arial"/>
          <w:sz w:val="20"/>
          <w:szCs w:val="20"/>
        </w:rPr>
        <w:t xml:space="preserve">), zawiadomień oraz przekazywanie informacji odbywa się elektronicznie za pośrednictwem dedykowanego formularza: „Formularz do komunikacji” dostępnego na </w:t>
      </w:r>
      <w:proofErr w:type="spellStart"/>
      <w:r w:rsidR="0084008C" w:rsidRPr="00BB04AE">
        <w:rPr>
          <w:rFonts w:ascii="Arial" w:hAnsi="Arial" w:cs="Arial"/>
          <w:sz w:val="20"/>
          <w:szCs w:val="20"/>
        </w:rPr>
        <w:t>ePUAP</w:t>
      </w:r>
      <w:proofErr w:type="spellEnd"/>
      <w:r w:rsidR="0084008C" w:rsidRPr="00BB04AE">
        <w:rPr>
          <w:rFonts w:ascii="Arial" w:hAnsi="Arial" w:cs="Arial"/>
          <w:sz w:val="20"/>
          <w:szCs w:val="20"/>
        </w:rPr>
        <w:t xml:space="preserve"> oraz udostępnionego przez </w:t>
      </w:r>
      <w:proofErr w:type="spellStart"/>
      <w:r w:rsidR="0084008C" w:rsidRPr="00BB04AE">
        <w:rPr>
          <w:rFonts w:ascii="Arial" w:hAnsi="Arial" w:cs="Arial"/>
          <w:sz w:val="20"/>
          <w:szCs w:val="20"/>
        </w:rPr>
        <w:t>miniPortal</w:t>
      </w:r>
      <w:proofErr w:type="spellEnd"/>
      <w:r w:rsidR="0084008C" w:rsidRPr="00BB04AE">
        <w:rPr>
          <w:rFonts w:ascii="Arial" w:hAnsi="Arial" w:cs="Arial"/>
          <w:sz w:val="20"/>
          <w:szCs w:val="20"/>
        </w:rPr>
        <w:t>.</w:t>
      </w:r>
      <w:r w:rsidR="004923DA" w:rsidRPr="00BB04AE">
        <w:rPr>
          <w:rFonts w:ascii="Arial" w:hAnsi="Arial" w:cs="Arial"/>
          <w:sz w:val="20"/>
          <w:szCs w:val="20"/>
        </w:rPr>
        <w:t xml:space="preserve"> </w:t>
      </w:r>
      <w:r w:rsidR="0084008C" w:rsidRPr="00BB04AE">
        <w:rPr>
          <w:rFonts w:ascii="Arial" w:hAnsi="Arial" w:cs="Arial"/>
          <w:sz w:val="20"/>
          <w:szCs w:val="20"/>
        </w:rPr>
        <w:t>We wszelkiej korespondencji związanej z niniejszym postępowaniem Zamawiający i Wykonawcy po</w:t>
      </w:r>
      <w:r w:rsidRPr="00BB04AE">
        <w:rPr>
          <w:rFonts w:ascii="Arial" w:hAnsi="Arial" w:cs="Arial"/>
          <w:sz w:val="20"/>
          <w:szCs w:val="20"/>
        </w:rPr>
        <w:t xml:space="preserve">sługują się numerem ogłoszenia </w:t>
      </w:r>
      <w:r w:rsidR="0084008C" w:rsidRPr="00BB04AE">
        <w:rPr>
          <w:rFonts w:ascii="Arial" w:hAnsi="Arial" w:cs="Arial"/>
          <w:sz w:val="20"/>
          <w:szCs w:val="20"/>
        </w:rPr>
        <w:t>BZP lub ID postępowania</w:t>
      </w:r>
      <w:r w:rsidRPr="00BB04AE">
        <w:rPr>
          <w:rFonts w:ascii="Arial" w:hAnsi="Arial" w:cs="Arial"/>
          <w:sz w:val="20"/>
          <w:szCs w:val="20"/>
        </w:rPr>
        <w:t xml:space="preserve"> </w:t>
      </w:r>
      <w:r w:rsidRPr="00BB04AE">
        <w:rPr>
          <w:rFonts w:ascii="Arial" w:hAnsi="Arial" w:cs="Arial"/>
          <w:b/>
          <w:sz w:val="20"/>
          <w:szCs w:val="20"/>
          <w:highlight w:val="yellow"/>
        </w:rPr>
        <w:t>ZOZ/DZP/PN/</w:t>
      </w:r>
      <w:r w:rsidR="00876A08">
        <w:rPr>
          <w:rFonts w:ascii="Arial" w:hAnsi="Arial" w:cs="Arial"/>
          <w:b/>
          <w:sz w:val="20"/>
          <w:szCs w:val="20"/>
          <w:highlight w:val="yellow"/>
        </w:rPr>
        <w:t>17</w:t>
      </w:r>
      <w:r w:rsidRPr="00BB04AE">
        <w:rPr>
          <w:rFonts w:ascii="Arial" w:hAnsi="Arial" w:cs="Arial"/>
          <w:b/>
          <w:sz w:val="20"/>
          <w:szCs w:val="20"/>
          <w:highlight w:val="yellow"/>
        </w:rPr>
        <w:t>/</w:t>
      </w:r>
      <w:r w:rsidRPr="00BB04AE">
        <w:rPr>
          <w:rFonts w:ascii="Arial" w:hAnsi="Arial" w:cs="Arial"/>
          <w:b/>
          <w:sz w:val="20"/>
          <w:szCs w:val="20"/>
        </w:rPr>
        <w:t>2</w:t>
      </w:r>
      <w:r w:rsidR="00876A08">
        <w:rPr>
          <w:rFonts w:ascii="Arial" w:hAnsi="Arial" w:cs="Arial"/>
          <w:b/>
          <w:sz w:val="20"/>
          <w:szCs w:val="20"/>
        </w:rPr>
        <w:t>2</w:t>
      </w:r>
      <w:r w:rsidR="0084008C" w:rsidRPr="00BB04AE">
        <w:rPr>
          <w:rFonts w:ascii="Arial" w:hAnsi="Arial" w:cs="Arial"/>
          <w:sz w:val="20"/>
          <w:szCs w:val="20"/>
        </w:rPr>
        <w:t xml:space="preserve">. </w:t>
      </w:r>
    </w:p>
    <w:p w:rsidR="004923DA" w:rsidRPr="00BB04AE" w:rsidRDefault="00BB04AE" w:rsidP="00276302">
      <w:pPr>
        <w:spacing w:line="276" w:lineRule="auto"/>
        <w:rPr>
          <w:rFonts w:ascii="Arial" w:hAnsi="Arial" w:cs="Arial"/>
          <w:sz w:val="20"/>
          <w:szCs w:val="20"/>
        </w:rPr>
      </w:pPr>
      <w:r w:rsidRPr="00BB04AE">
        <w:rPr>
          <w:rFonts w:ascii="Arial" w:hAnsi="Arial" w:cs="Arial"/>
          <w:sz w:val="20"/>
          <w:szCs w:val="20"/>
        </w:rPr>
        <w:t>8</w:t>
      </w:r>
      <w:r w:rsidR="0084008C" w:rsidRPr="00BB04AE">
        <w:rPr>
          <w:rFonts w:ascii="Arial" w:hAnsi="Arial" w:cs="Arial"/>
          <w:sz w:val="20"/>
          <w:szCs w:val="20"/>
        </w:rPr>
        <w:t xml:space="preserve">. Zamawiający może również komunikować się z Wykonawcami za pomocą poczty elektronicznej, email </w:t>
      </w:r>
      <w:hyperlink r:id="rId9" w:history="1">
        <w:r w:rsidR="004923DA" w:rsidRPr="00BB04AE">
          <w:rPr>
            <w:rStyle w:val="Hipercze"/>
            <w:rFonts w:ascii="Arial" w:hAnsi="Arial" w:cs="Arial"/>
            <w:sz w:val="20"/>
            <w:szCs w:val="20"/>
          </w:rPr>
          <w:t>zamowienia@zozolawa.wroc.</w:t>
        </w:r>
        <w:proofErr w:type="gramStart"/>
        <w:r w:rsidR="004923DA" w:rsidRPr="00BB04AE">
          <w:rPr>
            <w:rStyle w:val="Hipercze"/>
            <w:rFonts w:ascii="Arial" w:hAnsi="Arial" w:cs="Arial"/>
            <w:sz w:val="20"/>
            <w:szCs w:val="20"/>
          </w:rPr>
          <w:t>pl</w:t>
        </w:r>
      </w:hyperlink>
      <w:r w:rsidR="004923DA" w:rsidRPr="00BB04AE">
        <w:rPr>
          <w:rFonts w:ascii="Arial" w:hAnsi="Arial" w:cs="Arial"/>
          <w:sz w:val="20"/>
          <w:szCs w:val="20"/>
        </w:rPr>
        <w:t xml:space="preserve"> </w:t>
      </w:r>
      <w:r w:rsidRPr="00BB04AE">
        <w:rPr>
          <w:rFonts w:ascii="Arial" w:hAnsi="Arial" w:cs="Arial"/>
          <w:sz w:val="20"/>
          <w:szCs w:val="20"/>
        </w:rPr>
        <w:t xml:space="preserve"> (nie</w:t>
      </w:r>
      <w:proofErr w:type="gramEnd"/>
      <w:r w:rsidRPr="00BB04AE">
        <w:rPr>
          <w:rFonts w:ascii="Arial" w:hAnsi="Arial" w:cs="Arial"/>
          <w:sz w:val="20"/>
          <w:szCs w:val="20"/>
        </w:rPr>
        <w:t xml:space="preserve"> dotyczy składania ofert).</w:t>
      </w:r>
    </w:p>
    <w:p w:rsidR="0084008C" w:rsidRPr="00BB04AE" w:rsidRDefault="00BB04AE" w:rsidP="00276302">
      <w:pPr>
        <w:spacing w:line="276" w:lineRule="auto"/>
        <w:rPr>
          <w:rFonts w:ascii="Arial" w:hAnsi="Arial" w:cs="Arial"/>
          <w:sz w:val="20"/>
          <w:szCs w:val="20"/>
        </w:rPr>
      </w:pPr>
      <w:r w:rsidRPr="00BB04AE">
        <w:rPr>
          <w:rFonts w:ascii="Arial" w:hAnsi="Arial" w:cs="Arial"/>
          <w:sz w:val="20"/>
          <w:szCs w:val="20"/>
        </w:rPr>
        <w:t>9</w:t>
      </w:r>
      <w:r w:rsidR="0084008C" w:rsidRPr="00BB04AE">
        <w:rPr>
          <w:rFonts w:ascii="Arial" w:hAnsi="Arial" w:cs="Arial"/>
          <w:sz w:val="20"/>
          <w:szCs w:val="20"/>
        </w:rPr>
        <w:t xml:space="preserve">. Dokumenty elektroniczne, składane są przez Wykonawcę za pośrednictwem „Formularza do </w:t>
      </w:r>
      <w:proofErr w:type="gramStart"/>
      <w:r w:rsidR="0084008C" w:rsidRPr="00BB04AE">
        <w:rPr>
          <w:rFonts w:ascii="Arial" w:hAnsi="Arial" w:cs="Arial"/>
          <w:sz w:val="20"/>
          <w:szCs w:val="20"/>
        </w:rPr>
        <w:t>komunikacji” jako</w:t>
      </w:r>
      <w:proofErr w:type="gramEnd"/>
      <w:r w:rsidR="0084008C" w:rsidRPr="00BB04AE">
        <w:rPr>
          <w:rFonts w:ascii="Arial" w:hAnsi="Arial" w:cs="Arial"/>
          <w:sz w:val="20"/>
          <w:szCs w:val="20"/>
        </w:rPr>
        <w:t xml:space="preserve"> załączniki. Zamawiający dopuszcza również możliwość składania dokumentów elektronicznych za pomocą poczty elektronicznej, na wskazany </w:t>
      </w:r>
      <w:r w:rsidR="004923DA" w:rsidRPr="00BB04AE">
        <w:rPr>
          <w:rFonts w:ascii="Arial" w:hAnsi="Arial" w:cs="Arial"/>
          <w:sz w:val="20"/>
          <w:szCs w:val="20"/>
        </w:rPr>
        <w:t>wyżej</w:t>
      </w:r>
      <w:r w:rsidR="0084008C" w:rsidRPr="00BB04AE">
        <w:rPr>
          <w:rFonts w:ascii="Arial" w:hAnsi="Arial" w:cs="Arial"/>
          <w:sz w:val="20"/>
          <w:szCs w:val="20"/>
        </w:rPr>
        <w:t xml:space="preserve"> adres email. Sposób sporządzenia dokumentów elektronicznych musi być zgody z wymaganiami określonymi w rozporządzeniu Prezesa Rady Ministrów z dnia 30 grudnia 2020 r. w sprawie sposobu sporządzania i przekazywania informacji oraz wymagań technicznych dla dokumentów elektronicznych oraz środków komunikacji elektronicznej w postępowaniu o udzielenie zamówienia publicznego lub konkursie (Dz. </w:t>
      </w:r>
      <w:r w:rsidR="0084008C" w:rsidRPr="00BB04AE">
        <w:rPr>
          <w:rFonts w:ascii="Arial" w:hAnsi="Arial" w:cs="Arial"/>
          <w:sz w:val="20"/>
          <w:szCs w:val="20"/>
        </w:rPr>
        <w:lastRenderedPageBreak/>
        <w:t xml:space="preserve">U. </w:t>
      </w:r>
      <w:proofErr w:type="gramStart"/>
      <w:r w:rsidR="0084008C" w:rsidRPr="00BB04AE">
        <w:rPr>
          <w:rFonts w:ascii="Arial" w:hAnsi="Arial" w:cs="Arial"/>
          <w:sz w:val="20"/>
          <w:szCs w:val="20"/>
        </w:rPr>
        <w:t>z</w:t>
      </w:r>
      <w:proofErr w:type="gramEnd"/>
      <w:r w:rsidR="0084008C" w:rsidRPr="00BB04AE">
        <w:rPr>
          <w:rFonts w:ascii="Arial" w:hAnsi="Arial" w:cs="Arial"/>
          <w:sz w:val="20"/>
          <w:szCs w:val="20"/>
        </w:rPr>
        <w:t xml:space="preserve"> 2020 poz. 2452) oraz rozporządzeniu Ministra Rozwoju, Pracy i Technologii z dnia 23 grudnia 2020 r. w sprawie podmiotowych środków dowodowych oraz innych dokumentów lub oświadczeń, jakich może żądać zamawiający od wykonawcy (Dz. U. z 2020 poz</w:t>
      </w:r>
      <w:proofErr w:type="gramStart"/>
      <w:r w:rsidR="0084008C" w:rsidRPr="00BB04AE">
        <w:rPr>
          <w:rFonts w:ascii="Arial" w:hAnsi="Arial" w:cs="Arial"/>
          <w:sz w:val="20"/>
          <w:szCs w:val="20"/>
        </w:rPr>
        <w:t xml:space="preserve">. 2415). </w:t>
      </w:r>
      <w:r w:rsidRPr="00BB04AE">
        <w:rPr>
          <w:rFonts w:ascii="Arial" w:hAnsi="Arial" w:cs="Arial"/>
          <w:sz w:val="20"/>
          <w:szCs w:val="20"/>
        </w:rPr>
        <w:t>(nie</w:t>
      </w:r>
      <w:proofErr w:type="gramEnd"/>
      <w:r w:rsidRPr="00BB04AE">
        <w:rPr>
          <w:rFonts w:ascii="Arial" w:hAnsi="Arial" w:cs="Arial"/>
          <w:sz w:val="20"/>
          <w:szCs w:val="20"/>
        </w:rPr>
        <w:t xml:space="preserve"> dotyczy składania ofert).</w:t>
      </w:r>
    </w:p>
    <w:p w:rsidR="0084008C" w:rsidRDefault="00BB04AE" w:rsidP="00276302">
      <w:pPr>
        <w:spacing w:after="120" w:line="276" w:lineRule="auto"/>
        <w:rPr>
          <w:rFonts w:ascii="Arial" w:hAnsi="Arial" w:cs="Arial"/>
          <w:color w:val="000000"/>
          <w:sz w:val="20"/>
          <w:szCs w:val="20"/>
        </w:rPr>
      </w:pPr>
      <w:r>
        <w:rPr>
          <w:rFonts w:ascii="Arial" w:hAnsi="Arial" w:cs="Arial"/>
          <w:color w:val="000000"/>
          <w:sz w:val="20"/>
          <w:szCs w:val="20"/>
        </w:rPr>
        <w:t xml:space="preserve">10. </w:t>
      </w:r>
      <w:r w:rsidRPr="00E25527">
        <w:rPr>
          <w:rFonts w:ascii="Arial" w:hAnsi="Arial" w:cs="Arial"/>
          <w:color w:val="000000"/>
          <w:sz w:val="20"/>
          <w:szCs w:val="20"/>
        </w:rPr>
        <w:t>Wszelkie informacje dotyczące prowadzonego postępowania (ogłosze</w:t>
      </w:r>
      <w:r w:rsidR="00636C0F">
        <w:rPr>
          <w:rFonts w:ascii="Arial" w:hAnsi="Arial" w:cs="Arial"/>
          <w:color w:val="000000"/>
          <w:sz w:val="20"/>
          <w:szCs w:val="20"/>
        </w:rPr>
        <w:t>nie, SWZ, wyjaśnienia treści S</w:t>
      </w:r>
      <w:r w:rsidRPr="00E25527">
        <w:rPr>
          <w:rFonts w:ascii="Arial" w:hAnsi="Arial" w:cs="Arial"/>
          <w:color w:val="000000"/>
          <w:sz w:val="20"/>
          <w:szCs w:val="20"/>
        </w:rPr>
        <w:t>WZ, oraz inne wymagane zapisami ustawy informacje</w:t>
      </w:r>
      <w:r>
        <w:rPr>
          <w:rFonts w:ascii="Arial" w:hAnsi="Arial" w:cs="Arial"/>
          <w:color w:val="000000"/>
          <w:sz w:val="20"/>
          <w:szCs w:val="20"/>
        </w:rPr>
        <w:t>)</w:t>
      </w:r>
      <w:r w:rsidRPr="00E25527">
        <w:rPr>
          <w:rFonts w:ascii="Arial" w:hAnsi="Arial" w:cs="Arial"/>
          <w:color w:val="000000"/>
          <w:sz w:val="20"/>
          <w:szCs w:val="20"/>
        </w:rPr>
        <w:t xml:space="preserve"> Zamawiający publikuje na swojej stronie internetowej </w:t>
      </w:r>
      <w:hyperlink r:id="rId10" w:history="1">
        <w:r w:rsidRPr="00E25527">
          <w:rPr>
            <w:rStyle w:val="Hipercze"/>
            <w:rFonts w:ascii="Arial" w:hAnsi="Arial" w:cs="Arial"/>
            <w:color w:val="000000"/>
            <w:sz w:val="20"/>
            <w:szCs w:val="20"/>
          </w:rPr>
          <w:t>www.zozolawa.wroc.pl</w:t>
        </w:r>
      </w:hyperlink>
    </w:p>
    <w:p w:rsidR="00BB04AE" w:rsidRDefault="00BB04AE" w:rsidP="00631B94">
      <w:pPr>
        <w:spacing w:after="120"/>
        <w:rPr>
          <w:rFonts w:ascii="Arial" w:hAnsi="Arial" w:cs="Arial"/>
          <w:b/>
        </w:rPr>
      </w:pPr>
    </w:p>
    <w:p w:rsidR="003E124F" w:rsidRPr="002E60F7" w:rsidRDefault="003E124F" w:rsidP="00631B94">
      <w:pPr>
        <w:spacing w:after="120"/>
        <w:rPr>
          <w:rFonts w:ascii="Arial" w:hAnsi="Arial" w:cs="Arial"/>
          <w:b/>
        </w:rPr>
      </w:pPr>
      <w:r w:rsidRPr="005E597F">
        <w:rPr>
          <w:rFonts w:ascii="Arial" w:hAnsi="Arial" w:cs="Arial"/>
          <w:b/>
          <w:highlight w:val="green"/>
        </w:rPr>
        <w:t>XI. SPOSÓB UDZIELANIA WYJAŚNIEŃ NA TEMAT SPECYFIKACJI WARUNKÓW ZAMÓWIENIA ORAZ WYKAZ O</w:t>
      </w:r>
      <w:r w:rsidR="003527AC" w:rsidRPr="005E597F">
        <w:rPr>
          <w:rFonts w:ascii="Arial" w:hAnsi="Arial" w:cs="Arial"/>
          <w:b/>
          <w:highlight w:val="green"/>
        </w:rPr>
        <w:t>SÓB UPRAWNIONYCH DO POROZUMIE</w:t>
      </w:r>
      <w:r w:rsidRPr="005E597F">
        <w:rPr>
          <w:rFonts w:ascii="Arial" w:hAnsi="Arial" w:cs="Arial"/>
          <w:b/>
          <w:highlight w:val="green"/>
        </w:rPr>
        <w:t>WANIA SIĘ Z WYKONAWCAMI</w:t>
      </w:r>
    </w:p>
    <w:p w:rsidR="00C23424" w:rsidRPr="00216C38" w:rsidRDefault="00C23424" w:rsidP="00276302">
      <w:pPr>
        <w:numPr>
          <w:ilvl w:val="0"/>
          <w:numId w:val="2"/>
        </w:numPr>
        <w:tabs>
          <w:tab w:val="clear" w:pos="1800"/>
          <w:tab w:val="num" w:pos="0"/>
          <w:tab w:val="left" w:pos="426"/>
        </w:tabs>
        <w:spacing w:after="40" w:line="276" w:lineRule="auto"/>
        <w:ind w:left="426" w:hanging="426"/>
        <w:jc w:val="both"/>
        <w:rPr>
          <w:rFonts w:ascii="Arial" w:hAnsi="Arial" w:cs="Arial"/>
          <w:sz w:val="20"/>
          <w:szCs w:val="20"/>
        </w:rPr>
      </w:pPr>
      <w:r w:rsidRPr="00216C38">
        <w:rPr>
          <w:rFonts w:ascii="Arial" w:hAnsi="Arial" w:cs="Arial"/>
          <w:sz w:val="20"/>
          <w:szCs w:val="20"/>
        </w:rPr>
        <w:t>Niniejsze postępowanie prowadzone jest w języku polskim.</w:t>
      </w:r>
    </w:p>
    <w:p w:rsidR="00C23424" w:rsidRPr="004F3F7B" w:rsidRDefault="00C23424" w:rsidP="00276302">
      <w:pPr>
        <w:numPr>
          <w:ilvl w:val="0"/>
          <w:numId w:val="2"/>
        </w:numPr>
        <w:tabs>
          <w:tab w:val="clear" w:pos="1800"/>
          <w:tab w:val="num" w:pos="0"/>
          <w:tab w:val="left" w:pos="426"/>
        </w:tabs>
        <w:spacing w:after="40" w:line="276" w:lineRule="auto"/>
        <w:ind w:left="426" w:hanging="426"/>
        <w:jc w:val="both"/>
        <w:rPr>
          <w:rFonts w:ascii="Arial" w:hAnsi="Arial" w:cs="Arial"/>
          <w:sz w:val="20"/>
          <w:szCs w:val="20"/>
        </w:rPr>
      </w:pPr>
      <w:r w:rsidRPr="004F3F7B">
        <w:rPr>
          <w:rFonts w:ascii="Arial" w:hAnsi="Arial" w:cs="Arial"/>
          <w:sz w:val="20"/>
          <w:szCs w:val="20"/>
        </w:rPr>
        <w:t>W korespondencji kierowanej do Zamawiającego Wykonawca winien posługiwać się</w:t>
      </w:r>
      <w:r w:rsidR="00FD4CD1" w:rsidRPr="004F3F7B">
        <w:rPr>
          <w:rFonts w:ascii="Arial" w:hAnsi="Arial" w:cs="Arial"/>
          <w:sz w:val="20"/>
          <w:szCs w:val="20"/>
        </w:rPr>
        <w:t xml:space="preserve"> numerem sprawy określonym w S</w:t>
      </w:r>
      <w:r w:rsidRPr="004F3F7B">
        <w:rPr>
          <w:rFonts w:ascii="Arial" w:hAnsi="Arial" w:cs="Arial"/>
          <w:sz w:val="20"/>
          <w:szCs w:val="20"/>
        </w:rPr>
        <w:t>WZ.</w:t>
      </w:r>
    </w:p>
    <w:p w:rsidR="00C23424" w:rsidRPr="004F3F7B" w:rsidRDefault="00C23424" w:rsidP="00276302">
      <w:pPr>
        <w:numPr>
          <w:ilvl w:val="0"/>
          <w:numId w:val="2"/>
        </w:numPr>
        <w:tabs>
          <w:tab w:val="clear" w:pos="1800"/>
          <w:tab w:val="num" w:pos="0"/>
          <w:tab w:val="left" w:pos="426"/>
        </w:tabs>
        <w:spacing w:after="40" w:line="276" w:lineRule="auto"/>
        <w:ind w:left="426" w:hanging="426"/>
        <w:jc w:val="both"/>
        <w:rPr>
          <w:rFonts w:ascii="Arial" w:hAnsi="Arial" w:cs="Arial"/>
          <w:sz w:val="20"/>
          <w:szCs w:val="20"/>
        </w:rPr>
      </w:pPr>
      <w:r w:rsidRPr="004F3F7B">
        <w:rPr>
          <w:rFonts w:ascii="Arial" w:hAnsi="Arial" w:cs="Arial"/>
          <w:sz w:val="20"/>
          <w:szCs w:val="20"/>
        </w:rPr>
        <w:t xml:space="preserve">Wykonawca może zwrócić się do Zamawiającego </w:t>
      </w:r>
      <w:r w:rsidR="00FD4CD1" w:rsidRPr="004F3F7B">
        <w:rPr>
          <w:rFonts w:ascii="Arial" w:hAnsi="Arial" w:cs="Arial"/>
          <w:sz w:val="20"/>
          <w:szCs w:val="20"/>
        </w:rPr>
        <w:t>z wnioskiem o wyjaśnienie treści S</w:t>
      </w:r>
      <w:r w:rsidRPr="004F3F7B">
        <w:rPr>
          <w:rFonts w:ascii="Arial" w:hAnsi="Arial" w:cs="Arial"/>
          <w:sz w:val="20"/>
          <w:szCs w:val="20"/>
        </w:rPr>
        <w:t>WZ.</w:t>
      </w:r>
    </w:p>
    <w:p w:rsidR="00FD4CD1" w:rsidRPr="004F3F7B" w:rsidRDefault="00FD4CD1" w:rsidP="00276302">
      <w:pPr>
        <w:numPr>
          <w:ilvl w:val="0"/>
          <w:numId w:val="2"/>
        </w:numPr>
        <w:tabs>
          <w:tab w:val="clear" w:pos="1800"/>
          <w:tab w:val="num" w:pos="0"/>
          <w:tab w:val="left" w:pos="426"/>
        </w:tabs>
        <w:spacing w:after="40" w:line="276" w:lineRule="auto"/>
        <w:ind w:left="426" w:hanging="426"/>
        <w:jc w:val="both"/>
        <w:rPr>
          <w:rFonts w:ascii="Arial" w:hAnsi="Arial" w:cs="Arial"/>
          <w:sz w:val="20"/>
          <w:szCs w:val="20"/>
        </w:rPr>
      </w:pPr>
      <w:r w:rsidRPr="004F3F7B">
        <w:rPr>
          <w:rFonts w:ascii="Arial" w:hAnsi="Arial" w:cs="Arial"/>
          <w:sz w:val="20"/>
          <w:szCs w:val="20"/>
        </w:rPr>
        <w:t xml:space="preserve">Zamawiający jest obowiązany udzielić wyjaśnień niezwłocznie, jednak nie później niż na 2 dni przed upływem terminu składania odpowiednio ofert, pod </w:t>
      </w:r>
      <w:proofErr w:type="gramStart"/>
      <w:r w:rsidRPr="004F3F7B">
        <w:rPr>
          <w:rFonts w:ascii="Arial" w:hAnsi="Arial" w:cs="Arial"/>
          <w:sz w:val="20"/>
          <w:szCs w:val="20"/>
        </w:rPr>
        <w:t>warunkiem że</w:t>
      </w:r>
      <w:proofErr w:type="gramEnd"/>
      <w:r w:rsidRPr="004F3F7B">
        <w:rPr>
          <w:rFonts w:ascii="Arial" w:hAnsi="Arial" w:cs="Arial"/>
          <w:sz w:val="20"/>
          <w:szCs w:val="20"/>
        </w:rPr>
        <w:t xml:space="preserve"> wniosek o wyjaśnienie treści SWZ wpłynął do zamawiającego nie później niż na 4 dni przed upływem terminu składania odpowiednio ofert.</w:t>
      </w:r>
    </w:p>
    <w:p w:rsidR="00FD4CD1" w:rsidRPr="004F3F7B" w:rsidRDefault="00FD4CD1" w:rsidP="00276302">
      <w:pPr>
        <w:numPr>
          <w:ilvl w:val="0"/>
          <w:numId w:val="2"/>
        </w:numPr>
        <w:tabs>
          <w:tab w:val="clear" w:pos="1800"/>
          <w:tab w:val="num" w:pos="0"/>
          <w:tab w:val="left" w:pos="426"/>
        </w:tabs>
        <w:spacing w:after="40" w:line="276" w:lineRule="auto"/>
        <w:ind w:left="426" w:hanging="426"/>
        <w:jc w:val="both"/>
        <w:rPr>
          <w:rFonts w:ascii="Arial" w:hAnsi="Arial" w:cs="Arial"/>
          <w:sz w:val="20"/>
          <w:szCs w:val="20"/>
        </w:rPr>
      </w:pPr>
      <w:r w:rsidRPr="004F3F7B">
        <w:rPr>
          <w:rFonts w:ascii="Arial" w:hAnsi="Arial" w:cs="Arial"/>
          <w:sz w:val="20"/>
          <w:szCs w:val="20"/>
        </w:rPr>
        <w:t xml:space="preserve">Jeżeli zamawiający nie udzieli wyjaśnień w terminie, o którym mowa w ust. 4, przedłuża termin składania ofert o czas niezbędny do zapoznania się wszystkich zainteresowanych wykonawców z wyjaśnieniami niezbędnymi do należytego przygotowania i złożenia ofert. W </w:t>
      </w:r>
      <w:proofErr w:type="gramStart"/>
      <w:r w:rsidRPr="004F3F7B">
        <w:rPr>
          <w:rFonts w:ascii="Arial" w:hAnsi="Arial" w:cs="Arial"/>
          <w:sz w:val="20"/>
          <w:szCs w:val="20"/>
        </w:rPr>
        <w:t>przypadku gdy</w:t>
      </w:r>
      <w:proofErr w:type="gramEnd"/>
      <w:r w:rsidRPr="004F3F7B">
        <w:rPr>
          <w:rFonts w:ascii="Arial" w:hAnsi="Arial" w:cs="Arial"/>
          <w:sz w:val="20"/>
          <w:szCs w:val="20"/>
        </w:rPr>
        <w:t xml:space="preserve"> wniosek o wyjaśnienie treści SWZ nie wpłynął w terminie, o którym mowa w ust. 4, zamawiający nie ma obowiązku udzielania wyjaśnień SWZ oraz obowiązku przedłużenia terminu składania ofert.</w:t>
      </w:r>
    </w:p>
    <w:p w:rsidR="00FD4CD1" w:rsidRPr="004F3F7B" w:rsidRDefault="00FD4CD1" w:rsidP="00276302">
      <w:pPr>
        <w:numPr>
          <w:ilvl w:val="0"/>
          <w:numId w:val="2"/>
        </w:numPr>
        <w:tabs>
          <w:tab w:val="clear" w:pos="1800"/>
          <w:tab w:val="num" w:pos="0"/>
          <w:tab w:val="left" w:pos="426"/>
        </w:tabs>
        <w:spacing w:after="40" w:line="276" w:lineRule="auto"/>
        <w:ind w:left="426" w:hanging="426"/>
        <w:jc w:val="both"/>
        <w:rPr>
          <w:rFonts w:ascii="Arial" w:hAnsi="Arial" w:cs="Arial"/>
          <w:sz w:val="20"/>
          <w:szCs w:val="20"/>
        </w:rPr>
      </w:pPr>
      <w:r w:rsidRPr="004F3F7B">
        <w:rPr>
          <w:rFonts w:ascii="Arial" w:hAnsi="Arial" w:cs="Arial"/>
          <w:sz w:val="20"/>
          <w:szCs w:val="20"/>
        </w:rPr>
        <w:t>Przedłużenie terminu składania ofert, o których mowa w ust. 5, nie wpływa na bieg terminu składania wniosku o wyjaśnienie treści SWZ.</w:t>
      </w:r>
    </w:p>
    <w:p w:rsidR="00C23424" w:rsidRPr="004F3F7B" w:rsidRDefault="00C23424" w:rsidP="00276302">
      <w:pPr>
        <w:numPr>
          <w:ilvl w:val="0"/>
          <w:numId w:val="2"/>
        </w:numPr>
        <w:tabs>
          <w:tab w:val="clear" w:pos="1800"/>
          <w:tab w:val="num" w:pos="0"/>
          <w:tab w:val="left" w:pos="426"/>
        </w:tabs>
        <w:spacing w:after="40" w:line="276" w:lineRule="auto"/>
        <w:ind w:left="426" w:hanging="426"/>
        <w:jc w:val="both"/>
        <w:rPr>
          <w:rFonts w:ascii="Arial" w:hAnsi="Arial" w:cs="Arial"/>
          <w:sz w:val="20"/>
          <w:szCs w:val="20"/>
        </w:rPr>
      </w:pPr>
      <w:r w:rsidRPr="004F3F7B">
        <w:rPr>
          <w:rFonts w:ascii="Arial" w:hAnsi="Arial" w:cs="Arial"/>
          <w:sz w:val="20"/>
          <w:szCs w:val="20"/>
        </w:rPr>
        <w:t>W przypadku rozbieżnośc</w:t>
      </w:r>
      <w:r w:rsidR="00871BC3">
        <w:rPr>
          <w:rFonts w:ascii="Arial" w:hAnsi="Arial" w:cs="Arial"/>
          <w:sz w:val="20"/>
          <w:szCs w:val="20"/>
        </w:rPr>
        <w:t>i pomiędzy treścią niniejszej S</w:t>
      </w:r>
      <w:r w:rsidRPr="004F3F7B">
        <w:rPr>
          <w:rFonts w:ascii="Arial" w:hAnsi="Arial" w:cs="Arial"/>
          <w:sz w:val="20"/>
          <w:szCs w:val="20"/>
        </w:rPr>
        <w:t>WZ, a treścią udzielonych odpowiedzi, jako obowiązującą należy przyjąć treść pisma zawierającego późniejsze oświadczenie Zamawiającego.</w:t>
      </w:r>
      <w:r w:rsidR="00216C38" w:rsidRPr="004F3F7B">
        <w:rPr>
          <w:rFonts w:ascii="Arial" w:hAnsi="Arial" w:cs="Arial"/>
          <w:sz w:val="20"/>
          <w:szCs w:val="20"/>
        </w:rPr>
        <w:t xml:space="preserve"> Wszelkie modyfikacje, uzupełnienie i zmiany w tym zmiana terminu, pytania Wykonawców oraz wyjaśnienia stają się integralną częścią specyfikacji i będą wiążące przy składaniu ofert.</w:t>
      </w:r>
    </w:p>
    <w:p w:rsidR="00C23424" w:rsidRPr="00216C38" w:rsidRDefault="00C23424" w:rsidP="00276302">
      <w:pPr>
        <w:numPr>
          <w:ilvl w:val="0"/>
          <w:numId w:val="2"/>
        </w:numPr>
        <w:tabs>
          <w:tab w:val="clear" w:pos="1800"/>
          <w:tab w:val="num" w:pos="0"/>
          <w:tab w:val="left" w:pos="426"/>
        </w:tabs>
        <w:spacing w:after="40" w:line="276" w:lineRule="auto"/>
        <w:ind w:left="426" w:hanging="426"/>
        <w:jc w:val="both"/>
        <w:rPr>
          <w:rFonts w:ascii="Arial" w:hAnsi="Arial" w:cs="Arial"/>
          <w:sz w:val="20"/>
          <w:szCs w:val="20"/>
        </w:rPr>
      </w:pPr>
      <w:r w:rsidRPr="00216C38">
        <w:rPr>
          <w:rFonts w:ascii="Arial" w:hAnsi="Arial" w:cs="Arial"/>
          <w:sz w:val="20"/>
          <w:szCs w:val="20"/>
        </w:rPr>
        <w:t>Zamawiający nie przewiduje zwołania zebrania Wykonawców.</w:t>
      </w:r>
    </w:p>
    <w:p w:rsidR="003E124F" w:rsidRDefault="004F3F7B" w:rsidP="00276302">
      <w:pPr>
        <w:pStyle w:val="NormalnyWeb"/>
        <w:spacing w:line="276" w:lineRule="auto"/>
        <w:ind w:left="0"/>
        <w:jc w:val="both"/>
        <w:rPr>
          <w:rFonts w:ascii="Arial" w:hAnsi="Arial" w:cs="Arial"/>
          <w:sz w:val="20"/>
          <w:szCs w:val="20"/>
        </w:rPr>
      </w:pPr>
      <w:r w:rsidRPr="004F3F7B">
        <w:rPr>
          <w:rFonts w:ascii="Arial" w:hAnsi="Arial" w:cs="Arial"/>
          <w:sz w:val="20"/>
          <w:szCs w:val="20"/>
        </w:rPr>
        <w:t>9.</w:t>
      </w:r>
      <w:r>
        <w:rPr>
          <w:rFonts w:ascii="Arial" w:hAnsi="Arial" w:cs="Arial"/>
          <w:sz w:val="20"/>
          <w:szCs w:val="20"/>
        </w:rPr>
        <w:t xml:space="preserve"> </w:t>
      </w:r>
      <w:r w:rsidR="003E124F" w:rsidRPr="00216C38">
        <w:rPr>
          <w:rFonts w:ascii="Arial" w:hAnsi="Arial" w:cs="Arial"/>
          <w:sz w:val="20"/>
          <w:szCs w:val="20"/>
        </w:rPr>
        <w:t xml:space="preserve">W uzasadnionych przypadkach Zamawiający może przed upływem terminu składania ofert zmienić treść specyfikacji warunków zamówienia. Dokonaną zmianę specyfikacji Zamawiający zamieści na stronie internetowej </w:t>
      </w:r>
      <w:r w:rsidR="00216C38">
        <w:rPr>
          <w:rFonts w:ascii="Arial" w:hAnsi="Arial" w:cs="Arial"/>
          <w:sz w:val="20"/>
          <w:szCs w:val="20"/>
        </w:rPr>
        <w:t xml:space="preserve">Zamawiającego </w:t>
      </w:r>
      <w:hyperlink r:id="rId11" w:history="1">
        <w:r w:rsidR="003E124F" w:rsidRPr="00216C38">
          <w:rPr>
            <w:rStyle w:val="Hipercze"/>
            <w:rFonts w:ascii="Arial" w:hAnsi="Arial" w:cs="Arial"/>
            <w:color w:val="auto"/>
            <w:sz w:val="20"/>
            <w:szCs w:val="20"/>
          </w:rPr>
          <w:t>www.zozolawa.wroc.</w:t>
        </w:r>
        <w:proofErr w:type="gramStart"/>
        <w:r w:rsidR="003E124F" w:rsidRPr="00216C38">
          <w:rPr>
            <w:rStyle w:val="Hipercze"/>
            <w:rFonts w:ascii="Arial" w:hAnsi="Arial" w:cs="Arial"/>
            <w:color w:val="auto"/>
            <w:sz w:val="20"/>
            <w:szCs w:val="20"/>
          </w:rPr>
          <w:t>pl</w:t>
        </w:r>
      </w:hyperlink>
      <w:r w:rsidR="003E124F" w:rsidRPr="00216C38">
        <w:rPr>
          <w:rFonts w:ascii="Arial" w:hAnsi="Arial" w:cs="Arial"/>
          <w:sz w:val="20"/>
          <w:szCs w:val="20"/>
        </w:rPr>
        <w:t xml:space="preserve"> .</w:t>
      </w:r>
      <w:proofErr w:type="gramEnd"/>
    </w:p>
    <w:p w:rsidR="004F3F7B" w:rsidRPr="00E25527" w:rsidRDefault="004F3F7B" w:rsidP="00276302">
      <w:pPr>
        <w:pStyle w:val="NormalnyWeb"/>
        <w:spacing w:line="276" w:lineRule="auto"/>
        <w:ind w:left="0"/>
        <w:jc w:val="both"/>
        <w:rPr>
          <w:rFonts w:ascii="Arial" w:hAnsi="Arial" w:cs="Arial"/>
          <w:color w:val="000000"/>
          <w:sz w:val="20"/>
          <w:szCs w:val="20"/>
        </w:rPr>
      </w:pPr>
      <w:r>
        <w:rPr>
          <w:rFonts w:ascii="Arial" w:hAnsi="Arial" w:cs="Arial"/>
          <w:b/>
          <w:color w:val="000000"/>
          <w:sz w:val="20"/>
          <w:szCs w:val="20"/>
          <w:highlight w:val="yellow"/>
        </w:rPr>
        <w:t xml:space="preserve">10. </w:t>
      </w:r>
      <w:r w:rsidRPr="00BB4395">
        <w:rPr>
          <w:rFonts w:ascii="Arial" w:hAnsi="Arial" w:cs="Arial"/>
          <w:b/>
          <w:color w:val="000000"/>
          <w:sz w:val="20"/>
          <w:szCs w:val="20"/>
          <w:highlight w:val="yellow"/>
        </w:rPr>
        <w:t>W celu usprawnienia prosimy o przesłanie treści pytań w formie edytowalnej – pocztą elektroniczną</w:t>
      </w:r>
      <w:r w:rsidRPr="00BB4395">
        <w:rPr>
          <w:rFonts w:ascii="Arial" w:hAnsi="Arial" w:cs="Arial"/>
          <w:color w:val="000000"/>
          <w:sz w:val="20"/>
          <w:szCs w:val="20"/>
          <w:highlight w:val="yellow"/>
        </w:rPr>
        <w:t xml:space="preserve"> </w:t>
      </w:r>
      <w:hyperlink r:id="rId12" w:history="1">
        <w:r w:rsidRPr="009F3F6B">
          <w:rPr>
            <w:rStyle w:val="Hipercze"/>
            <w:rFonts w:ascii="Arial" w:hAnsi="Arial" w:cs="Arial"/>
            <w:sz w:val="20"/>
            <w:szCs w:val="20"/>
          </w:rPr>
          <w:t>zamowienia@zozolawa.wroc.pl</w:t>
        </w:r>
      </w:hyperlink>
    </w:p>
    <w:p w:rsidR="004F3F7B" w:rsidRPr="00216C38" w:rsidRDefault="004F3F7B" w:rsidP="004F3F7B">
      <w:pPr>
        <w:pStyle w:val="NormalnyWeb"/>
        <w:ind w:left="1800"/>
        <w:jc w:val="both"/>
        <w:rPr>
          <w:rFonts w:ascii="Arial" w:hAnsi="Arial" w:cs="Arial"/>
          <w:sz w:val="20"/>
          <w:szCs w:val="20"/>
        </w:rPr>
      </w:pPr>
    </w:p>
    <w:p w:rsidR="005D3EA0" w:rsidRPr="00054A96" w:rsidRDefault="005D3EA0" w:rsidP="003E124F">
      <w:pPr>
        <w:rPr>
          <w:rFonts w:ascii="Arial" w:hAnsi="Arial" w:cs="Arial"/>
          <w:b/>
        </w:rPr>
      </w:pPr>
    </w:p>
    <w:p w:rsidR="003E124F" w:rsidRDefault="003E124F" w:rsidP="003E124F">
      <w:pPr>
        <w:rPr>
          <w:rFonts w:ascii="Arial" w:hAnsi="Arial" w:cs="Arial"/>
          <w:b/>
        </w:rPr>
      </w:pPr>
      <w:r w:rsidRPr="00054A96">
        <w:rPr>
          <w:rFonts w:ascii="Arial" w:hAnsi="Arial" w:cs="Arial"/>
          <w:b/>
        </w:rPr>
        <w:t>OSOBY UPRAWNIONE DO KONTAKÓW Z WYKONAWCAMI</w:t>
      </w:r>
    </w:p>
    <w:p w:rsidR="00054A96" w:rsidRPr="00054A96" w:rsidRDefault="00054A96" w:rsidP="003E124F">
      <w:pPr>
        <w:rPr>
          <w:rFonts w:ascii="Arial" w:hAnsi="Arial" w:cs="Arial"/>
          <w:b/>
        </w:rPr>
      </w:pPr>
    </w:p>
    <w:tbl>
      <w:tblPr>
        <w:tblW w:w="9388" w:type="dxa"/>
        <w:tblInd w:w="-50" w:type="dxa"/>
        <w:tblLayout w:type="fixed"/>
        <w:tblLook w:val="0000" w:firstRow="0" w:lastRow="0" w:firstColumn="0" w:lastColumn="0" w:noHBand="0" w:noVBand="0"/>
      </w:tblPr>
      <w:tblGrid>
        <w:gridCol w:w="2568"/>
        <w:gridCol w:w="2552"/>
        <w:gridCol w:w="4268"/>
      </w:tblGrid>
      <w:tr w:rsidR="00F20119" w:rsidRPr="00054A96" w:rsidTr="00F20119">
        <w:tc>
          <w:tcPr>
            <w:tcW w:w="2568" w:type="dxa"/>
            <w:tcBorders>
              <w:top w:val="nil"/>
              <w:left w:val="single" w:sz="4" w:space="0" w:color="000000"/>
              <w:bottom w:val="nil"/>
              <w:right w:val="nil"/>
            </w:tcBorders>
          </w:tcPr>
          <w:p w:rsidR="00F20119" w:rsidRDefault="00755ACE" w:rsidP="00F20119">
            <w:pPr>
              <w:rPr>
                <w:rFonts w:ascii="Arial" w:hAnsi="Arial" w:cs="Arial"/>
                <w:sz w:val="20"/>
                <w:szCs w:val="20"/>
              </w:rPr>
            </w:pPr>
            <w:r>
              <w:rPr>
                <w:rFonts w:ascii="Arial" w:hAnsi="Arial" w:cs="Arial"/>
                <w:sz w:val="20"/>
                <w:szCs w:val="20"/>
              </w:rPr>
              <w:t>Marta Zapłotna</w:t>
            </w:r>
          </w:p>
          <w:p w:rsidR="00B65C4F" w:rsidRDefault="00B65C4F" w:rsidP="00F20119">
            <w:pPr>
              <w:rPr>
                <w:rFonts w:ascii="Arial" w:hAnsi="Arial" w:cs="Arial"/>
                <w:sz w:val="20"/>
                <w:szCs w:val="20"/>
              </w:rPr>
            </w:pPr>
          </w:p>
          <w:p w:rsidR="00B65C4F" w:rsidRDefault="00B65C4F" w:rsidP="00F20119">
            <w:pPr>
              <w:rPr>
                <w:rFonts w:ascii="Arial" w:hAnsi="Arial" w:cs="Arial"/>
                <w:sz w:val="20"/>
                <w:szCs w:val="20"/>
              </w:rPr>
            </w:pPr>
          </w:p>
          <w:p w:rsidR="00B65C4F" w:rsidRPr="00054A96" w:rsidRDefault="00B65C4F" w:rsidP="00F20119">
            <w:pPr>
              <w:rPr>
                <w:rFonts w:ascii="Arial" w:hAnsi="Arial" w:cs="Arial"/>
                <w:sz w:val="20"/>
                <w:szCs w:val="20"/>
              </w:rPr>
            </w:pPr>
            <w:r>
              <w:rPr>
                <w:rFonts w:ascii="Arial" w:hAnsi="Arial" w:cs="Arial"/>
                <w:sz w:val="20"/>
                <w:szCs w:val="20"/>
              </w:rPr>
              <w:t>Marcin Pawlik</w:t>
            </w:r>
          </w:p>
        </w:tc>
        <w:tc>
          <w:tcPr>
            <w:tcW w:w="2552" w:type="dxa"/>
            <w:tcBorders>
              <w:top w:val="nil"/>
              <w:left w:val="single" w:sz="4" w:space="0" w:color="000000"/>
              <w:bottom w:val="nil"/>
              <w:right w:val="nil"/>
            </w:tcBorders>
          </w:tcPr>
          <w:p w:rsidR="00F20119" w:rsidRDefault="00D46D60" w:rsidP="00F20119">
            <w:pPr>
              <w:rPr>
                <w:rFonts w:ascii="Arial" w:hAnsi="Arial" w:cs="Arial"/>
                <w:sz w:val="20"/>
                <w:szCs w:val="20"/>
              </w:rPr>
            </w:pPr>
            <w:r>
              <w:rPr>
                <w:rFonts w:ascii="Arial" w:hAnsi="Arial" w:cs="Arial"/>
                <w:sz w:val="20"/>
                <w:szCs w:val="20"/>
              </w:rPr>
              <w:t>Dział Zamówień Publicznych</w:t>
            </w:r>
          </w:p>
          <w:p w:rsidR="00B65C4F" w:rsidRDefault="00B65C4F" w:rsidP="00F20119">
            <w:pPr>
              <w:rPr>
                <w:rFonts w:ascii="Arial" w:hAnsi="Arial" w:cs="Arial"/>
                <w:sz w:val="20"/>
                <w:szCs w:val="20"/>
              </w:rPr>
            </w:pPr>
          </w:p>
          <w:p w:rsidR="00B65C4F" w:rsidRPr="00054A96" w:rsidRDefault="00B65C4F" w:rsidP="00F20119">
            <w:pPr>
              <w:rPr>
                <w:rFonts w:ascii="Arial" w:hAnsi="Arial" w:cs="Arial"/>
                <w:sz w:val="20"/>
                <w:szCs w:val="20"/>
              </w:rPr>
            </w:pPr>
            <w:r>
              <w:rPr>
                <w:rFonts w:ascii="Arial" w:hAnsi="Arial" w:cs="Arial"/>
                <w:sz w:val="20"/>
                <w:szCs w:val="20"/>
              </w:rPr>
              <w:t>Dział IT</w:t>
            </w:r>
          </w:p>
        </w:tc>
        <w:tc>
          <w:tcPr>
            <w:tcW w:w="4268" w:type="dxa"/>
            <w:tcBorders>
              <w:top w:val="nil"/>
              <w:left w:val="single" w:sz="4" w:space="0" w:color="000000"/>
              <w:bottom w:val="nil"/>
              <w:right w:val="single" w:sz="4" w:space="0" w:color="000000"/>
            </w:tcBorders>
          </w:tcPr>
          <w:p w:rsidR="00F20119" w:rsidRPr="00054A96" w:rsidRDefault="00F20119" w:rsidP="00F20119">
            <w:pPr>
              <w:snapToGrid w:val="0"/>
              <w:rPr>
                <w:rFonts w:ascii="Arial" w:hAnsi="Arial" w:cs="Arial"/>
                <w:sz w:val="20"/>
                <w:szCs w:val="20"/>
                <w:lang w:val="de-DE"/>
              </w:rPr>
            </w:pPr>
            <w:proofErr w:type="spellStart"/>
            <w:r w:rsidRPr="00054A96">
              <w:rPr>
                <w:rFonts w:ascii="Arial" w:hAnsi="Arial" w:cs="Arial"/>
                <w:sz w:val="20"/>
                <w:szCs w:val="20"/>
                <w:lang w:val="de-DE"/>
              </w:rPr>
              <w:t>e-mail</w:t>
            </w:r>
            <w:proofErr w:type="spellEnd"/>
            <w:r w:rsidRPr="00054A96">
              <w:rPr>
                <w:rFonts w:ascii="Arial" w:hAnsi="Arial" w:cs="Arial"/>
                <w:sz w:val="20"/>
                <w:szCs w:val="20"/>
                <w:lang w:val="de-DE"/>
              </w:rPr>
              <w:t xml:space="preserve">: </w:t>
            </w:r>
            <w:r w:rsidR="00C87D8B">
              <w:rPr>
                <w:rFonts w:ascii="Arial" w:hAnsi="Arial" w:cs="Arial"/>
                <w:sz w:val="20"/>
                <w:szCs w:val="20"/>
                <w:u w:val="single"/>
                <w:lang w:val="de-DE"/>
              </w:rPr>
              <w:t>m.</w:t>
            </w:r>
            <w:r w:rsidR="00755ACE">
              <w:rPr>
                <w:rFonts w:ascii="Arial" w:hAnsi="Arial" w:cs="Arial"/>
                <w:sz w:val="20"/>
                <w:szCs w:val="20"/>
                <w:u w:val="single"/>
                <w:lang w:val="de-DE"/>
              </w:rPr>
              <w:t>zaplotna</w:t>
            </w:r>
            <w:r w:rsidRPr="00054A96">
              <w:rPr>
                <w:rFonts w:ascii="Arial" w:hAnsi="Arial" w:cs="Arial"/>
                <w:sz w:val="20"/>
                <w:szCs w:val="20"/>
                <w:u w:val="single"/>
                <w:lang w:val="de-DE"/>
              </w:rPr>
              <w:t>@zozolawa.wroc.pl</w:t>
            </w:r>
          </w:p>
          <w:p w:rsidR="00F20119" w:rsidRDefault="00F20119" w:rsidP="00755ACE">
            <w:pPr>
              <w:rPr>
                <w:rFonts w:ascii="Arial" w:hAnsi="Arial" w:cs="Arial"/>
                <w:sz w:val="20"/>
                <w:szCs w:val="20"/>
              </w:rPr>
            </w:pPr>
            <w:r w:rsidRPr="00054A96">
              <w:rPr>
                <w:rFonts w:ascii="Arial" w:hAnsi="Arial" w:cs="Arial"/>
                <w:sz w:val="20"/>
                <w:szCs w:val="20"/>
              </w:rPr>
              <w:t xml:space="preserve">Tel. </w:t>
            </w:r>
            <w:r w:rsidR="00A36B27">
              <w:rPr>
                <w:rFonts w:ascii="Arial" w:hAnsi="Arial" w:cs="Arial"/>
                <w:sz w:val="20"/>
                <w:szCs w:val="20"/>
              </w:rPr>
              <w:t>71/ 3</w:t>
            </w:r>
            <w:r w:rsidR="00755ACE">
              <w:rPr>
                <w:rFonts w:ascii="Arial" w:hAnsi="Arial" w:cs="Arial"/>
                <w:sz w:val="20"/>
                <w:szCs w:val="20"/>
              </w:rPr>
              <w:t>13 26 38</w:t>
            </w:r>
          </w:p>
          <w:p w:rsidR="00B65C4F" w:rsidRDefault="00B65C4F" w:rsidP="00755ACE">
            <w:pPr>
              <w:rPr>
                <w:rFonts w:ascii="Arial" w:hAnsi="Arial" w:cs="Arial"/>
                <w:sz w:val="20"/>
                <w:szCs w:val="20"/>
              </w:rPr>
            </w:pPr>
          </w:p>
          <w:p w:rsidR="00B65C4F" w:rsidRDefault="00B65C4F" w:rsidP="00755ACE">
            <w:pPr>
              <w:rPr>
                <w:rFonts w:ascii="Arial" w:hAnsi="Arial" w:cs="Arial"/>
                <w:sz w:val="20"/>
                <w:szCs w:val="20"/>
              </w:rPr>
            </w:pPr>
            <w:proofErr w:type="gramStart"/>
            <w:r>
              <w:rPr>
                <w:rFonts w:ascii="Arial" w:hAnsi="Arial" w:cs="Arial"/>
                <w:sz w:val="20"/>
                <w:szCs w:val="20"/>
              </w:rPr>
              <w:t>e-mail</w:t>
            </w:r>
            <w:proofErr w:type="gramEnd"/>
            <w:r>
              <w:rPr>
                <w:rFonts w:ascii="Arial" w:hAnsi="Arial" w:cs="Arial"/>
                <w:sz w:val="20"/>
                <w:szCs w:val="20"/>
              </w:rPr>
              <w:t xml:space="preserve">: </w:t>
            </w:r>
            <w:hyperlink r:id="rId13" w:history="1">
              <w:r w:rsidRPr="00153DC2">
                <w:rPr>
                  <w:rStyle w:val="Hipercze"/>
                  <w:rFonts w:ascii="Arial" w:hAnsi="Arial" w:cs="Arial"/>
                  <w:sz w:val="20"/>
                  <w:szCs w:val="20"/>
                </w:rPr>
                <w:t>informatyka@zozolawa.wroc.pl</w:t>
              </w:r>
            </w:hyperlink>
          </w:p>
          <w:p w:rsidR="00B65C4F" w:rsidRPr="00054A96" w:rsidRDefault="00B65C4F" w:rsidP="00755ACE">
            <w:pPr>
              <w:rPr>
                <w:rFonts w:ascii="Arial" w:hAnsi="Arial" w:cs="Arial"/>
                <w:sz w:val="20"/>
                <w:szCs w:val="20"/>
              </w:rPr>
            </w:pPr>
            <w:r>
              <w:rPr>
                <w:rFonts w:ascii="Arial" w:hAnsi="Arial" w:cs="Arial"/>
                <w:sz w:val="20"/>
                <w:szCs w:val="20"/>
              </w:rPr>
              <w:t xml:space="preserve">Tel: </w:t>
            </w:r>
            <w:r w:rsidRPr="00076DF5">
              <w:rPr>
                <w:rFonts w:ascii="Arial" w:hAnsi="Arial" w:cs="Arial"/>
                <w:sz w:val="20"/>
                <w:szCs w:val="20"/>
                <w:lang w:val="de-DE"/>
              </w:rPr>
              <w:t xml:space="preserve">71/ </w:t>
            </w:r>
            <w:r>
              <w:rPr>
                <w:rFonts w:ascii="Arial" w:hAnsi="Arial" w:cs="Arial"/>
                <w:sz w:val="20"/>
                <w:szCs w:val="20"/>
                <w:lang w:val="de-DE"/>
              </w:rPr>
              <w:t>30 11 396</w:t>
            </w:r>
          </w:p>
        </w:tc>
      </w:tr>
    </w:tbl>
    <w:p w:rsidR="005D3EA0" w:rsidRDefault="005D3EA0" w:rsidP="003E124F">
      <w:pPr>
        <w:rPr>
          <w:rFonts w:ascii="Arial" w:hAnsi="Arial" w:cs="Arial"/>
          <w:b/>
        </w:rPr>
      </w:pPr>
    </w:p>
    <w:p w:rsidR="00B65C4F" w:rsidRPr="00054A96" w:rsidRDefault="00B65C4F" w:rsidP="003E124F">
      <w:pPr>
        <w:rPr>
          <w:rFonts w:ascii="Arial" w:hAnsi="Arial" w:cs="Arial"/>
          <w:b/>
        </w:rPr>
      </w:pPr>
    </w:p>
    <w:p w:rsidR="003E124F" w:rsidRPr="00054A96" w:rsidRDefault="008D05AA" w:rsidP="00631B94">
      <w:pPr>
        <w:spacing w:after="120"/>
        <w:rPr>
          <w:rFonts w:ascii="Arial" w:hAnsi="Arial" w:cs="Arial"/>
          <w:b/>
        </w:rPr>
      </w:pPr>
      <w:r>
        <w:rPr>
          <w:rFonts w:ascii="Arial" w:hAnsi="Arial" w:cs="Arial"/>
          <w:b/>
          <w:highlight w:val="green"/>
        </w:rPr>
        <w:t>XI</w:t>
      </w:r>
      <w:r w:rsidR="00636C0F">
        <w:rPr>
          <w:rFonts w:ascii="Arial" w:hAnsi="Arial" w:cs="Arial"/>
          <w:b/>
          <w:highlight w:val="green"/>
        </w:rPr>
        <w:t>I</w:t>
      </w:r>
      <w:r w:rsidR="003E124F" w:rsidRPr="00A067B4">
        <w:rPr>
          <w:rFonts w:ascii="Arial" w:hAnsi="Arial" w:cs="Arial"/>
          <w:b/>
          <w:highlight w:val="green"/>
        </w:rPr>
        <w:t>. INFORMACJE NA TEMAT WADIUM</w:t>
      </w:r>
    </w:p>
    <w:p w:rsidR="003E124F" w:rsidRDefault="00A067B4" w:rsidP="003E124F">
      <w:pPr>
        <w:pStyle w:val="NormalnyWeb"/>
        <w:ind w:left="0"/>
        <w:jc w:val="both"/>
        <w:rPr>
          <w:rFonts w:ascii="Arial" w:hAnsi="Arial" w:cs="Arial"/>
          <w:sz w:val="20"/>
          <w:szCs w:val="20"/>
        </w:rPr>
      </w:pPr>
      <w:r>
        <w:rPr>
          <w:rFonts w:ascii="Arial" w:hAnsi="Arial" w:cs="Arial"/>
          <w:sz w:val="20"/>
          <w:szCs w:val="20"/>
        </w:rPr>
        <w:t xml:space="preserve">Zamawiający nie wymaga wniesienia wadium. </w:t>
      </w:r>
    </w:p>
    <w:p w:rsidR="0037329D" w:rsidRDefault="0037329D" w:rsidP="003E124F">
      <w:pPr>
        <w:pStyle w:val="NormalnyWeb"/>
        <w:ind w:left="0"/>
        <w:jc w:val="both"/>
        <w:rPr>
          <w:rFonts w:ascii="Arial" w:hAnsi="Arial" w:cs="Arial"/>
          <w:sz w:val="20"/>
          <w:szCs w:val="20"/>
        </w:rPr>
      </w:pPr>
    </w:p>
    <w:p w:rsidR="003E124F" w:rsidRPr="008A6FCC" w:rsidRDefault="003E124F" w:rsidP="003E124F">
      <w:pPr>
        <w:pStyle w:val="NormalnyWeb"/>
        <w:ind w:left="0"/>
        <w:rPr>
          <w:b/>
          <w:sz w:val="16"/>
          <w:szCs w:val="16"/>
        </w:rPr>
      </w:pPr>
    </w:p>
    <w:p w:rsidR="003E124F" w:rsidRPr="00B53BBF" w:rsidRDefault="008D05AA" w:rsidP="00631B94">
      <w:pPr>
        <w:pStyle w:val="NormalnyWeb"/>
        <w:spacing w:after="120"/>
        <w:ind w:left="0"/>
        <w:rPr>
          <w:rFonts w:ascii="Arial" w:hAnsi="Arial" w:cs="Arial"/>
        </w:rPr>
      </w:pPr>
      <w:r>
        <w:rPr>
          <w:rFonts w:ascii="Arial" w:hAnsi="Arial" w:cs="Arial"/>
          <w:b/>
          <w:highlight w:val="green"/>
        </w:rPr>
        <w:lastRenderedPageBreak/>
        <w:t>X</w:t>
      </w:r>
      <w:r w:rsidR="00636C0F">
        <w:rPr>
          <w:rFonts w:ascii="Arial" w:hAnsi="Arial" w:cs="Arial"/>
          <w:b/>
          <w:highlight w:val="green"/>
        </w:rPr>
        <w:t>III</w:t>
      </w:r>
      <w:r w:rsidR="003E124F" w:rsidRPr="00A067B4">
        <w:rPr>
          <w:rFonts w:ascii="Arial" w:hAnsi="Arial" w:cs="Arial"/>
          <w:b/>
          <w:highlight w:val="green"/>
        </w:rPr>
        <w:t>. TERMIN ZWIĄZANIA OFERTĄ</w:t>
      </w:r>
    </w:p>
    <w:p w:rsidR="00921387" w:rsidRDefault="00216C38" w:rsidP="00276302">
      <w:pPr>
        <w:numPr>
          <w:ilvl w:val="0"/>
          <w:numId w:val="15"/>
        </w:numPr>
        <w:spacing w:after="40" w:line="276" w:lineRule="auto"/>
        <w:rPr>
          <w:rFonts w:ascii="Arial" w:hAnsi="Arial" w:cs="Arial"/>
          <w:sz w:val="20"/>
          <w:szCs w:val="20"/>
        </w:rPr>
      </w:pPr>
      <w:r w:rsidRPr="00216C38">
        <w:rPr>
          <w:rFonts w:ascii="Arial" w:hAnsi="Arial" w:cs="Arial"/>
          <w:sz w:val="20"/>
          <w:szCs w:val="20"/>
        </w:rPr>
        <w:t xml:space="preserve">Wykonawca będzie związany ofertą </w:t>
      </w:r>
      <w:r w:rsidR="00230D6C" w:rsidRPr="00716CF0">
        <w:rPr>
          <w:rFonts w:ascii="Arial" w:hAnsi="Arial" w:cs="Arial"/>
          <w:b/>
          <w:sz w:val="20"/>
          <w:szCs w:val="20"/>
          <w:highlight w:val="yellow"/>
        </w:rPr>
        <w:t xml:space="preserve">do dnia </w:t>
      </w:r>
      <w:r w:rsidR="008E2B38">
        <w:rPr>
          <w:rFonts w:ascii="Arial" w:hAnsi="Arial" w:cs="Arial"/>
          <w:b/>
          <w:sz w:val="20"/>
          <w:szCs w:val="20"/>
          <w:highlight w:val="yellow"/>
        </w:rPr>
        <w:t>8</w:t>
      </w:r>
      <w:r w:rsidR="00230D6C" w:rsidRPr="00716CF0">
        <w:rPr>
          <w:rFonts w:ascii="Arial" w:hAnsi="Arial" w:cs="Arial"/>
          <w:b/>
          <w:sz w:val="20"/>
          <w:szCs w:val="20"/>
          <w:highlight w:val="yellow"/>
        </w:rPr>
        <w:t xml:space="preserve"> </w:t>
      </w:r>
      <w:r w:rsidR="008E2B38">
        <w:rPr>
          <w:rFonts w:ascii="Arial" w:hAnsi="Arial" w:cs="Arial"/>
          <w:b/>
          <w:sz w:val="20"/>
          <w:szCs w:val="20"/>
          <w:highlight w:val="yellow"/>
        </w:rPr>
        <w:t>październik</w:t>
      </w:r>
      <w:r w:rsidR="00230D6C" w:rsidRPr="00716CF0">
        <w:rPr>
          <w:rFonts w:ascii="Arial" w:hAnsi="Arial" w:cs="Arial"/>
          <w:b/>
          <w:sz w:val="20"/>
          <w:szCs w:val="20"/>
          <w:highlight w:val="yellow"/>
        </w:rPr>
        <w:t xml:space="preserve"> 202</w:t>
      </w:r>
      <w:r w:rsidR="008E2B38">
        <w:rPr>
          <w:rFonts w:ascii="Arial" w:hAnsi="Arial" w:cs="Arial"/>
          <w:b/>
          <w:sz w:val="20"/>
          <w:szCs w:val="20"/>
          <w:highlight w:val="yellow"/>
        </w:rPr>
        <w:t>2</w:t>
      </w:r>
      <w:r w:rsidR="00230D6C" w:rsidRPr="00716CF0">
        <w:rPr>
          <w:rFonts w:ascii="Arial" w:hAnsi="Arial" w:cs="Arial"/>
          <w:b/>
          <w:sz w:val="20"/>
          <w:szCs w:val="20"/>
          <w:highlight w:val="yellow"/>
        </w:rPr>
        <w:t>r</w:t>
      </w:r>
      <w:r w:rsidRPr="00716CF0">
        <w:rPr>
          <w:rFonts w:ascii="Arial" w:hAnsi="Arial" w:cs="Arial"/>
          <w:b/>
          <w:sz w:val="20"/>
          <w:szCs w:val="20"/>
          <w:highlight w:val="yellow"/>
        </w:rPr>
        <w:t>.</w:t>
      </w:r>
      <w:r w:rsidRPr="00216C38">
        <w:rPr>
          <w:rFonts w:ascii="Arial" w:hAnsi="Arial" w:cs="Arial"/>
          <w:sz w:val="20"/>
          <w:szCs w:val="20"/>
        </w:rPr>
        <w:t xml:space="preserve"> Bieg terminu związania ofertą rozpoczyna się wraz z upływem terminu składania ofert. (</w:t>
      </w:r>
      <w:proofErr w:type="gramStart"/>
      <w:r w:rsidRPr="00216C38">
        <w:rPr>
          <w:rFonts w:ascii="Arial" w:hAnsi="Arial" w:cs="Arial"/>
          <w:sz w:val="20"/>
          <w:szCs w:val="20"/>
        </w:rPr>
        <w:t>art</w:t>
      </w:r>
      <w:proofErr w:type="gramEnd"/>
      <w:r w:rsidRPr="00216C38">
        <w:rPr>
          <w:rFonts w:ascii="Arial" w:hAnsi="Arial" w:cs="Arial"/>
          <w:sz w:val="20"/>
          <w:szCs w:val="20"/>
        </w:rPr>
        <w:t xml:space="preserve">. </w:t>
      </w:r>
      <w:r w:rsidR="00A067B4">
        <w:rPr>
          <w:rFonts w:ascii="Arial" w:hAnsi="Arial" w:cs="Arial"/>
          <w:sz w:val="20"/>
          <w:szCs w:val="20"/>
        </w:rPr>
        <w:t>307</w:t>
      </w:r>
      <w:r w:rsidRPr="00216C38">
        <w:rPr>
          <w:rFonts w:ascii="Arial" w:hAnsi="Arial" w:cs="Arial"/>
          <w:sz w:val="20"/>
          <w:szCs w:val="20"/>
        </w:rPr>
        <w:t xml:space="preserve"> ustawy PZP).</w:t>
      </w:r>
    </w:p>
    <w:p w:rsidR="00921387" w:rsidRDefault="00A067B4" w:rsidP="00276302">
      <w:pPr>
        <w:numPr>
          <w:ilvl w:val="0"/>
          <w:numId w:val="15"/>
        </w:numPr>
        <w:spacing w:after="40" w:line="276" w:lineRule="auto"/>
        <w:rPr>
          <w:rFonts w:ascii="Arial" w:hAnsi="Arial" w:cs="Arial"/>
          <w:sz w:val="20"/>
          <w:szCs w:val="20"/>
        </w:rPr>
      </w:pPr>
      <w:r w:rsidRPr="00921387">
        <w:rPr>
          <w:rFonts w:ascii="Arial" w:hAnsi="Arial" w:cs="Arial"/>
          <w:sz w:val="20"/>
          <w:szCs w:val="20"/>
        </w:rPr>
        <w:t>W przypadku, gdy wybór najkorzystniejszej oferty nie nastąpi przed upływem terminu związania ofertą</w:t>
      </w:r>
      <w:r w:rsidR="00D56C22" w:rsidRPr="00921387">
        <w:rPr>
          <w:rFonts w:ascii="Arial" w:hAnsi="Arial" w:cs="Arial"/>
          <w:sz w:val="20"/>
          <w:szCs w:val="20"/>
        </w:rPr>
        <w:t xml:space="preserve"> określonego w dokumentach zamówienia, Zamawiający przed upływem terminu związania ofertą, zwraca się jednokrotnie do wykonawców o wyrażenie zgody na przedłużenie tego terminu o wskazywany przez niego okres, nie dłuższy niż 30 dni. </w:t>
      </w:r>
    </w:p>
    <w:p w:rsidR="00921387" w:rsidRDefault="00D56C22" w:rsidP="00276302">
      <w:pPr>
        <w:numPr>
          <w:ilvl w:val="0"/>
          <w:numId w:val="15"/>
        </w:numPr>
        <w:spacing w:after="40" w:line="276" w:lineRule="auto"/>
        <w:rPr>
          <w:rFonts w:ascii="Arial" w:hAnsi="Arial" w:cs="Arial"/>
          <w:sz w:val="20"/>
          <w:szCs w:val="20"/>
        </w:rPr>
      </w:pPr>
      <w:r w:rsidRPr="00921387">
        <w:rPr>
          <w:rFonts w:ascii="Arial" w:hAnsi="Arial" w:cs="Arial"/>
          <w:sz w:val="20"/>
          <w:szCs w:val="20"/>
        </w:rPr>
        <w:t>Przedłużenie terminu związania ofertą wymaga złożenia przez wykonawcę pisemnego oświadczenia o wyrażeniu zgody na przedłużenie terminu związania ofertą.</w:t>
      </w:r>
    </w:p>
    <w:p w:rsidR="00216C38" w:rsidRDefault="00D56C22" w:rsidP="00276302">
      <w:pPr>
        <w:numPr>
          <w:ilvl w:val="0"/>
          <w:numId w:val="15"/>
        </w:numPr>
        <w:spacing w:after="40" w:line="276" w:lineRule="auto"/>
        <w:rPr>
          <w:rFonts w:ascii="Arial" w:hAnsi="Arial" w:cs="Arial"/>
          <w:sz w:val="20"/>
          <w:szCs w:val="20"/>
        </w:rPr>
      </w:pPr>
      <w:r w:rsidRPr="00921387">
        <w:rPr>
          <w:rFonts w:ascii="Arial" w:hAnsi="Arial" w:cs="Arial"/>
          <w:sz w:val="20"/>
          <w:szCs w:val="20"/>
        </w:rPr>
        <w:t xml:space="preserve">W przypadku, gdy Zamawiający żąda wniesienia wadium, przedłużenie terminu związania ofertą następuje wraz z przedłużeniem okresu ważności wadium albo, jeżeli nie jest to możliwe, z wniesieniem nowego wadium na przedłużony okres związania ofertą. </w:t>
      </w:r>
    </w:p>
    <w:p w:rsidR="009D48E5" w:rsidRPr="00921387" w:rsidRDefault="009D48E5" w:rsidP="00276302">
      <w:pPr>
        <w:numPr>
          <w:ilvl w:val="0"/>
          <w:numId w:val="15"/>
        </w:numPr>
        <w:spacing w:after="40" w:line="276" w:lineRule="auto"/>
        <w:rPr>
          <w:rFonts w:ascii="Arial" w:hAnsi="Arial" w:cs="Arial"/>
          <w:sz w:val="20"/>
          <w:szCs w:val="20"/>
        </w:rPr>
      </w:pPr>
      <w:r w:rsidRPr="000C7661">
        <w:rPr>
          <w:rFonts w:ascii="Arial" w:hAnsi="Arial" w:cs="Arial"/>
          <w:sz w:val="20"/>
          <w:szCs w:val="20"/>
        </w:rPr>
        <w:t>Odmowa wyrażenia zgody na przedłużenie terminu związania ofertą nie powoduje utraty wadium.</w:t>
      </w:r>
    </w:p>
    <w:p w:rsidR="003E124F" w:rsidRPr="008A6FCC" w:rsidRDefault="003E124F" w:rsidP="003E124F">
      <w:pPr>
        <w:rPr>
          <w:rFonts w:ascii="Arial" w:hAnsi="Arial" w:cs="Arial"/>
          <w:sz w:val="16"/>
          <w:szCs w:val="16"/>
        </w:rPr>
      </w:pPr>
    </w:p>
    <w:p w:rsidR="003E124F" w:rsidRPr="002E60F7" w:rsidRDefault="008D05AA" w:rsidP="00631B94">
      <w:pPr>
        <w:spacing w:after="120"/>
        <w:rPr>
          <w:rFonts w:ascii="Arial" w:hAnsi="Arial" w:cs="Arial"/>
          <w:b/>
        </w:rPr>
      </w:pPr>
      <w:r>
        <w:rPr>
          <w:rFonts w:ascii="Arial" w:hAnsi="Arial" w:cs="Arial"/>
          <w:b/>
          <w:highlight w:val="green"/>
        </w:rPr>
        <w:t>X</w:t>
      </w:r>
      <w:r w:rsidR="00636C0F">
        <w:rPr>
          <w:rFonts w:ascii="Arial" w:hAnsi="Arial" w:cs="Arial"/>
          <w:b/>
          <w:highlight w:val="green"/>
        </w:rPr>
        <w:t>I</w:t>
      </w:r>
      <w:r w:rsidR="003E124F" w:rsidRPr="00FB105D">
        <w:rPr>
          <w:rFonts w:ascii="Arial" w:hAnsi="Arial" w:cs="Arial"/>
          <w:b/>
          <w:highlight w:val="green"/>
        </w:rPr>
        <w:t>V. OPIS SPOSOBU PRZYGOTOWANIA OFERT</w:t>
      </w:r>
    </w:p>
    <w:p w:rsidR="00B72E6A" w:rsidRPr="009F31BA" w:rsidRDefault="00B72E6A" w:rsidP="00276302">
      <w:pPr>
        <w:numPr>
          <w:ilvl w:val="0"/>
          <w:numId w:val="3"/>
        </w:numPr>
        <w:tabs>
          <w:tab w:val="clear" w:pos="723"/>
          <w:tab w:val="left" w:pos="426"/>
          <w:tab w:val="left" w:pos="480"/>
        </w:tabs>
        <w:spacing w:after="40" w:line="276" w:lineRule="auto"/>
        <w:ind w:left="426" w:hanging="426"/>
        <w:jc w:val="both"/>
        <w:rPr>
          <w:rFonts w:ascii="Arial" w:hAnsi="Arial" w:cs="Arial"/>
          <w:sz w:val="20"/>
          <w:szCs w:val="20"/>
        </w:rPr>
      </w:pPr>
      <w:r w:rsidRPr="009F31BA">
        <w:rPr>
          <w:rFonts w:ascii="Arial" w:hAnsi="Arial" w:cs="Arial"/>
          <w:sz w:val="20"/>
          <w:szCs w:val="20"/>
        </w:rPr>
        <w:t xml:space="preserve">Oferta musi zawierać następujące oświadczenia i dokumenty: </w:t>
      </w:r>
    </w:p>
    <w:p w:rsidR="00B72E6A" w:rsidRPr="009F31BA" w:rsidRDefault="00B72E6A" w:rsidP="00276302">
      <w:pPr>
        <w:numPr>
          <w:ilvl w:val="2"/>
          <w:numId w:val="4"/>
        </w:numPr>
        <w:tabs>
          <w:tab w:val="clear" w:pos="2340"/>
          <w:tab w:val="left" w:pos="851"/>
        </w:tabs>
        <w:spacing w:after="40" w:line="276" w:lineRule="auto"/>
        <w:ind w:left="851" w:hanging="425"/>
        <w:jc w:val="both"/>
        <w:rPr>
          <w:rFonts w:ascii="Arial" w:hAnsi="Arial" w:cs="Arial"/>
          <w:b/>
          <w:sz w:val="20"/>
          <w:szCs w:val="20"/>
        </w:rPr>
      </w:pPr>
      <w:r w:rsidRPr="009F31BA">
        <w:rPr>
          <w:rFonts w:ascii="Arial" w:hAnsi="Arial" w:cs="Arial"/>
          <w:sz w:val="20"/>
          <w:szCs w:val="20"/>
        </w:rPr>
        <w:t xml:space="preserve">wypełniony </w:t>
      </w:r>
      <w:r w:rsidRPr="009F31BA">
        <w:rPr>
          <w:rFonts w:ascii="Arial" w:hAnsi="Arial" w:cs="Arial"/>
          <w:b/>
          <w:sz w:val="20"/>
          <w:szCs w:val="20"/>
        </w:rPr>
        <w:t>formularz ofertowy</w:t>
      </w:r>
      <w:r w:rsidRPr="009F31BA">
        <w:rPr>
          <w:rFonts w:ascii="Arial" w:hAnsi="Arial" w:cs="Arial"/>
          <w:sz w:val="20"/>
          <w:szCs w:val="20"/>
        </w:rPr>
        <w:t xml:space="preserve"> sporządzony z wykorzystaniem wzoru stanowiącego</w:t>
      </w:r>
      <w:r w:rsidRPr="009F31BA">
        <w:rPr>
          <w:rFonts w:ascii="Arial" w:hAnsi="Arial" w:cs="Arial"/>
          <w:b/>
          <w:sz w:val="20"/>
          <w:szCs w:val="20"/>
        </w:rPr>
        <w:t xml:space="preserve"> Załącznik nr 1 </w:t>
      </w:r>
      <w:r w:rsidR="00297280">
        <w:rPr>
          <w:rFonts w:ascii="Arial" w:hAnsi="Arial" w:cs="Arial"/>
          <w:sz w:val="20"/>
          <w:szCs w:val="20"/>
        </w:rPr>
        <w:t>do S</w:t>
      </w:r>
      <w:r w:rsidRPr="009F31BA">
        <w:rPr>
          <w:rFonts w:ascii="Arial" w:hAnsi="Arial" w:cs="Arial"/>
          <w:sz w:val="20"/>
          <w:szCs w:val="20"/>
        </w:rPr>
        <w:t>WZ, zawierający w szczególności: wskazanie oferowanego przedmiotu zamówienia, łączną cenę ofertową brutto, zobowiązanie dotyczące terminu realizacji zamówienia, okresu gwarancji i warunków płatności, oświadczenie o okresie związania ofertą oraz o akce</w:t>
      </w:r>
      <w:r w:rsidR="00297280">
        <w:rPr>
          <w:rFonts w:ascii="Arial" w:hAnsi="Arial" w:cs="Arial"/>
          <w:sz w:val="20"/>
          <w:szCs w:val="20"/>
        </w:rPr>
        <w:t>ptacji wszystkich postanowień S</w:t>
      </w:r>
      <w:r w:rsidRPr="009F31BA">
        <w:rPr>
          <w:rFonts w:ascii="Arial" w:hAnsi="Arial" w:cs="Arial"/>
          <w:sz w:val="20"/>
          <w:szCs w:val="20"/>
        </w:rPr>
        <w:t xml:space="preserve">WZ i wzoru umowy bez zastrzeżeń, a także </w:t>
      </w:r>
      <w:proofErr w:type="gramStart"/>
      <w:r w:rsidRPr="009F31BA">
        <w:rPr>
          <w:rFonts w:ascii="Arial" w:hAnsi="Arial" w:cs="Arial"/>
          <w:sz w:val="20"/>
          <w:szCs w:val="20"/>
        </w:rPr>
        <w:t>informację którą</w:t>
      </w:r>
      <w:proofErr w:type="gramEnd"/>
      <w:r w:rsidRPr="009F31BA">
        <w:rPr>
          <w:rFonts w:ascii="Arial" w:hAnsi="Arial" w:cs="Arial"/>
          <w:sz w:val="20"/>
          <w:szCs w:val="20"/>
        </w:rPr>
        <w:t xml:space="preserve"> część zamówienia Wykonawca zamierza powierzyć podwykonawcy;</w:t>
      </w:r>
    </w:p>
    <w:p w:rsidR="00B72E6A" w:rsidRPr="007B7F06" w:rsidRDefault="00B72E6A" w:rsidP="00276302">
      <w:pPr>
        <w:numPr>
          <w:ilvl w:val="2"/>
          <w:numId w:val="4"/>
        </w:numPr>
        <w:tabs>
          <w:tab w:val="clear" w:pos="2340"/>
          <w:tab w:val="left" w:pos="851"/>
        </w:tabs>
        <w:spacing w:after="40" w:line="276" w:lineRule="auto"/>
        <w:ind w:left="851" w:hanging="425"/>
        <w:jc w:val="both"/>
        <w:rPr>
          <w:rFonts w:ascii="Arial" w:hAnsi="Arial" w:cs="Arial"/>
          <w:b/>
          <w:sz w:val="20"/>
          <w:szCs w:val="20"/>
        </w:rPr>
      </w:pPr>
      <w:proofErr w:type="gramStart"/>
      <w:r w:rsidRPr="006805E0">
        <w:rPr>
          <w:rFonts w:ascii="Arial" w:hAnsi="Arial" w:cs="Arial"/>
          <w:b/>
          <w:sz w:val="20"/>
          <w:szCs w:val="20"/>
        </w:rPr>
        <w:t>oświadczenia</w:t>
      </w:r>
      <w:proofErr w:type="gramEnd"/>
      <w:r w:rsidRPr="009F31BA">
        <w:rPr>
          <w:rFonts w:ascii="Arial" w:hAnsi="Arial" w:cs="Arial"/>
          <w:sz w:val="20"/>
          <w:szCs w:val="20"/>
        </w:rPr>
        <w:t xml:space="preserve"> wymienione w </w:t>
      </w:r>
      <w:r w:rsidRPr="008D54A1">
        <w:rPr>
          <w:rFonts w:ascii="Arial" w:hAnsi="Arial" w:cs="Arial"/>
          <w:sz w:val="20"/>
          <w:szCs w:val="20"/>
        </w:rPr>
        <w:t xml:space="preserve">rozdziale </w:t>
      </w:r>
      <w:r w:rsidR="00636C0F" w:rsidRPr="008D54A1">
        <w:rPr>
          <w:rFonts w:ascii="Arial" w:hAnsi="Arial" w:cs="Arial"/>
          <w:sz w:val="20"/>
          <w:szCs w:val="20"/>
        </w:rPr>
        <w:t>VI</w:t>
      </w:r>
      <w:r w:rsidR="00D650F0" w:rsidRPr="008D54A1">
        <w:rPr>
          <w:rFonts w:ascii="Arial" w:hAnsi="Arial" w:cs="Arial"/>
          <w:sz w:val="20"/>
          <w:szCs w:val="20"/>
        </w:rPr>
        <w:t xml:space="preserve">I. </w:t>
      </w:r>
      <w:proofErr w:type="gramStart"/>
      <w:r w:rsidR="00D650F0" w:rsidRPr="008D54A1">
        <w:rPr>
          <w:rFonts w:ascii="Arial" w:hAnsi="Arial" w:cs="Arial"/>
          <w:sz w:val="20"/>
          <w:szCs w:val="20"/>
        </w:rPr>
        <w:t>pkt</w:t>
      </w:r>
      <w:proofErr w:type="gramEnd"/>
      <w:r w:rsidR="00D650F0" w:rsidRPr="008D54A1">
        <w:rPr>
          <w:rFonts w:ascii="Arial" w:hAnsi="Arial" w:cs="Arial"/>
          <w:sz w:val="20"/>
          <w:szCs w:val="20"/>
        </w:rPr>
        <w:t xml:space="preserve"> </w:t>
      </w:r>
      <w:r w:rsidR="00276302" w:rsidRPr="008D54A1">
        <w:rPr>
          <w:rFonts w:ascii="Arial" w:hAnsi="Arial" w:cs="Arial"/>
          <w:sz w:val="20"/>
          <w:szCs w:val="20"/>
        </w:rPr>
        <w:t>4</w:t>
      </w:r>
      <w:r w:rsidR="00D650F0" w:rsidRPr="008D54A1">
        <w:rPr>
          <w:rFonts w:ascii="Arial" w:hAnsi="Arial" w:cs="Arial"/>
          <w:sz w:val="20"/>
          <w:szCs w:val="20"/>
        </w:rPr>
        <w:t xml:space="preserve"> niniejszej S</w:t>
      </w:r>
      <w:r w:rsidRPr="008D54A1">
        <w:rPr>
          <w:rFonts w:ascii="Arial" w:hAnsi="Arial" w:cs="Arial"/>
          <w:sz w:val="20"/>
          <w:szCs w:val="20"/>
        </w:rPr>
        <w:t>WZ;</w:t>
      </w:r>
    </w:p>
    <w:p w:rsidR="007B7F06" w:rsidRPr="007B7F06" w:rsidRDefault="007B7F06" w:rsidP="007B7F06">
      <w:pPr>
        <w:numPr>
          <w:ilvl w:val="2"/>
          <w:numId w:val="4"/>
        </w:numPr>
        <w:tabs>
          <w:tab w:val="clear" w:pos="2340"/>
          <w:tab w:val="left" w:pos="851"/>
        </w:tabs>
        <w:spacing w:after="40" w:line="276" w:lineRule="auto"/>
        <w:ind w:left="851" w:hanging="425"/>
        <w:jc w:val="both"/>
        <w:rPr>
          <w:rFonts w:ascii="Arial" w:hAnsi="Arial" w:cs="Arial"/>
          <w:sz w:val="20"/>
          <w:szCs w:val="20"/>
        </w:rPr>
      </w:pPr>
      <w:proofErr w:type="gramStart"/>
      <w:r>
        <w:rPr>
          <w:rFonts w:ascii="Arial" w:hAnsi="Arial" w:cs="Arial"/>
          <w:sz w:val="20"/>
          <w:szCs w:val="20"/>
        </w:rPr>
        <w:t>podpisany</w:t>
      </w:r>
      <w:proofErr w:type="gramEnd"/>
      <w:r>
        <w:rPr>
          <w:rFonts w:ascii="Arial" w:hAnsi="Arial" w:cs="Arial"/>
          <w:sz w:val="20"/>
          <w:szCs w:val="20"/>
        </w:rPr>
        <w:t xml:space="preserve"> </w:t>
      </w:r>
      <w:r w:rsidR="000865AC">
        <w:rPr>
          <w:rFonts w:ascii="Arial" w:hAnsi="Arial" w:cs="Arial"/>
          <w:b/>
          <w:sz w:val="20"/>
          <w:szCs w:val="20"/>
        </w:rPr>
        <w:t>Załącznik nr 2</w:t>
      </w:r>
      <w:r w:rsidR="009C09EE">
        <w:rPr>
          <w:rFonts w:ascii="Arial" w:hAnsi="Arial" w:cs="Arial"/>
          <w:b/>
          <w:sz w:val="20"/>
          <w:szCs w:val="20"/>
        </w:rPr>
        <w:t xml:space="preserve"> dla poszczególnych zadań</w:t>
      </w:r>
      <w:r>
        <w:rPr>
          <w:rFonts w:ascii="Arial" w:hAnsi="Arial" w:cs="Arial"/>
          <w:b/>
          <w:sz w:val="20"/>
          <w:szCs w:val="20"/>
        </w:rPr>
        <w:t xml:space="preserve">, </w:t>
      </w:r>
      <w:r w:rsidR="008C7F1F">
        <w:rPr>
          <w:rFonts w:ascii="Arial" w:hAnsi="Arial" w:cs="Arial"/>
          <w:b/>
          <w:sz w:val="20"/>
          <w:szCs w:val="20"/>
        </w:rPr>
        <w:t xml:space="preserve">Opis przedmiotu zamówienia </w:t>
      </w:r>
      <w:r>
        <w:rPr>
          <w:rFonts w:ascii="Arial" w:hAnsi="Arial" w:cs="Arial"/>
          <w:sz w:val="20"/>
          <w:szCs w:val="20"/>
        </w:rPr>
        <w:t xml:space="preserve">- </w:t>
      </w:r>
      <w:r w:rsidRPr="00276302">
        <w:rPr>
          <w:rFonts w:ascii="Arial" w:hAnsi="Arial" w:cs="Arial"/>
          <w:sz w:val="20"/>
          <w:szCs w:val="20"/>
        </w:rPr>
        <w:t>oświadczenie, że oferowane usługi sp</w:t>
      </w:r>
      <w:r>
        <w:rPr>
          <w:rFonts w:ascii="Arial" w:hAnsi="Arial" w:cs="Arial"/>
          <w:sz w:val="20"/>
          <w:szCs w:val="20"/>
        </w:rPr>
        <w:t xml:space="preserve">ełniają wymagania Zamawiającego </w:t>
      </w:r>
    </w:p>
    <w:p w:rsidR="00B72E6A" w:rsidRDefault="009F31BA" w:rsidP="00276302">
      <w:pPr>
        <w:numPr>
          <w:ilvl w:val="2"/>
          <w:numId w:val="4"/>
        </w:numPr>
        <w:tabs>
          <w:tab w:val="clear" w:pos="2340"/>
          <w:tab w:val="left" w:pos="851"/>
        </w:tabs>
        <w:spacing w:after="40" w:line="276" w:lineRule="auto"/>
        <w:ind w:left="851" w:hanging="425"/>
        <w:jc w:val="both"/>
        <w:rPr>
          <w:rFonts w:ascii="Arial" w:hAnsi="Arial" w:cs="Arial"/>
          <w:sz w:val="20"/>
          <w:szCs w:val="20"/>
        </w:rPr>
      </w:pPr>
      <w:proofErr w:type="gramStart"/>
      <w:r w:rsidRPr="009F31BA">
        <w:rPr>
          <w:rFonts w:ascii="Arial" w:hAnsi="Arial" w:cs="Arial"/>
          <w:sz w:val="20"/>
          <w:szCs w:val="20"/>
        </w:rPr>
        <w:t>specyfikację</w:t>
      </w:r>
      <w:proofErr w:type="gramEnd"/>
      <w:r w:rsidRPr="009F31BA">
        <w:rPr>
          <w:rFonts w:ascii="Arial" w:hAnsi="Arial" w:cs="Arial"/>
          <w:sz w:val="20"/>
          <w:szCs w:val="20"/>
        </w:rPr>
        <w:t xml:space="preserve"> asortymento</w:t>
      </w:r>
      <w:r w:rsidR="00D650F0">
        <w:rPr>
          <w:rFonts w:ascii="Arial" w:hAnsi="Arial" w:cs="Arial"/>
          <w:sz w:val="20"/>
          <w:szCs w:val="20"/>
        </w:rPr>
        <w:t xml:space="preserve">wo-cenową – </w:t>
      </w:r>
      <w:r w:rsidR="00D650F0" w:rsidRPr="006805E0">
        <w:rPr>
          <w:rFonts w:ascii="Arial" w:hAnsi="Arial" w:cs="Arial"/>
          <w:b/>
          <w:sz w:val="20"/>
          <w:szCs w:val="20"/>
        </w:rPr>
        <w:t>Załącznik nr 9</w:t>
      </w:r>
      <w:r w:rsidR="00D650F0">
        <w:rPr>
          <w:rFonts w:ascii="Arial" w:hAnsi="Arial" w:cs="Arial"/>
          <w:sz w:val="20"/>
          <w:szCs w:val="20"/>
        </w:rPr>
        <w:t xml:space="preserve"> do S</w:t>
      </w:r>
      <w:r w:rsidRPr="009F31BA">
        <w:rPr>
          <w:rFonts w:ascii="Arial" w:hAnsi="Arial" w:cs="Arial"/>
          <w:sz w:val="20"/>
          <w:szCs w:val="20"/>
        </w:rPr>
        <w:t>WZ</w:t>
      </w:r>
      <w:r w:rsidR="00D650F0">
        <w:rPr>
          <w:rFonts w:ascii="Arial" w:hAnsi="Arial" w:cs="Arial"/>
          <w:sz w:val="20"/>
          <w:szCs w:val="20"/>
        </w:rPr>
        <w:t>;</w:t>
      </w:r>
    </w:p>
    <w:p w:rsidR="00B72E6A" w:rsidRPr="00834683" w:rsidRDefault="00441149" w:rsidP="00441149">
      <w:pPr>
        <w:rPr>
          <w:rFonts w:ascii="Arial" w:hAnsi="Arial" w:cs="Arial"/>
          <w:sz w:val="20"/>
          <w:szCs w:val="20"/>
          <w:highlight w:val="green"/>
        </w:rPr>
      </w:pPr>
      <w:r>
        <w:rPr>
          <w:rFonts w:ascii="Arial" w:eastAsia="Verdana" w:hAnsi="Arial" w:cs="Arial"/>
          <w:sz w:val="20"/>
          <w:szCs w:val="20"/>
        </w:rPr>
        <w:t xml:space="preserve">        </w:t>
      </w:r>
      <w:proofErr w:type="gramStart"/>
      <w:r w:rsidR="00834683" w:rsidRPr="00834683">
        <w:rPr>
          <w:rFonts w:ascii="Arial" w:eastAsia="Verdana" w:hAnsi="Arial" w:cs="Arial"/>
          <w:sz w:val="20"/>
          <w:szCs w:val="20"/>
        </w:rPr>
        <w:t xml:space="preserve">5) </w:t>
      </w:r>
      <w:r w:rsidR="00834683">
        <w:rPr>
          <w:rFonts w:ascii="Arial" w:eastAsia="Verdana" w:hAnsi="Arial" w:cs="Arial"/>
          <w:sz w:val="20"/>
          <w:szCs w:val="20"/>
        </w:rPr>
        <w:t xml:space="preserve">  </w:t>
      </w:r>
      <w:r w:rsidR="00473407" w:rsidRPr="00834683">
        <w:rPr>
          <w:rFonts w:ascii="Arial" w:eastAsia="Verdana" w:hAnsi="Arial" w:cs="Arial"/>
          <w:sz w:val="20"/>
          <w:szCs w:val="20"/>
        </w:rPr>
        <w:t>dokumenty</w:t>
      </w:r>
      <w:proofErr w:type="gramEnd"/>
      <w:r w:rsidR="00473407" w:rsidRPr="00834683">
        <w:rPr>
          <w:rFonts w:ascii="Arial" w:eastAsia="Verdana" w:hAnsi="Arial" w:cs="Arial"/>
          <w:sz w:val="20"/>
          <w:szCs w:val="20"/>
        </w:rPr>
        <w:t>, z których wynika prawo do podpisania oferty</w:t>
      </w:r>
      <w:r w:rsidR="00473407" w:rsidRPr="00834683">
        <w:rPr>
          <w:rFonts w:ascii="Arial" w:hAnsi="Arial" w:cs="Arial"/>
          <w:sz w:val="20"/>
          <w:szCs w:val="20"/>
        </w:rPr>
        <w:t xml:space="preserve"> oraz </w:t>
      </w:r>
      <w:r w:rsidR="009F31BA" w:rsidRPr="00834683">
        <w:rPr>
          <w:rFonts w:ascii="Arial" w:hAnsi="Arial" w:cs="Arial"/>
          <w:sz w:val="20"/>
          <w:szCs w:val="20"/>
        </w:rPr>
        <w:t xml:space="preserve">pełnomocnictwa do podpisania </w:t>
      </w:r>
      <w:r w:rsidR="00834683" w:rsidRPr="00834683">
        <w:rPr>
          <w:rFonts w:ascii="Arial" w:hAnsi="Arial" w:cs="Arial"/>
          <w:sz w:val="20"/>
          <w:szCs w:val="20"/>
        </w:rPr>
        <w:t xml:space="preserve">  </w:t>
      </w:r>
      <w:r w:rsidR="009F31BA" w:rsidRPr="00834683">
        <w:rPr>
          <w:rFonts w:ascii="Arial" w:hAnsi="Arial" w:cs="Arial"/>
          <w:sz w:val="20"/>
          <w:szCs w:val="20"/>
        </w:rPr>
        <w:t>oferty i załączników</w:t>
      </w:r>
      <w:r w:rsidR="00473407" w:rsidRPr="00834683">
        <w:rPr>
          <w:rFonts w:ascii="Arial" w:hAnsi="Arial" w:cs="Arial"/>
          <w:sz w:val="20"/>
          <w:szCs w:val="20"/>
        </w:rPr>
        <w:t xml:space="preserve"> </w:t>
      </w:r>
      <w:r w:rsidR="009F31BA" w:rsidRPr="00834683">
        <w:rPr>
          <w:rFonts w:ascii="Arial" w:hAnsi="Arial" w:cs="Arial"/>
          <w:sz w:val="20"/>
          <w:szCs w:val="20"/>
        </w:rPr>
        <w:t xml:space="preserve">(jeżeli </w:t>
      </w:r>
      <w:r w:rsidR="00473407" w:rsidRPr="00834683">
        <w:rPr>
          <w:rFonts w:ascii="Arial" w:hAnsi="Arial" w:cs="Arial"/>
          <w:sz w:val="20"/>
          <w:szCs w:val="20"/>
        </w:rPr>
        <w:t>dotyczy</w:t>
      </w:r>
      <w:r w:rsidR="009F31BA" w:rsidRPr="00834683">
        <w:rPr>
          <w:rFonts w:ascii="Arial" w:hAnsi="Arial" w:cs="Arial"/>
          <w:sz w:val="20"/>
          <w:szCs w:val="20"/>
        </w:rPr>
        <w:t>)</w:t>
      </w:r>
      <w:r w:rsidR="00473407" w:rsidRPr="00834683">
        <w:rPr>
          <w:rFonts w:ascii="Arial" w:hAnsi="Arial" w:cs="Arial"/>
          <w:sz w:val="20"/>
          <w:szCs w:val="20"/>
        </w:rPr>
        <w:t>;</w:t>
      </w:r>
    </w:p>
    <w:p w:rsidR="00473407" w:rsidRPr="006805E0" w:rsidRDefault="00834683" w:rsidP="00834683">
      <w:pPr>
        <w:tabs>
          <w:tab w:val="left" w:pos="851"/>
        </w:tabs>
        <w:spacing w:after="40" w:line="276" w:lineRule="auto"/>
        <w:ind w:left="708"/>
        <w:jc w:val="both"/>
        <w:rPr>
          <w:rFonts w:ascii="Arial" w:hAnsi="Arial" w:cs="Arial"/>
          <w:strike/>
          <w:sz w:val="20"/>
          <w:szCs w:val="20"/>
        </w:rPr>
      </w:pPr>
      <w:proofErr w:type="gramStart"/>
      <w:r>
        <w:rPr>
          <w:rFonts w:ascii="Arial" w:eastAsia="Verdana" w:hAnsi="Arial" w:cs="Arial"/>
          <w:strike/>
          <w:sz w:val="20"/>
          <w:szCs w:val="20"/>
        </w:rPr>
        <w:t xml:space="preserve">6)    </w:t>
      </w:r>
      <w:r w:rsidR="00473407" w:rsidRPr="006805E0">
        <w:rPr>
          <w:rFonts w:ascii="Arial" w:eastAsia="Verdana" w:hAnsi="Arial" w:cs="Arial"/>
          <w:strike/>
          <w:sz w:val="20"/>
          <w:szCs w:val="20"/>
        </w:rPr>
        <w:t>zobowiązanie</w:t>
      </w:r>
      <w:proofErr w:type="gramEnd"/>
      <w:r w:rsidR="00473407" w:rsidRPr="006805E0">
        <w:rPr>
          <w:rFonts w:ascii="Arial" w:eastAsia="Verdana" w:hAnsi="Arial" w:cs="Arial"/>
          <w:strike/>
          <w:sz w:val="20"/>
          <w:szCs w:val="20"/>
        </w:rPr>
        <w:t xml:space="preserve"> innego podmiotu, o którym mowa w Rozdziale VIII SWZ (jeżeli dotyczy);</w:t>
      </w:r>
    </w:p>
    <w:p w:rsidR="001215EA" w:rsidRPr="001215EA" w:rsidRDefault="001215EA" w:rsidP="00276302">
      <w:pPr>
        <w:tabs>
          <w:tab w:val="left" w:pos="851"/>
        </w:tabs>
        <w:spacing w:after="40" w:line="276" w:lineRule="auto"/>
        <w:ind w:left="851"/>
        <w:jc w:val="both"/>
        <w:rPr>
          <w:rFonts w:ascii="Arial" w:hAnsi="Arial" w:cs="Arial"/>
          <w:sz w:val="20"/>
          <w:szCs w:val="20"/>
        </w:rPr>
      </w:pPr>
    </w:p>
    <w:p w:rsidR="001A2D7B" w:rsidRDefault="001A2D7B" w:rsidP="00276302">
      <w:pPr>
        <w:spacing w:line="276" w:lineRule="auto"/>
        <w:rPr>
          <w:rFonts w:ascii="Arial" w:hAnsi="Arial" w:cs="Arial"/>
          <w:sz w:val="20"/>
          <w:szCs w:val="20"/>
        </w:rPr>
      </w:pPr>
      <w:r w:rsidRPr="001A2D7B">
        <w:rPr>
          <w:rFonts w:ascii="Arial" w:hAnsi="Arial" w:cs="Arial"/>
          <w:sz w:val="20"/>
          <w:szCs w:val="20"/>
        </w:rPr>
        <w:t>2.</w:t>
      </w:r>
      <w:r>
        <w:rPr>
          <w:rFonts w:ascii="Arial" w:hAnsi="Arial" w:cs="Arial"/>
          <w:sz w:val="20"/>
          <w:szCs w:val="20"/>
        </w:rPr>
        <w:t xml:space="preserve"> Wykonawca może złożyć tylko jedną ofertę, z wyjątkiem przypadków określonych w ustawie.</w:t>
      </w:r>
    </w:p>
    <w:p w:rsidR="001A2D7B" w:rsidRDefault="001A2D7B" w:rsidP="00276302">
      <w:pPr>
        <w:spacing w:line="276" w:lineRule="auto"/>
        <w:rPr>
          <w:rFonts w:ascii="Arial" w:hAnsi="Arial" w:cs="Arial"/>
          <w:sz w:val="20"/>
          <w:szCs w:val="20"/>
        </w:rPr>
      </w:pPr>
      <w:r>
        <w:rPr>
          <w:rFonts w:ascii="Arial" w:hAnsi="Arial" w:cs="Arial"/>
          <w:sz w:val="20"/>
          <w:szCs w:val="20"/>
        </w:rPr>
        <w:t>3. Treść oferty musi być zgodna z wymaganiami Zamawiającego określonymi w SWZ.</w:t>
      </w:r>
    </w:p>
    <w:p w:rsidR="006A3F7A" w:rsidRPr="00D112A6" w:rsidRDefault="001A2D7B" w:rsidP="00276302">
      <w:pPr>
        <w:spacing w:line="276" w:lineRule="auto"/>
        <w:rPr>
          <w:rFonts w:ascii="Arial" w:hAnsi="Arial" w:cs="Arial"/>
          <w:sz w:val="20"/>
          <w:szCs w:val="20"/>
        </w:rPr>
      </w:pPr>
      <w:r>
        <w:rPr>
          <w:rFonts w:ascii="Arial" w:hAnsi="Arial" w:cs="Arial"/>
          <w:sz w:val="20"/>
          <w:szCs w:val="20"/>
        </w:rPr>
        <w:t xml:space="preserve">4. </w:t>
      </w:r>
      <w:r w:rsidR="006A3F7A" w:rsidRPr="00D112A6">
        <w:rPr>
          <w:rFonts w:ascii="Arial" w:hAnsi="Arial" w:cs="Arial"/>
          <w:sz w:val="20"/>
          <w:szCs w:val="20"/>
        </w:rPr>
        <w:t>Wykonawca składa ofertę za pośrednictwem „Formularza do złożenia, zmiany, wycofania oferty lub wniosku”</w:t>
      </w:r>
      <w:r w:rsidR="00D112A6">
        <w:rPr>
          <w:rFonts w:ascii="Arial" w:hAnsi="Arial" w:cs="Arial"/>
          <w:sz w:val="20"/>
          <w:szCs w:val="20"/>
        </w:rPr>
        <w:t xml:space="preserve"> </w:t>
      </w:r>
      <w:r w:rsidR="006A3F7A" w:rsidRPr="00D112A6">
        <w:rPr>
          <w:rFonts w:ascii="Arial" w:hAnsi="Arial" w:cs="Arial"/>
          <w:sz w:val="20"/>
          <w:szCs w:val="20"/>
        </w:rPr>
        <w:t xml:space="preserve">dostępnego na </w:t>
      </w:r>
      <w:proofErr w:type="spellStart"/>
      <w:r w:rsidR="006A3F7A" w:rsidRPr="00D112A6">
        <w:rPr>
          <w:rFonts w:ascii="Arial" w:hAnsi="Arial" w:cs="Arial"/>
          <w:sz w:val="20"/>
          <w:szCs w:val="20"/>
        </w:rPr>
        <w:t>ePUAP</w:t>
      </w:r>
      <w:proofErr w:type="spellEnd"/>
      <w:r w:rsidR="006A3F7A" w:rsidRPr="00D112A6">
        <w:rPr>
          <w:rFonts w:ascii="Arial" w:hAnsi="Arial" w:cs="Arial"/>
          <w:sz w:val="20"/>
          <w:szCs w:val="20"/>
        </w:rPr>
        <w:t xml:space="preserve"> i udostępnionego również na </w:t>
      </w:r>
      <w:proofErr w:type="spellStart"/>
      <w:r w:rsidR="006A3F7A" w:rsidRPr="00D112A6">
        <w:rPr>
          <w:rFonts w:ascii="Arial" w:hAnsi="Arial" w:cs="Arial"/>
          <w:sz w:val="20"/>
          <w:szCs w:val="20"/>
        </w:rPr>
        <w:t>miniPortalu</w:t>
      </w:r>
      <w:proofErr w:type="spellEnd"/>
      <w:r w:rsidR="006A3F7A" w:rsidRPr="00D112A6">
        <w:rPr>
          <w:rFonts w:ascii="Arial" w:hAnsi="Arial" w:cs="Arial"/>
          <w:sz w:val="20"/>
          <w:szCs w:val="20"/>
        </w:rPr>
        <w:t xml:space="preserve">. </w:t>
      </w:r>
    </w:p>
    <w:p w:rsidR="006A3F7A" w:rsidRPr="00D112A6" w:rsidRDefault="001A2D7B" w:rsidP="00276302">
      <w:pPr>
        <w:spacing w:line="276" w:lineRule="auto"/>
        <w:rPr>
          <w:rFonts w:ascii="Arial" w:hAnsi="Arial" w:cs="Arial"/>
          <w:sz w:val="20"/>
          <w:szCs w:val="20"/>
        </w:rPr>
      </w:pPr>
      <w:r>
        <w:rPr>
          <w:rFonts w:ascii="Arial" w:hAnsi="Arial" w:cs="Arial"/>
          <w:sz w:val="20"/>
          <w:szCs w:val="20"/>
        </w:rPr>
        <w:t>5</w:t>
      </w:r>
      <w:r w:rsidR="00D112A6" w:rsidRPr="00D112A6">
        <w:rPr>
          <w:rFonts w:ascii="Arial" w:hAnsi="Arial" w:cs="Arial"/>
          <w:sz w:val="20"/>
          <w:szCs w:val="20"/>
        </w:rPr>
        <w:t xml:space="preserve">. </w:t>
      </w:r>
      <w:r w:rsidR="006A3F7A" w:rsidRPr="00D112A6">
        <w:rPr>
          <w:rFonts w:ascii="Arial" w:hAnsi="Arial" w:cs="Arial"/>
          <w:sz w:val="20"/>
          <w:szCs w:val="20"/>
        </w:rPr>
        <w:t xml:space="preserve">Funkcjonalność do zaszyfrowania oferty przez Wykonawcę jest dostępna dla wykonawców na </w:t>
      </w:r>
      <w:proofErr w:type="spellStart"/>
      <w:r w:rsidR="006A3F7A" w:rsidRPr="00D112A6">
        <w:rPr>
          <w:rFonts w:ascii="Arial" w:hAnsi="Arial" w:cs="Arial"/>
          <w:sz w:val="20"/>
          <w:szCs w:val="20"/>
        </w:rPr>
        <w:t>miniPortalu</w:t>
      </w:r>
      <w:proofErr w:type="spellEnd"/>
      <w:r w:rsidR="006A3F7A" w:rsidRPr="00D112A6">
        <w:rPr>
          <w:rFonts w:ascii="Arial" w:hAnsi="Arial" w:cs="Arial"/>
          <w:sz w:val="20"/>
          <w:szCs w:val="20"/>
        </w:rPr>
        <w:t xml:space="preserve">, w szczegółach danego postępowania. W formularzu oferty Wykonawca zobowiązany jest podać adres skrzynki </w:t>
      </w:r>
      <w:proofErr w:type="spellStart"/>
      <w:r w:rsidR="006A3F7A" w:rsidRPr="00D112A6">
        <w:rPr>
          <w:rFonts w:ascii="Arial" w:hAnsi="Arial" w:cs="Arial"/>
          <w:sz w:val="20"/>
          <w:szCs w:val="20"/>
        </w:rPr>
        <w:t>ePUAP</w:t>
      </w:r>
      <w:proofErr w:type="spellEnd"/>
      <w:r w:rsidR="006A3F7A" w:rsidRPr="00D112A6">
        <w:rPr>
          <w:rFonts w:ascii="Arial" w:hAnsi="Arial" w:cs="Arial"/>
          <w:sz w:val="20"/>
          <w:szCs w:val="20"/>
        </w:rPr>
        <w:t xml:space="preserve">, na którym prowadzona będzie korespondencja związana z postępowaniem. </w:t>
      </w:r>
    </w:p>
    <w:p w:rsidR="006A3F7A" w:rsidRPr="00D112A6" w:rsidRDefault="001A2D7B" w:rsidP="00276302">
      <w:pPr>
        <w:spacing w:line="276" w:lineRule="auto"/>
        <w:rPr>
          <w:rFonts w:ascii="Arial" w:hAnsi="Arial" w:cs="Arial"/>
          <w:sz w:val="20"/>
          <w:szCs w:val="20"/>
        </w:rPr>
      </w:pPr>
      <w:r>
        <w:rPr>
          <w:rFonts w:ascii="Arial" w:hAnsi="Arial" w:cs="Arial"/>
          <w:sz w:val="20"/>
          <w:szCs w:val="20"/>
        </w:rPr>
        <w:t>6</w:t>
      </w:r>
      <w:r w:rsidR="00D112A6" w:rsidRPr="00D112A6">
        <w:rPr>
          <w:rFonts w:ascii="Arial" w:hAnsi="Arial" w:cs="Arial"/>
          <w:sz w:val="20"/>
          <w:szCs w:val="20"/>
        </w:rPr>
        <w:t xml:space="preserve">. </w:t>
      </w:r>
      <w:r w:rsidR="006A3F7A" w:rsidRPr="00D112A6">
        <w:rPr>
          <w:rFonts w:ascii="Arial" w:hAnsi="Arial" w:cs="Arial"/>
          <w:sz w:val="20"/>
          <w:szCs w:val="20"/>
        </w:rPr>
        <w:t xml:space="preserve">Ofertę należy sporządzić w języku polskim. </w:t>
      </w:r>
    </w:p>
    <w:p w:rsidR="006A3F7A" w:rsidRPr="00D112A6" w:rsidRDefault="001A2D7B" w:rsidP="00276302">
      <w:pPr>
        <w:spacing w:line="276" w:lineRule="auto"/>
        <w:rPr>
          <w:rFonts w:ascii="Arial" w:hAnsi="Arial" w:cs="Arial"/>
          <w:sz w:val="20"/>
          <w:szCs w:val="20"/>
        </w:rPr>
      </w:pPr>
      <w:r>
        <w:rPr>
          <w:rFonts w:ascii="Arial" w:hAnsi="Arial" w:cs="Arial"/>
          <w:sz w:val="20"/>
          <w:szCs w:val="20"/>
        </w:rPr>
        <w:t>7</w:t>
      </w:r>
      <w:r w:rsidR="00D112A6" w:rsidRPr="00D112A6">
        <w:rPr>
          <w:rFonts w:ascii="Arial" w:hAnsi="Arial" w:cs="Arial"/>
          <w:sz w:val="20"/>
          <w:szCs w:val="20"/>
        </w:rPr>
        <w:t xml:space="preserve">. </w:t>
      </w:r>
      <w:r w:rsidR="006A3F7A" w:rsidRPr="00D112A6">
        <w:rPr>
          <w:rFonts w:ascii="Arial" w:hAnsi="Arial" w:cs="Arial"/>
          <w:sz w:val="20"/>
          <w:szCs w:val="20"/>
        </w:rPr>
        <w:t xml:space="preserve">Ofertę składa się, pod rygorem nieważności, w formie elektronicznej lub w postaci elektronicznej opatrzonej podpisem zaufanym lub podpisem osobistym. </w:t>
      </w:r>
    </w:p>
    <w:p w:rsidR="006A3F7A" w:rsidRPr="00D112A6" w:rsidRDefault="001A2D7B" w:rsidP="00276302">
      <w:pPr>
        <w:spacing w:line="276" w:lineRule="auto"/>
        <w:rPr>
          <w:rFonts w:ascii="Arial" w:hAnsi="Arial" w:cs="Arial"/>
          <w:sz w:val="20"/>
          <w:szCs w:val="20"/>
        </w:rPr>
      </w:pPr>
      <w:r>
        <w:rPr>
          <w:rFonts w:ascii="Arial" w:hAnsi="Arial" w:cs="Arial"/>
          <w:sz w:val="20"/>
          <w:szCs w:val="20"/>
        </w:rPr>
        <w:t>8</w:t>
      </w:r>
      <w:r w:rsidR="00D112A6" w:rsidRPr="00D112A6">
        <w:rPr>
          <w:rFonts w:ascii="Arial" w:hAnsi="Arial" w:cs="Arial"/>
          <w:sz w:val="20"/>
          <w:szCs w:val="20"/>
        </w:rPr>
        <w:t>.</w:t>
      </w:r>
      <w:r w:rsidR="006A3F7A" w:rsidRPr="00D112A6">
        <w:rPr>
          <w:rFonts w:ascii="Arial" w:hAnsi="Arial" w:cs="Arial"/>
          <w:sz w:val="20"/>
          <w:szCs w:val="20"/>
        </w:rPr>
        <w:t xml:space="preserve">Sposób złożenia oferty, w tym zaszyfrowania oferty opisany został w „Instrukcji użytkownika”, dostępnej na stronie: </w:t>
      </w:r>
      <w:hyperlink r:id="rId14" w:history="1">
        <w:r w:rsidR="006A3F7A" w:rsidRPr="00D112A6">
          <w:rPr>
            <w:rStyle w:val="Hipercze"/>
            <w:rFonts w:ascii="Arial" w:hAnsi="Arial" w:cs="Arial"/>
            <w:sz w:val="20"/>
            <w:szCs w:val="20"/>
          </w:rPr>
          <w:t>https://miniportal.uzp.gov.pl/</w:t>
        </w:r>
      </w:hyperlink>
      <w:r w:rsidR="006A3F7A" w:rsidRPr="00D112A6">
        <w:rPr>
          <w:rFonts w:ascii="Arial" w:hAnsi="Arial" w:cs="Arial"/>
          <w:sz w:val="20"/>
          <w:szCs w:val="20"/>
        </w:rPr>
        <w:t xml:space="preserve"> </w:t>
      </w:r>
    </w:p>
    <w:p w:rsidR="006A3F7A" w:rsidRPr="00D112A6" w:rsidRDefault="001A2D7B" w:rsidP="00276302">
      <w:pPr>
        <w:spacing w:line="276" w:lineRule="auto"/>
        <w:rPr>
          <w:rFonts w:ascii="Arial" w:hAnsi="Arial" w:cs="Arial"/>
          <w:sz w:val="20"/>
          <w:szCs w:val="20"/>
        </w:rPr>
      </w:pPr>
      <w:r>
        <w:rPr>
          <w:rFonts w:ascii="Arial" w:hAnsi="Arial" w:cs="Arial"/>
          <w:sz w:val="20"/>
          <w:szCs w:val="20"/>
        </w:rPr>
        <w:t>9</w:t>
      </w:r>
      <w:r w:rsidR="00D112A6" w:rsidRPr="00D112A6">
        <w:rPr>
          <w:rFonts w:ascii="Arial" w:hAnsi="Arial" w:cs="Arial"/>
          <w:sz w:val="20"/>
          <w:szCs w:val="20"/>
        </w:rPr>
        <w:t xml:space="preserve">. </w:t>
      </w:r>
      <w:r w:rsidR="006A3F7A" w:rsidRPr="00D112A6">
        <w:rPr>
          <w:rFonts w:ascii="Arial" w:hAnsi="Arial" w:cs="Arial"/>
          <w:sz w:val="20"/>
          <w:szCs w:val="20"/>
        </w:rPr>
        <w:t xml:space="preserve">Jeżeli dokumenty elektroniczne, przekazywane przy użyciu środków komunikacji elektronicznej, zawierają informacje stanowiące tajemnicę przedsiębiorstwa w rozumieniu przepisów ustawy z dnia 16 kwietnia 1993 r. o zwalczaniu nieuczciwej konkurencji (Dz. U. </w:t>
      </w:r>
      <w:proofErr w:type="gramStart"/>
      <w:r w:rsidR="006A3F7A" w:rsidRPr="00D112A6">
        <w:rPr>
          <w:rFonts w:ascii="Arial" w:hAnsi="Arial" w:cs="Arial"/>
          <w:sz w:val="20"/>
          <w:szCs w:val="20"/>
        </w:rPr>
        <w:t>z</w:t>
      </w:r>
      <w:proofErr w:type="gramEnd"/>
      <w:r w:rsidR="006A3F7A" w:rsidRPr="00D112A6">
        <w:rPr>
          <w:rFonts w:ascii="Arial" w:hAnsi="Arial" w:cs="Arial"/>
          <w:sz w:val="20"/>
          <w:szCs w:val="20"/>
        </w:rPr>
        <w:t xml:space="preserve"> 2020 r. poz. 1913), wykonawca, w celu utrzymania w poufności tych informacji, przekazuje je w wydzielonym i odpowiednio oznaczonym pliku, wraz z jednoczesnym zaznaczeniem polecenia „Załącznik stanowiący tajemnicę przedsiębiorstwa” a następnie wraz z plikami stanowiącymi jawną część należy ten plik zaszyfrować. </w:t>
      </w:r>
    </w:p>
    <w:p w:rsidR="006A3F7A" w:rsidRPr="00D112A6" w:rsidRDefault="001A2D7B" w:rsidP="00276302">
      <w:pPr>
        <w:spacing w:line="276" w:lineRule="auto"/>
        <w:rPr>
          <w:rFonts w:ascii="Arial" w:hAnsi="Arial" w:cs="Arial"/>
          <w:sz w:val="20"/>
          <w:szCs w:val="20"/>
        </w:rPr>
      </w:pPr>
      <w:r>
        <w:rPr>
          <w:rFonts w:ascii="Arial" w:hAnsi="Arial" w:cs="Arial"/>
          <w:sz w:val="20"/>
          <w:szCs w:val="20"/>
        </w:rPr>
        <w:lastRenderedPageBreak/>
        <w:t>10</w:t>
      </w:r>
      <w:r w:rsidR="00D112A6" w:rsidRPr="00D112A6">
        <w:rPr>
          <w:rFonts w:ascii="Arial" w:hAnsi="Arial" w:cs="Arial"/>
          <w:sz w:val="20"/>
          <w:szCs w:val="20"/>
        </w:rPr>
        <w:t xml:space="preserve">. </w:t>
      </w:r>
      <w:r w:rsidR="006A3F7A" w:rsidRPr="00D112A6">
        <w:rPr>
          <w:rFonts w:ascii="Arial" w:hAnsi="Arial" w:cs="Arial"/>
          <w:sz w:val="20"/>
          <w:szCs w:val="20"/>
        </w:rPr>
        <w:t xml:space="preserve">Do oferty należy dołączyć oświadczenie o niepodleganiu wykluczeniu, spełnianiu warunków udziału w postępowaniu, w zakresie wskazanym w </w:t>
      </w:r>
      <w:r w:rsidR="00364947">
        <w:rPr>
          <w:rFonts w:ascii="Arial" w:hAnsi="Arial" w:cs="Arial"/>
          <w:sz w:val="20"/>
          <w:szCs w:val="20"/>
        </w:rPr>
        <w:t xml:space="preserve">rozdz. VIII ust. 2 SWZ </w:t>
      </w:r>
      <w:r w:rsidR="006A3F7A" w:rsidRPr="00D112A6">
        <w:rPr>
          <w:rFonts w:ascii="Arial" w:hAnsi="Arial" w:cs="Arial"/>
          <w:sz w:val="20"/>
          <w:szCs w:val="20"/>
        </w:rPr>
        <w:t>w formie elektronicznej lub w postaci elektronicznej opatrzonej podpisem zaufanym lub podpisem osobistym, a następnie zaszyfrować wraz z plikami stanowiącymi ofertę</w:t>
      </w:r>
      <w:r w:rsidR="00364947">
        <w:rPr>
          <w:rFonts w:ascii="Arial" w:hAnsi="Arial" w:cs="Arial"/>
          <w:sz w:val="20"/>
          <w:szCs w:val="20"/>
        </w:rPr>
        <w:t>.</w:t>
      </w:r>
    </w:p>
    <w:p w:rsidR="006A3F7A" w:rsidRPr="00D112A6" w:rsidRDefault="001A2D7B" w:rsidP="00276302">
      <w:pPr>
        <w:spacing w:line="276" w:lineRule="auto"/>
        <w:rPr>
          <w:rFonts w:ascii="Arial" w:hAnsi="Arial" w:cs="Arial"/>
          <w:sz w:val="20"/>
          <w:szCs w:val="20"/>
        </w:rPr>
      </w:pPr>
      <w:r>
        <w:rPr>
          <w:rFonts w:ascii="Arial" w:hAnsi="Arial" w:cs="Arial"/>
          <w:sz w:val="20"/>
          <w:szCs w:val="20"/>
        </w:rPr>
        <w:t>11</w:t>
      </w:r>
      <w:r w:rsidR="00D112A6" w:rsidRPr="00D112A6">
        <w:rPr>
          <w:rFonts w:ascii="Arial" w:hAnsi="Arial" w:cs="Arial"/>
          <w:sz w:val="20"/>
          <w:szCs w:val="20"/>
        </w:rPr>
        <w:t xml:space="preserve">. </w:t>
      </w:r>
      <w:r w:rsidR="006A3F7A" w:rsidRPr="00D112A6">
        <w:rPr>
          <w:rFonts w:ascii="Arial" w:hAnsi="Arial" w:cs="Arial"/>
          <w:sz w:val="20"/>
          <w:szCs w:val="20"/>
        </w:rPr>
        <w:t xml:space="preserve">Oferta może być złożona tylko do upływu terminu składania ofert. </w:t>
      </w:r>
    </w:p>
    <w:p w:rsidR="006A3F7A" w:rsidRPr="00D112A6" w:rsidRDefault="00D112A6" w:rsidP="00276302">
      <w:pPr>
        <w:spacing w:line="276" w:lineRule="auto"/>
        <w:rPr>
          <w:rFonts w:ascii="Arial" w:hAnsi="Arial" w:cs="Arial"/>
          <w:sz w:val="20"/>
          <w:szCs w:val="20"/>
        </w:rPr>
      </w:pPr>
      <w:r w:rsidRPr="00D112A6">
        <w:rPr>
          <w:rFonts w:ascii="Arial" w:hAnsi="Arial" w:cs="Arial"/>
          <w:sz w:val="20"/>
          <w:szCs w:val="20"/>
        </w:rPr>
        <w:t>1</w:t>
      </w:r>
      <w:r w:rsidR="001A2D7B">
        <w:rPr>
          <w:rFonts w:ascii="Arial" w:hAnsi="Arial" w:cs="Arial"/>
          <w:sz w:val="20"/>
          <w:szCs w:val="20"/>
        </w:rPr>
        <w:t>2</w:t>
      </w:r>
      <w:r w:rsidRPr="00D112A6">
        <w:rPr>
          <w:rFonts w:ascii="Arial" w:hAnsi="Arial" w:cs="Arial"/>
          <w:sz w:val="20"/>
          <w:szCs w:val="20"/>
        </w:rPr>
        <w:t xml:space="preserve">. </w:t>
      </w:r>
      <w:r w:rsidR="006A3F7A" w:rsidRPr="00D112A6">
        <w:rPr>
          <w:rFonts w:ascii="Arial" w:hAnsi="Arial" w:cs="Arial"/>
          <w:sz w:val="20"/>
          <w:szCs w:val="20"/>
        </w:rPr>
        <w:t xml:space="preserve">Wykonawca może przed upływem terminu do składania ofert wycofać ofertę za pośrednictwem „Formularza do złożenia, zmiany, wycofania oferty lub wniosku” dostępnego na </w:t>
      </w:r>
      <w:proofErr w:type="spellStart"/>
      <w:r w:rsidR="006A3F7A" w:rsidRPr="00D112A6">
        <w:rPr>
          <w:rFonts w:ascii="Arial" w:hAnsi="Arial" w:cs="Arial"/>
          <w:sz w:val="20"/>
          <w:szCs w:val="20"/>
        </w:rPr>
        <w:t>ePUAP</w:t>
      </w:r>
      <w:proofErr w:type="spellEnd"/>
      <w:r w:rsidR="006A3F7A" w:rsidRPr="00D112A6">
        <w:rPr>
          <w:rFonts w:ascii="Arial" w:hAnsi="Arial" w:cs="Arial"/>
          <w:sz w:val="20"/>
          <w:szCs w:val="20"/>
        </w:rPr>
        <w:t xml:space="preserve"> i udostępnionego również na </w:t>
      </w:r>
      <w:proofErr w:type="spellStart"/>
      <w:r w:rsidR="006A3F7A" w:rsidRPr="00D112A6">
        <w:rPr>
          <w:rFonts w:ascii="Arial" w:hAnsi="Arial" w:cs="Arial"/>
          <w:sz w:val="20"/>
          <w:szCs w:val="20"/>
        </w:rPr>
        <w:t>miniPortalu</w:t>
      </w:r>
      <w:proofErr w:type="spellEnd"/>
      <w:r w:rsidR="006A3F7A" w:rsidRPr="00D112A6">
        <w:rPr>
          <w:rFonts w:ascii="Arial" w:hAnsi="Arial" w:cs="Arial"/>
          <w:sz w:val="20"/>
          <w:szCs w:val="20"/>
        </w:rPr>
        <w:t>. Sposób wycofania oferty został opisany w „Instrukcji użytko</w:t>
      </w:r>
      <w:r w:rsidR="00364947">
        <w:rPr>
          <w:rFonts w:ascii="Arial" w:hAnsi="Arial" w:cs="Arial"/>
          <w:sz w:val="20"/>
          <w:szCs w:val="20"/>
        </w:rPr>
        <w:t>wnika” dostępnej na mini portalu.</w:t>
      </w:r>
    </w:p>
    <w:p w:rsidR="003E124F" w:rsidRDefault="00D112A6" w:rsidP="00276302">
      <w:pPr>
        <w:spacing w:line="276" w:lineRule="auto"/>
        <w:rPr>
          <w:rFonts w:ascii="Arial" w:hAnsi="Arial" w:cs="Arial"/>
          <w:sz w:val="20"/>
          <w:szCs w:val="20"/>
        </w:rPr>
      </w:pPr>
      <w:r w:rsidRPr="00D112A6">
        <w:rPr>
          <w:rFonts w:ascii="Arial" w:hAnsi="Arial" w:cs="Arial"/>
          <w:sz w:val="20"/>
          <w:szCs w:val="20"/>
        </w:rPr>
        <w:t>1</w:t>
      </w:r>
      <w:r w:rsidR="001A2D7B">
        <w:rPr>
          <w:rFonts w:ascii="Arial" w:hAnsi="Arial" w:cs="Arial"/>
          <w:sz w:val="20"/>
          <w:szCs w:val="20"/>
        </w:rPr>
        <w:t>3</w:t>
      </w:r>
      <w:r w:rsidRPr="00D112A6">
        <w:rPr>
          <w:rFonts w:ascii="Arial" w:hAnsi="Arial" w:cs="Arial"/>
          <w:sz w:val="20"/>
          <w:szCs w:val="20"/>
        </w:rPr>
        <w:t xml:space="preserve">. </w:t>
      </w:r>
      <w:r w:rsidR="006A3F7A" w:rsidRPr="00D112A6">
        <w:rPr>
          <w:rFonts w:ascii="Arial" w:hAnsi="Arial" w:cs="Arial"/>
          <w:sz w:val="20"/>
          <w:szCs w:val="20"/>
        </w:rPr>
        <w:t>Wykonawca po upływie terminu do składania ofert nie może skutecznie dokonać zmia</w:t>
      </w:r>
      <w:r w:rsidRPr="00D112A6">
        <w:rPr>
          <w:rFonts w:ascii="Arial" w:hAnsi="Arial" w:cs="Arial"/>
          <w:sz w:val="20"/>
          <w:szCs w:val="20"/>
        </w:rPr>
        <w:t>ny ani wycofać złożonej oferty.</w:t>
      </w:r>
    </w:p>
    <w:p w:rsidR="00192992" w:rsidRDefault="00192992" w:rsidP="00276302">
      <w:pPr>
        <w:spacing w:line="276" w:lineRule="auto"/>
        <w:rPr>
          <w:rFonts w:ascii="Arial" w:eastAsia="Verdana" w:hAnsi="Arial" w:cs="Arial"/>
          <w:sz w:val="20"/>
          <w:szCs w:val="20"/>
        </w:rPr>
      </w:pPr>
      <w:r>
        <w:rPr>
          <w:rFonts w:ascii="Arial" w:hAnsi="Arial" w:cs="Arial"/>
          <w:sz w:val="20"/>
          <w:szCs w:val="20"/>
        </w:rPr>
        <w:t>1</w:t>
      </w:r>
      <w:r w:rsidR="001A2D7B">
        <w:rPr>
          <w:rFonts w:ascii="Arial" w:hAnsi="Arial" w:cs="Arial"/>
          <w:sz w:val="20"/>
          <w:szCs w:val="20"/>
        </w:rPr>
        <w:t>4</w:t>
      </w:r>
      <w:r>
        <w:rPr>
          <w:rFonts w:ascii="Arial" w:hAnsi="Arial" w:cs="Arial"/>
          <w:sz w:val="20"/>
          <w:szCs w:val="20"/>
        </w:rPr>
        <w:t xml:space="preserve">. </w:t>
      </w:r>
      <w:r w:rsidRPr="000C7661">
        <w:rPr>
          <w:rFonts w:ascii="Arial" w:eastAsia="Verdana" w:hAnsi="Arial" w:cs="Arial"/>
          <w:sz w:val="20"/>
          <w:szCs w:val="20"/>
        </w:rPr>
        <w:t>Podmiotowe środki dowodowe lub inne dokumenty, w tym dokumenty potwierdzające umocowanie do reprezentowania, sporządzone w języku obcym przekazuje się wraz z tłumaczeniem na język polski.</w:t>
      </w:r>
    </w:p>
    <w:p w:rsidR="00C03985" w:rsidRDefault="00C03985" w:rsidP="00276302">
      <w:pPr>
        <w:spacing w:line="276" w:lineRule="auto"/>
        <w:rPr>
          <w:rFonts w:ascii="Arial" w:hAnsi="Arial" w:cs="Arial"/>
          <w:sz w:val="20"/>
          <w:szCs w:val="20"/>
        </w:rPr>
      </w:pPr>
      <w:r>
        <w:rPr>
          <w:rFonts w:ascii="Arial" w:eastAsia="Verdana" w:hAnsi="Arial" w:cs="Arial"/>
          <w:sz w:val="20"/>
          <w:szCs w:val="20"/>
        </w:rPr>
        <w:t>1</w:t>
      </w:r>
      <w:r w:rsidR="001A2D7B">
        <w:rPr>
          <w:rFonts w:ascii="Arial" w:eastAsia="Verdana" w:hAnsi="Arial" w:cs="Arial"/>
          <w:sz w:val="20"/>
          <w:szCs w:val="20"/>
        </w:rPr>
        <w:t>5</w:t>
      </w:r>
      <w:r>
        <w:rPr>
          <w:rFonts w:ascii="Arial" w:eastAsia="Verdana" w:hAnsi="Arial" w:cs="Arial"/>
          <w:sz w:val="20"/>
          <w:szCs w:val="20"/>
        </w:rPr>
        <w:t xml:space="preserve">. Wymagane w postępowaniu przedmiotowe środki dowodowe podlegają uzupełnieniu. </w:t>
      </w:r>
    </w:p>
    <w:p w:rsidR="00420EBD" w:rsidRPr="00D112A6" w:rsidRDefault="00420EBD" w:rsidP="00276302">
      <w:pPr>
        <w:spacing w:line="276" w:lineRule="auto"/>
        <w:rPr>
          <w:rFonts w:ascii="Arial" w:hAnsi="Arial" w:cs="Arial"/>
          <w:sz w:val="20"/>
          <w:szCs w:val="20"/>
        </w:rPr>
      </w:pPr>
      <w:r>
        <w:rPr>
          <w:rFonts w:ascii="Arial" w:hAnsi="Arial" w:cs="Arial"/>
          <w:sz w:val="20"/>
          <w:szCs w:val="20"/>
        </w:rPr>
        <w:t>1</w:t>
      </w:r>
      <w:r w:rsidR="001A2D7B">
        <w:rPr>
          <w:rFonts w:ascii="Arial" w:hAnsi="Arial" w:cs="Arial"/>
          <w:sz w:val="20"/>
          <w:szCs w:val="20"/>
        </w:rPr>
        <w:t>6</w:t>
      </w:r>
      <w:r>
        <w:rPr>
          <w:rFonts w:ascii="Arial" w:hAnsi="Arial" w:cs="Arial"/>
          <w:sz w:val="20"/>
          <w:szCs w:val="20"/>
        </w:rPr>
        <w:t xml:space="preserve">. </w:t>
      </w:r>
      <w:r w:rsidRPr="000C7661">
        <w:rPr>
          <w:rFonts w:ascii="Arial" w:eastAsia="Verdana" w:hAnsi="Arial" w:cs="Arial"/>
          <w:sz w:val="20"/>
          <w:szCs w:val="20"/>
        </w:rPr>
        <w:t>Wszystkie koszty związane z uczestnictwem w postępowaniu, w szczególności z przygotowaniem i złożeniem oferty ponosi Wykonawca składający ofertę. Zamawiający nie przewiduje zwrotu kosztów udziału w postępowaniu.</w:t>
      </w:r>
    </w:p>
    <w:p w:rsidR="003E124F" w:rsidRPr="002E60F7" w:rsidRDefault="003E124F" w:rsidP="003E124F">
      <w:pPr>
        <w:pStyle w:val="NormalnyWeb"/>
        <w:ind w:left="0"/>
        <w:rPr>
          <w:rFonts w:ascii="Arial" w:hAnsi="Arial" w:cs="Arial"/>
          <w:sz w:val="20"/>
          <w:szCs w:val="20"/>
        </w:rPr>
      </w:pPr>
    </w:p>
    <w:p w:rsidR="003E124F" w:rsidRPr="00ED4B21" w:rsidRDefault="003E124F" w:rsidP="00631B94">
      <w:pPr>
        <w:spacing w:after="120"/>
        <w:rPr>
          <w:rFonts w:ascii="Arial" w:hAnsi="Arial" w:cs="Arial"/>
          <w:b/>
        </w:rPr>
      </w:pPr>
      <w:r w:rsidRPr="00D112A6">
        <w:rPr>
          <w:rFonts w:ascii="Arial" w:hAnsi="Arial" w:cs="Arial"/>
          <w:b/>
          <w:highlight w:val="green"/>
        </w:rPr>
        <w:t>XV. MIEJSCE I TERMIN SKŁADANIA I OTWARCIA OFERT</w:t>
      </w:r>
    </w:p>
    <w:p w:rsidR="006A3F7A" w:rsidRDefault="006A3F7A" w:rsidP="007E7058">
      <w:pPr>
        <w:pStyle w:val="Bezodstpw"/>
      </w:pPr>
    </w:p>
    <w:p w:rsidR="006A3F7A" w:rsidRPr="006A3F7A" w:rsidRDefault="003E124F" w:rsidP="00276302">
      <w:pPr>
        <w:spacing w:line="276" w:lineRule="auto"/>
        <w:rPr>
          <w:rFonts w:ascii="Arial" w:hAnsi="Arial" w:cs="Arial"/>
          <w:sz w:val="20"/>
          <w:szCs w:val="20"/>
        </w:rPr>
      </w:pPr>
      <w:r w:rsidRPr="006A3F7A">
        <w:rPr>
          <w:rFonts w:ascii="Arial" w:hAnsi="Arial" w:cs="Arial"/>
          <w:sz w:val="20"/>
          <w:szCs w:val="20"/>
        </w:rPr>
        <w:t xml:space="preserve">1. </w:t>
      </w:r>
      <w:r w:rsidR="006A3F7A" w:rsidRPr="006A3F7A">
        <w:rPr>
          <w:rFonts w:ascii="Arial" w:hAnsi="Arial" w:cs="Arial"/>
          <w:sz w:val="20"/>
          <w:szCs w:val="20"/>
        </w:rPr>
        <w:t>Wykonawca składa ofertę za pośrednictwem „Formularza do złożenia, zmiany, wycofania oferty lub wniosku”</w:t>
      </w:r>
      <w:r w:rsidR="006A3F7A">
        <w:rPr>
          <w:rFonts w:ascii="Arial" w:hAnsi="Arial" w:cs="Arial"/>
          <w:sz w:val="20"/>
          <w:szCs w:val="20"/>
        </w:rPr>
        <w:t xml:space="preserve"> </w:t>
      </w:r>
      <w:r w:rsidR="006A3F7A" w:rsidRPr="006A3F7A">
        <w:rPr>
          <w:rFonts w:ascii="Arial" w:hAnsi="Arial" w:cs="Arial"/>
          <w:sz w:val="20"/>
          <w:szCs w:val="20"/>
        </w:rPr>
        <w:t xml:space="preserve">dostępnego na </w:t>
      </w:r>
      <w:proofErr w:type="spellStart"/>
      <w:r w:rsidR="006A3F7A" w:rsidRPr="006A3F7A">
        <w:rPr>
          <w:rFonts w:ascii="Arial" w:hAnsi="Arial" w:cs="Arial"/>
          <w:sz w:val="20"/>
          <w:szCs w:val="20"/>
        </w:rPr>
        <w:t>ePUAP</w:t>
      </w:r>
      <w:proofErr w:type="spellEnd"/>
      <w:r w:rsidR="006A3F7A" w:rsidRPr="006A3F7A">
        <w:rPr>
          <w:rFonts w:ascii="Arial" w:hAnsi="Arial" w:cs="Arial"/>
          <w:sz w:val="20"/>
          <w:szCs w:val="20"/>
        </w:rPr>
        <w:t xml:space="preserve"> i udostępnionego również na </w:t>
      </w:r>
      <w:proofErr w:type="spellStart"/>
      <w:r w:rsidR="006A3F7A" w:rsidRPr="006A3F7A">
        <w:rPr>
          <w:rFonts w:ascii="Arial" w:hAnsi="Arial" w:cs="Arial"/>
          <w:sz w:val="20"/>
          <w:szCs w:val="20"/>
        </w:rPr>
        <w:t>miniPortalu</w:t>
      </w:r>
      <w:proofErr w:type="spellEnd"/>
      <w:r w:rsidR="006A3F7A" w:rsidRPr="006A3F7A">
        <w:rPr>
          <w:rFonts w:ascii="Arial" w:hAnsi="Arial" w:cs="Arial"/>
          <w:sz w:val="20"/>
          <w:szCs w:val="20"/>
        </w:rPr>
        <w:t xml:space="preserve">. </w:t>
      </w:r>
    </w:p>
    <w:p w:rsidR="006A3F7A" w:rsidRDefault="006A3F7A" w:rsidP="006A3F7A">
      <w:pPr>
        <w:pStyle w:val="NormalnyWeb"/>
        <w:ind w:left="0"/>
        <w:rPr>
          <w:rFonts w:ascii="Arial" w:hAnsi="Arial" w:cs="Arial"/>
          <w:b/>
          <w:sz w:val="20"/>
          <w:szCs w:val="20"/>
          <w:highlight w:val="yellow"/>
        </w:rPr>
      </w:pPr>
    </w:p>
    <w:p w:rsidR="003E124F" w:rsidRPr="007F31C3" w:rsidRDefault="003E124F" w:rsidP="006A3F7A">
      <w:pPr>
        <w:pStyle w:val="NormalnyWeb"/>
        <w:ind w:left="0"/>
        <w:rPr>
          <w:rFonts w:ascii="Arial" w:hAnsi="Arial" w:cs="Arial"/>
          <w:b/>
          <w:sz w:val="20"/>
          <w:szCs w:val="20"/>
        </w:rPr>
      </w:pPr>
      <w:r w:rsidRPr="006805E0">
        <w:rPr>
          <w:rFonts w:ascii="Arial" w:hAnsi="Arial" w:cs="Arial"/>
          <w:b/>
          <w:sz w:val="20"/>
          <w:szCs w:val="20"/>
          <w:highlight w:val="red"/>
        </w:rPr>
        <w:t xml:space="preserve">Najpóźniej w dniu: </w:t>
      </w:r>
      <w:r w:rsidR="008E2B38">
        <w:rPr>
          <w:rFonts w:ascii="Arial" w:hAnsi="Arial" w:cs="Arial"/>
          <w:b/>
          <w:sz w:val="20"/>
          <w:szCs w:val="20"/>
          <w:highlight w:val="red"/>
        </w:rPr>
        <w:t>9</w:t>
      </w:r>
      <w:r w:rsidR="006211A3" w:rsidRPr="006805E0">
        <w:rPr>
          <w:rFonts w:ascii="Arial" w:hAnsi="Arial" w:cs="Arial"/>
          <w:b/>
          <w:sz w:val="20"/>
          <w:szCs w:val="20"/>
          <w:highlight w:val="red"/>
        </w:rPr>
        <w:t>.</w:t>
      </w:r>
      <w:r w:rsidR="00FB105D" w:rsidRPr="006805E0">
        <w:rPr>
          <w:rFonts w:ascii="Arial" w:hAnsi="Arial" w:cs="Arial"/>
          <w:b/>
          <w:sz w:val="20"/>
          <w:szCs w:val="20"/>
          <w:highlight w:val="red"/>
        </w:rPr>
        <w:t>0</w:t>
      </w:r>
      <w:r w:rsidR="00876A08">
        <w:rPr>
          <w:rFonts w:ascii="Arial" w:hAnsi="Arial" w:cs="Arial"/>
          <w:b/>
          <w:sz w:val="20"/>
          <w:szCs w:val="20"/>
          <w:highlight w:val="red"/>
        </w:rPr>
        <w:t>9</w:t>
      </w:r>
      <w:r w:rsidR="005D3EA0" w:rsidRPr="006805E0">
        <w:rPr>
          <w:rFonts w:ascii="Arial" w:hAnsi="Arial" w:cs="Arial"/>
          <w:b/>
          <w:sz w:val="20"/>
          <w:szCs w:val="20"/>
          <w:highlight w:val="red"/>
        </w:rPr>
        <w:t>.20</w:t>
      </w:r>
      <w:r w:rsidR="00C174E6" w:rsidRPr="006805E0">
        <w:rPr>
          <w:rFonts w:ascii="Arial" w:hAnsi="Arial" w:cs="Arial"/>
          <w:b/>
          <w:sz w:val="20"/>
          <w:szCs w:val="20"/>
          <w:highlight w:val="red"/>
        </w:rPr>
        <w:t>2</w:t>
      </w:r>
      <w:r w:rsidR="00876A08">
        <w:rPr>
          <w:rFonts w:ascii="Arial" w:hAnsi="Arial" w:cs="Arial"/>
          <w:b/>
          <w:sz w:val="20"/>
          <w:szCs w:val="20"/>
          <w:highlight w:val="red"/>
        </w:rPr>
        <w:t>2</w:t>
      </w:r>
      <w:r w:rsidR="005D3EA0" w:rsidRPr="006805E0">
        <w:rPr>
          <w:rFonts w:ascii="Arial" w:hAnsi="Arial" w:cs="Arial"/>
          <w:b/>
          <w:sz w:val="20"/>
          <w:szCs w:val="20"/>
          <w:highlight w:val="red"/>
        </w:rPr>
        <w:t xml:space="preserve"> </w:t>
      </w:r>
      <w:proofErr w:type="gramStart"/>
      <w:r w:rsidR="005D3EA0" w:rsidRPr="006805E0">
        <w:rPr>
          <w:rFonts w:ascii="Arial" w:hAnsi="Arial" w:cs="Arial"/>
          <w:b/>
          <w:sz w:val="20"/>
          <w:szCs w:val="20"/>
          <w:highlight w:val="red"/>
        </w:rPr>
        <w:t>r</w:t>
      </w:r>
      <w:proofErr w:type="gramEnd"/>
      <w:r w:rsidR="005D3EA0" w:rsidRPr="006805E0">
        <w:rPr>
          <w:rFonts w:ascii="Arial" w:hAnsi="Arial" w:cs="Arial"/>
          <w:b/>
          <w:sz w:val="20"/>
          <w:szCs w:val="20"/>
          <w:highlight w:val="red"/>
        </w:rPr>
        <w:t>.</w:t>
      </w:r>
      <w:r w:rsidRPr="006805E0">
        <w:rPr>
          <w:rFonts w:ascii="Arial" w:hAnsi="Arial" w:cs="Arial"/>
          <w:b/>
          <w:sz w:val="20"/>
          <w:szCs w:val="20"/>
          <w:highlight w:val="red"/>
        </w:rPr>
        <w:t xml:space="preserve"> do godz. 1</w:t>
      </w:r>
      <w:r w:rsidR="00FB105D" w:rsidRPr="006805E0">
        <w:rPr>
          <w:rFonts w:ascii="Arial" w:hAnsi="Arial" w:cs="Arial"/>
          <w:b/>
          <w:sz w:val="20"/>
          <w:szCs w:val="20"/>
          <w:highlight w:val="red"/>
        </w:rPr>
        <w:t>1</w:t>
      </w:r>
      <w:r w:rsidRPr="006805E0">
        <w:rPr>
          <w:rFonts w:ascii="Arial" w:hAnsi="Arial" w:cs="Arial"/>
          <w:b/>
          <w:sz w:val="20"/>
          <w:szCs w:val="20"/>
          <w:highlight w:val="red"/>
        </w:rPr>
        <w:t>:00</w:t>
      </w:r>
    </w:p>
    <w:p w:rsidR="003E124F" w:rsidRPr="006A3F7A" w:rsidRDefault="003E124F" w:rsidP="003E124F">
      <w:pPr>
        <w:pStyle w:val="NormalnyWeb"/>
        <w:ind w:left="0"/>
        <w:rPr>
          <w:rFonts w:ascii="Arial" w:hAnsi="Arial" w:cs="Arial"/>
          <w:sz w:val="20"/>
          <w:szCs w:val="20"/>
        </w:rPr>
      </w:pPr>
    </w:p>
    <w:p w:rsidR="003E124F" w:rsidRPr="006A3F7A" w:rsidRDefault="006A3F7A" w:rsidP="00276302">
      <w:pPr>
        <w:pStyle w:val="NormalnyWeb"/>
        <w:spacing w:line="276" w:lineRule="auto"/>
        <w:ind w:left="0"/>
        <w:jc w:val="both"/>
        <w:rPr>
          <w:rFonts w:ascii="Arial" w:hAnsi="Arial" w:cs="Arial"/>
          <w:sz w:val="20"/>
          <w:szCs w:val="20"/>
        </w:rPr>
      </w:pPr>
      <w:r w:rsidRPr="006A3F7A">
        <w:rPr>
          <w:rFonts w:ascii="Arial" w:hAnsi="Arial" w:cs="Arial"/>
          <w:sz w:val="20"/>
          <w:szCs w:val="20"/>
        </w:rPr>
        <w:t>2</w:t>
      </w:r>
      <w:r w:rsidR="003E124F" w:rsidRPr="006A3F7A">
        <w:rPr>
          <w:rFonts w:ascii="Arial" w:hAnsi="Arial" w:cs="Arial"/>
          <w:sz w:val="20"/>
          <w:szCs w:val="20"/>
        </w:rPr>
        <w:t xml:space="preserve">. </w:t>
      </w:r>
      <w:r w:rsidR="001B2C1A" w:rsidRPr="006A3F7A">
        <w:rPr>
          <w:rFonts w:ascii="Arial" w:hAnsi="Arial" w:cs="Arial"/>
          <w:sz w:val="20"/>
          <w:szCs w:val="20"/>
        </w:rPr>
        <w:t xml:space="preserve">Decydujące znaczenie dla oceny zachowania terminu składania ofert ma data i godzina </w:t>
      </w:r>
      <w:r w:rsidR="003260F5">
        <w:rPr>
          <w:rFonts w:ascii="Arial" w:hAnsi="Arial" w:cs="Arial"/>
          <w:sz w:val="20"/>
          <w:szCs w:val="20"/>
        </w:rPr>
        <w:t>skutecznego przekazania</w:t>
      </w:r>
      <w:r w:rsidR="001B2C1A" w:rsidRPr="006A3F7A">
        <w:rPr>
          <w:rFonts w:ascii="Arial" w:hAnsi="Arial" w:cs="Arial"/>
          <w:sz w:val="20"/>
          <w:szCs w:val="20"/>
        </w:rPr>
        <w:t xml:space="preserve"> oferty </w:t>
      </w:r>
      <w:r w:rsidR="003260F5" w:rsidRPr="003260F5">
        <w:rPr>
          <w:rFonts w:ascii="Arial" w:hAnsi="Arial" w:cs="Arial"/>
          <w:sz w:val="20"/>
          <w:szCs w:val="20"/>
        </w:rPr>
        <w:t xml:space="preserve">na </w:t>
      </w:r>
      <w:proofErr w:type="spellStart"/>
      <w:r w:rsidR="003260F5" w:rsidRPr="003260F5">
        <w:rPr>
          <w:rFonts w:ascii="Arial" w:hAnsi="Arial" w:cs="Arial"/>
          <w:sz w:val="20"/>
          <w:szCs w:val="20"/>
        </w:rPr>
        <w:t>ePUAP</w:t>
      </w:r>
      <w:proofErr w:type="spellEnd"/>
      <w:r w:rsidR="003260F5">
        <w:rPr>
          <w:rFonts w:ascii="Arial" w:hAnsi="Arial" w:cs="Arial"/>
          <w:sz w:val="20"/>
          <w:szCs w:val="20"/>
        </w:rPr>
        <w:t xml:space="preserve"> Zamawiającego</w:t>
      </w:r>
      <w:r w:rsidR="003260F5" w:rsidRPr="003260F5">
        <w:rPr>
          <w:rFonts w:ascii="Arial" w:hAnsi="Arial" w:cs="Arial"/>
          <w:sz w:val="20"/>
          <w:szCs w:val="20"/>
        </w:rPr>
        <w:t>.</w:t>
      </w:r>
    </w:p>
    <w:p w:rsidR="006A3F7A" w:rsidRPr="006A3F7A" w:rsidRDefault="006A3F7A" w:rsidP="00276302">
      <w:pPr>
        <w:pStyle w:val="NormalnyWeb"/>
        <w:spacing w:line="276" w:lineRule="auto"/>
        <w:ind w:left="0"/>
        <w:rPr>
          <w:rFonts w:ascii="Arial" w:hAnsi="Arial" w:cs="Arial"/>
          <w:sz w:val="20"/>
          <w:szCs w:val="20"/>
        </w:rPr>
      </w:pPr>
      <w:r w:rsidRPr="006A3F7A">
        <w:rPr>
          <w:rFonts w:ascii="Arial" w:hAnsi="Arial" w:cs="Arial"/>
          <w:sz w:val="20"/>
          <w:szCs w:val="20"/>
        </w:rPr>
        <w:t>3</w:t>
      </w:r>
      <w:r w:rsidR="003E124F" w:rsidRPr="006A3F7A">
        <w:rPr>
          <w:rFonts w:ascii="Arial" w:hAnsi="Arial" w:cs="Arial"/>
          <w:sz w:val="20"/>
          <w:szCs w:val="20"/>
        </w:rPr>
        <w:t>. W przypadku nieprawidłowego zaadresowania lub zabezpieczenia oferty Zamawiający nie bierze odpowiedzialności za złe skierowanie lub przedterminowe jej otwarcie.</w:t>
      </w:r>
    </w:p>
    <w:p w:rsidR="000356A9" w:rsidRPr="00D112A6" w:rsidRDefault="006A3F7A" w:rsidP="00276302">
      <w:pPr>
        <w:pStyle w:val="NormalnyWeb"/>
        <w:spacing w:line="276" w:lineRule="auto"/>
        <w:ind w:left="0"/>
        <w:rPr>
          <w:rFonts w:ascii="Arial" w:hAnsi="Arial" w:cs="Arial"/>
          <w:b/>
          <w:sz w:val="20"/>
          <w:szCs w:val="20"/>
        </w:rPr>
      </w:pPr>
      <w:r w:rsidRPr="006805E0">
        <w:rPr>
          <w:rFonts w:ascii="Arial" w:hAnsi="Arial" w:cs="Arial"/>
          <w:b/>
          <w:sz w:val="20"/>
          <w:szCs w:val="20"/>
          <w:highlight w:val="red"/>
        </w:rPr>
        <w:t xml:space="preserve">4. </w:t>
      </w:r>
      <w:r w:rsidR="000356A9" w:rsidRPr="006805E0">
        <w:rPr>
          <w:rFonts w:ascii="Arial" w:hAnsi="Arial" w:cs="Arial"/>
          <w:b/>
          <w:sz w:val="20"/>
          <w:szCs w:val="20"/>
          <w:highlight w:val="red"/>
        </w:rPr>
        <w:t>Otwarcie ofert nastąpi w dniu</w:t>
      </w:r>
      <w:r w:rsidR="005A4CF3">
        <w:rPr>
          <w:rFonts w:ascii="Arial" w:hAnsi="Arial" w:cs="Arial"/>
          <w:b/>
          <w:sz w:val="20"/>
          <w:szCs w:val="20"/>
          <w:highlight w:val="red"/>
        </w:rPr>
        <w:t xml:space="preserve"> </w:t>
      </w:r>
      <w:r w:rsidR="008E2B38">
        <w:rPr>
          <w:rFonts w:ascii="Arial" w:hAnsi="Arial" w:cs="Arial"/>
          <w:b/>
          <w:sz w:val="20"/>
          <w:szCs w:val="20"/>
          <w:highlight w:val="red"/>
        </w:rPr>
        <w:t>9.</w:t>
      </w:r>
      <w:r w:rsidR="00D3194E" w:rsidRPr="006805E0">
        <w:rPr>
          <w:rFonts w:ascii="Arial" w:hAnsi="Arial" w:cs="Arial"/>
          <w:b/>
          <w:sz w:val="20"/>
          <w:szCs w:val="20"/>
          <w:highlight w:val="red"/>
        </w:rPr>
        <w:t>0</w:t>
      </w:r>
      <w:r w:rsidR="00876A08">
        <w:rPr>
          <w:rFonts w:ascii="Arial" w:hAnsi="Arial" w:cs="Arial"/>
          <w:b/>
          <w:sz w:val="20"/>
          <w:szCs w:val="20"/>
          <w:highlight w:val="red"/>
        </w:rPr>
        <w:t>9</w:t>
      </w:r>
      <w:r w:rsidR="00D3194E" w:rsidRPr="006805E0">
        <w:rPr>
          <w:rFonts w:ascii="Arial" w:hAnsi="Arial" w:cs="Arial"/>
          <w:b/>
          <w:sz w:val="20"/>
          <w:szCs w:val="20"/>
          <w:highlight w:val="red"/>
        </w:rPr>
        <w:t>.202</w:t>
      </w:r>
      <w:r w:rsidR="00876A08">
        <w:rPr>
          <w:rFonts w:ascii="Arial" w:hAnsi="Arial" w:cs="Arial"/>
          <w:b/>
          <w:sz w:val="20"/>
          <w:szCs w:val="20"/>
          <w:highlight w:val="red"/>
        </w:rPr>
        <w:t>2</w:t>
      </w:r>
      <w:proofErr w:type="gramStart"/>
      <w:r w:rsidR="000356A9" w:rsidRPr="006805E0">
        <w:rPr>
          <w:rFonts w:ascii="Arial" w:hAnsi="Arial" w:cs="Arial"/>
          <w:b/>
          <w:sz w:val="20"/>
          <w:szCs w:val="20"/>
          <w:highlight w:val="red"/>
        </w:rPr>
        <w:t>r</w:t>
      </w:r>
      <w:proofErr w:type="gramEnd"/>
      <w:r w:rsidR="000356A9" w:rsidRPr="006805E0">
        <w:rPr>
          <w:rFonts w:ascii="Arial" w:hAnsi="Arial" w:cs="Arial"/>
          <w:b/>
          <w:sz w:val="20"/>
          <w:szCs w:val="20"/>
          <w:highlight w:val="red"/>
        </w:rPr>
        <w:t xml:space="preserve">., o godzinie </w:t>
      </w:r>
      <w:r w:rsidR="00D3194E" w:rsidRPr="006805E0">
        <w:rPr>
          <w:rFonts w:ascii="Arial" w:hAnsi="Arial" w:cs="Arial"/>
          <w:b/>
          <w:sz w:val="20"/>
          <w:szCs w:val="20"/>
          <w:highlight w:val="red"/>
        </w:rPr>
        <w:t>11:</w:t>
      </w:r>
      <w:r w:rsidR="008E2B38">
        <w:rPr>
          <w:rFonts w:ascii="Arial" w:hAnsi="Arial" w:cs="Arial"/>
          <w:b/>
          <w:sz w:val="20"/>
          <w:szCs w:val="20"/>
          <w:highlight w:val="red"/>
        </w:rPr>
        <w:t>1</w:t>
      </w:r>
      <w:r w:rsidR="00D3194E" w:rsidRPr="006805E0">
        <w:rPr>
          <w:rFonts w:ascii="Arial" w:hAnsi="Arial" w:cs="Arial"/>
          <w:b/>
          <w:sz w:val="20"/>
          <w:szCs w:val="20"/>
          <w:highlight w:val="red"/>
        </w:rPr>
        <w:t>0</w:t>
      </w:r>
      <w:r w:rsidR="000356A9" w:rsidRPr="006805E0">
        <w:rPr>
          <w:rFonts w:ascii="Arial" w:hAnsi="Arial" w:cs="Arial"/>
          <w:b/>
          <w:sz w:val="20"/>
          <w:szCs w:val="20"/>
          <w:highlight w:val="red"/>
        </w:rPr>
        <w:t>.</w:t>
      </w:r>
      <w:r w:rsidR="000356A9" w:rsidRPr="00D112A6">
        <w:rPr>
          <w:rFonts w:ascii="Arial" w:hAnsi="Arial" w:cs="Arial"/>
          <w:b/>
          <w:sz w:val="20"/>
          <w:szCs w:val="20"/>
        </w:rPr>
        <w:t xml:space="preserve"> </w:t>
      </w:r>
    </w:p>
    <w:p w:rsidR="000356A9" w:rsidRPr="006A3F7A" w:rsidRDefault="006A3F7A" w:rsidP="00276302">
      <w:pPr>
        <w:spacing w:line="276" w:lineRule="auto"/>
        <w:rPr>
          <w:rFonts w:ascii="Arial" w:hAnsi="Arial" w:cs="Arial"/>
          <w:sz w:val="20"/>
          <w:szCs w:val="20"/>
        </w:rPr>
      </w:pPr>
      <w:r w:rsidRPr="006A3F7A">
        <w:rPr>
          <w:rFonts w:ascii="Arial" w:hAnsi="Arial" w:cs="Arial"/>
          <w:sz w:val="20"/>
          <w:szCs w:val="20"/>
        </w:rPr>
        <w:t>5</w:t>
      </w:r>
      <w:r w:rsidR="000356A9" w:rsidRPr="006A3F7A">
        <w:rPr>
          <w:rFonts w:ascii="Arial" w:hAnsi="Arial" w:cs="Arial"/>
          <w:sz w:val="20"/>
          <w:szCs w:val="20"/>
        </w:rPr>
        <w:t xml:space="preserve">. Otwarcie ofert następuje poprzez użycie mechanizmu do odszyfrowania ofert dostępnego po zalogowaniu w zakładce Deszyfrowanie na </w:t>
      </w:r>
      <w:proofErr w:type="spellStart"/>
      <w:r w:rsidR="000356A9" w:rsidRPr="006A3F7A">
        <w:rPr>
          <w:rFonts w:ascii="Arial" w:hAnsi="Arial" w:cs="Arial"/>
          <w:sz w:val="20"/>
          <w:szCs w:val="20"/>
        </w:rPr>
        <w:t>miniPortalu</w:t>
      </w:r>
      <w:proofErr w:type="spellEnd"/>
      <w:r w:rsidR="000356A9" w:rsidRPr="006A3F7A">
        <w:rPr>
          <w:rFonts w:ascii="Arial" w:hAnsi="Arial" w:cs="Arial"/>
          <w:sz w:val="20"/>
          <w:szCs w:val="20"/>
        </w:rPr>
        <w:t xml:space="preserve"> i następuje poprzez wskazanie pliku do odszyfrowania. </w:t>
      </w:r>
    </w:p>
    <w:p w:rsidR="00560119" w:rsidRDefault="00560119" w:rsidP="00276302">
      <w:pPr>
        <w:spacing w:line="276" w:lineRule="auto"/>
        <w:rPr>
          <w:rFonts w:ascii="Arial" w:hAnsi="Arial" w:cs="Arial"/>
          <w:sz w:val="20"/>
          <w:szCs w:val="20"/>
        </w:rPr>
      </w:pPr>
      <w:r>
        <w:rPr>
          <w:rFonts w:ascii="Arial" w:hAnsi="Arial" w:cs="Arial"/>
          <w:sz w:val="20"/>
          <w:szCs w:val="20"/>
        </w:rPr>
        <w:t xml:space="preserve">6. </w:t>
      </w:r>
      <w:r w:rsidRPr="000C7661">
        <w:rPr>
          <w:rFonts w:ascii="Arial" w:hAnsi="Arial" w:cs="Arial"/>
          <w:sz w:val="20"/>
          <w:szCs w:val="20"/>
        </w:rPr>
        <w:t xml:space="preserve">Najpóźniej przed otwarciem ofert, udostępnia się na stronie internetowej prowadzonego postępowania informację o kwocie, jaką zamierza się przeznaczyć na sfinansowanie zamówienia. </w:t>
      </w:r>
    </w:p>
    <w:p w:rsidR="000356A9" w:rsidRPr="006A3F7A" w:rsidRDefault="00560119" w:rsidP="00276302">
      <w:pPr>
        <w:spacing w:line="276" w:lineRule="auto"/>
        <w:rPr>
          <w:rFonts w:ascii="Arial" w:hAnsi="Arial" w:cs="Arial"/>
          <w:sz w:val="20"/>
          <w:szCs w:val="20"/>
        </w:rPr>
      </w:pPr>
      <w:r>
        <w:rPr>
          <w:rFonts w:ascii="Arial" w:hAnsi="Arial" w:cs="Arial"/>
          <w:sz w:val="20"/>
          <w:szCs w:val="20"/>
        </w:rPr>
        <w:t>7</w:t>
      </w:r>
      <w:r w:rsidR="000356A9" w:rsidRPr="006A3F7A">
        <w:rPr>
          <w:rFonts w:ascii="Arial" w:hAnsi="Arial" w:cs="Arial"/>
          <w:sz w:val="20"/>
          <w:szCs w:val="20"/>
        </w:rPr>
        <w:t xml:space="preserve">. Niezwłocznie po otwarciu ofert Zamawiający udostępni na stronie internetowej prowadzonego postępowania informacje o: </w:t>
      </w:r>
    </w:p>
    <w:p w:rsidR="000356A9" w:rsidRPr="006A3F7A" w:rsidRDefault="003260F5" w:rsidP="00276302">
      <w:pPr>
        <w:spacing w:line="276" w:lineRule="auto"/>
        <w:rPr>
          <w:rFonts w:ascii="Arial" w:hAnsi="Arial" w:cs="Arial"/>
          <w:sz w:val="20"/>
          <w:szCs w:val="20"/>
        </w:rPr>
      </w:pPr>
      <w:proofErr w:type="gramStart"/>
      <w:r>
        <w:rPr>
          <w:rFonts w:ascii="Arial" w:hAnsi="Arial" w:cs="Arial"/>
          <w:sz w:val="20"/>
          <w:szCs w:val="20"/>
        </w:rPr>
        <w:t>a</w:t>
      </w:r>
      <w:proofErr w:type="gramEnd"/>
      <w:r>
        <w:rPr>
          <w:rFonts w:ascii="Arial" w:hAnsi="Arial" w:cs="Arial"/>
          <w:sz w:val="20"/>
          <w:szCs w:val="20"/>
        </w:rPr>
        <w:t>)</w:t>
      </w:r>
      <w:r w:rsidR="000356A9" w:rsidRPr="006A3F7A">
        <w:rPr>
          <w:rFonts w:ascii="Arial" w:hAnsi="Arial" w:cs="Arial"/>
          <w:sz w:val="20"/>
          <w:szCs w:val="20"/>
        </w:rPr>
        <w:t xml:space="preserve"> nazwach albo imionach i nazwiskach oraz siedzibach lub miejscach prowadzonej działalności gospodarczej albo miejscach zamieszkania wykonawców, których oferty zostały otwarte; </w:t>
      </w:r>
    </w:p>
    <w:p w:rsidR="000356A9" w:rsidRPr="006A3F7A" w:rsidRDefault="003260F5" w:rsidP="00276302">
      <w:pPr>
        <w:spacing w:line="276" w:lineRule="auto"/>
        <w:rPr>
          <w:rFonts w:ascii="Arial" w:hAnsi="Arial" w:cs="Arial"/>
          <w:sz w:val="20"/>
          <w:szCs w:val="20"/>
        </w:rPr>
      </w:pPr>
      <w:proofErr w:type="gramStart"/>
      <w:r>
        <w:rPr>
          <w:rFonts w:ascii="Arial" w:hAnsi="Arial" w:cs="Arial"/>
          <w:sz w:val="20"/>
          <w:szCs w:val="20"/>
        </w:rPr>
        <w:t>b</w:t>
      </w:r>
      <w:proofErr w:type="gramEnd"/>
      <w:r>
        <w:rPr>
          <w:rFonts w:ascii="Arial" w:hAnsi="Arial" w:cs="Arial"/>
          <w:sz w:val="20"/>
          <w:szCs w:val="20"/>
        </w:rPr>
        <w:t>)</w:t>
      </w:r>
      <w:r w:rsidR="000356A9" w:rsidRPr="006A3F7A">
        <w:rPr>
          <w:rFonts w:ascii="Arial" w:hAnsi="Arial" w:cs="Arial"/>
          <w:sz w:val="20"/>
          <w:szCs w:val="20"/>
        </w:rPr>
        <w:t xml:space="preserve"> cenach lub kosztach zawartych w ofertach.</w:t>
      </w:r>
    </w:p>
    <w:p w:rsidR="003E124F" w:rsidRDefault="003E124F" w:rsidP="003E124F">
      <w:pPr>
        <w:pStyle w:val="NormalnyWeb"/>
        <w:ind w:left="0"/>
        <w:rPr>
          <w:rFonts w:ascii="Arial" w:hAnsi="Arial" w:cs="Arial"/>
          <w:b/>
        </w:rPr>
      </w:pPr>
    </w:p>
    <w:p w:rsidR="003E124F" w:rsidRPr="00ED4B21" w:rsidRDefault="00636C0F" w:rsidP="00631B94">
      <w:pPr>
        <w:pStyle w:val="NormalnyWeb"/>
        <w:spacing w:after="120"/>
        <w:ind w:left="0"/>
        <w:jc w:val="both"/>
        <w:rPr>
          <w:rFonts w:ascii="Arial" w:hAnsi="Arial" w:cs="Arial"/>
          <w:b/>
        </w:rPr>
      </w:pPr>
      <w:r>
        <w:rPr>
          <w:rFonts w:ascii="Arial" w:hAnsi="Arial" w:cs="Arial"/>
          <w:b/>
          <w:highlight w:val="green"/>
        </w:rPr>
        <w:t>XV</w:t>
      </w:r>
      <w:r w:rsidR="008D05AA">
        <w:rPr>
          <w:rFonts w:ascii="Arial" w:hAnsi="Arial" w:cs="Arial"/>
          <w:b/>
          <w:highlight w:val="green"/>
        </w:rPr>
        <w:t>I</w:t>
      </w:r>
      <w:r w:rsidR="003E124F" w:rsidRPr="00A067B4">
        <w:rPr>
          <w:rFonts w:ascii="Arial" w:hAnsi="Arial" w:cs="Arial"/>
          <w:b/>
          <w:highlight w:val="green"/>
        </w:rPr>
        <w:t>. OPIS SPOSOBU OBLICZENIA CENY</w:t>
      </w:r>
    </w:p>
    <w:p w:rsidR="00A067B4" w:rsidRDefault="003E124F" w:rsidP="00276302">
      <w:pPr>
        <w:spacing w:line="276" w:lineRule="auto"/>
        <w:jc w:val="both"/>
        <w:rPr>
          <w:rFonts w:ascii="Arial" w:hAnsi="Arial" w:cs="Arial"/>
          <w:sz w:val="20"/>
          <w:szCs w:val="20"/>
        </w:rPr>
      </w:pPr>
      <w:r w:rsidRPr="006557D4">
        <w:rPr>
          <w:rFonts w:ascii="Arial" w:hAnsi="Arial" w:cs="Arial"/>
          <w:sz w:val="20"/>
          <w:szCs w:val="20"/>
        </w:rPr>
        <w:t xml:space="preserve">1. </w:t>
      </w:r>
      <w:r w:rsidR="00A067B4" w:rsidRPr="000C7661">
        <w:rPr>
          <w:rFonts w:ascii="Arial" w:hAnsi="Arial" w:cs="Arial"/>
          <w:sz w:val="20"/>
          <w:szCs w:val="20"/>
        </w:rPr>
        <w:t xml:space="preserve">Cena podana </w:t>
      </w:r>
      <w:r w:rsidR="00A067B4">
        <w:rPr>
          <w:rFonts w:ascii="Arial" w:hAnsi="Arial" w:cs="Arial"/>
          <w:sz w:val="20"/>
          <w:szCs w:val="20"/>
        </w:rPr>
        <w:t>w ofercie</w:t>
      </w:r>
      <w:r w:rsidR="00A067B4" w:rsidRPr="000C7661">
        <w:rPr>
          <w:rFonts w:ascii="Arial" w:hAnsi="Arial" w:cs="Arial"/>
          <w:sz w:val="20"/>
          <w:szCs w:val="20"/>
        </w:rPr>
        <w:t xml:space="preserve"> jest ceną ostateczną, niepodlegającą negocjacji i wyczerpującą wszelkie należności Wykonawcy wobec Zamawiającego związane z realizacją przedmiotu zamówienia.</w:t>
      </w:r>
    </w:p>
    <w:p w:rsidR="003E124F" w:rsidRPr="006557D4" w:rsidRDefault="00A067B4" w:rsidP="00276302">
      <w:pPr>
        <w:spacing w:line="276" w:lineRule="auto"/>
        <w:jc w:val="both"/>
        <w:rPr>
          <w:rFonts w:ascii="Arial" w:hAnsi="Arial" w:cs="Arial"/>
          <w:sz w:val="20"/>
          <w:szCs w:val="20"/>
        </w:rPr>
      </w:pPr>
      <w:r>
        <w:rPr>
          <w:rFonts w:ascii="Arial" w:hAnsi="Arial" w:cs="Arial"/>
          <w:sz w:val="20"/>
          <w:szCs w:val="20"/>
        </w:rPr>
        <w:t xml:space="preserve">2. </w:t>
      </w:r>
      <w:r w:rsidR="003E124F" w:rsidRPr="006557D4">
        <w:rPr>
          <w:rFonts w:ascii="Arial" w:hAnsi="Arial" w:cs="Arial"/>
          <w:sz w:val="20"/>
          <w:szCs w:val="20"/>
        </w:rPr>
        <w:t xml:space="preserve">Wykonawca gwarantuje stałe ceny przez okres trwania umowy, z następującymi wyjątkami: </w:t>
      </w:r>
    </w:p>
    <w:p w:rsidR="003E124F" w:rsidRPr="006557D4" w:rsidRDefault="003E124F" w:rsidP="00276302">
      <w:pPr>
        <w:spacing w:line="276" w:lineRule="auto"/>
        <w:jc w:val="both"/>
        <w:rPr>
          <w:rFonts w:ascii="Arial" w:hAnsi="Arial" w:cs="Arial"/>
          <w:sz w:val="20"/>
          <w:szCs w:val="20"/>
        </w:rPr>
      </w:pPr>
      <w:r w:rsidRPr="006557D4">
        <w:rPr>
          <w:rFonts w:ascii="Arial" w:hAnsi="Arial" w:cs="Arial"/>
          <w:sz w:val="20"/>
          <w:szCs w:val="20"/>
        </w:rPr>
        <w:t xml:space="preserve"> - zmiany stawki podatku VAT, wówczas zmianie ulega kwota podatku VAT oraz cena brutto, a cena netto pozostaje bez zmian;</w:t>
      </w:r>
    </w:p>
    <w:p w:rsidR="003E124F" w:rsidRDefault="003E124F" w:rsidP="00276302">
      <w:pPr>
        <w:spacing w:line="276" w:lineRule="auto"/>
        <w:jc w:val="both"/>
        <w:rPr>
          <w:rFonts w:ascii="Arial" w:hAnsi="Arial" w:cs="Arial"/>
          <w:sz w:val="20"/>
          <w:szCs w:val="20"/>
        </w:rPr>
      </w:pPr>
      <w:r w:rsidRPr="006557D4">
        <w:rPr>
          <w:rFonts w:ascii="Arial" w:hAnsi="Arial" w:cs="Arial"/>
          <w:color w:val="99CC00"/>
          <w:sz w:val="20"/>
          <w:szCs w:val="20"/>
        </w:rPr>
        <w:t xml:space="preserve"> </w:t>
      </w:r>
      <w:r w:rsidRPr="006557D4">
        <w:rPr>
          <w:rFonts w:ascii="Arial" w:hAnsi="Arial" w:cs="Arial"/>
          <w:sz w:val="20"/>
          <w:szCs w:val="20"/>
        </w:rPr>
        <w:t>- zmiany ceny urzędowej dla przedmiotu zamówienia, która powoduje zmi</w:t>
      </w:r>
      <w:r w:rsidR="004F7035">
        <w:rPr>
          <w:rFonts w:ascii="Arial" w:hAnsi="Arial" w:cs="Arial"/>
          <w:sz w:val="20"/>
          <w:szCs w:val="20"/>
        </w:rPr>
        <w:t>anę ceny netto określonej w </w:t>
      </w:r>
      <w:r w:rsidRPr="006557D4">
        <w:rPr>
          <w:rFonts w:ascii="Arial" w:hAnsi="Arial" w:cs="Arial"/>
          <w:sz w:val="20"/>
          <w:szCs w:val="20"/>
        </w:rPr>
        <w:t xml:space="preserve">załączniku Nr </w:t>
      </w:r>
      <w:r>
        <w:rPr>
          <w:rFonts w:ascii="Arial" w:hAnsi="Arial" w:cs="Arial"/>
          <w:sz w:val="20"/>
          <w:szCs w:val="20"/>
        </w:rPr>
        <w:t>9</w:t>
      </w:r>
      <w:r w:rsidR="0041037E">
        <w:rPr>
          <w:rFonts w:ascii="Arial" w:hAnsi="Arial" w:cs="Arial"/>
          <w:sz w:val="20"/>
          <w:szCs w:val="20"/>
        </w:rPr>
        <w:t xml:space="preserve"> do umowy,</w:t>
      </w:r>
    </w:p>
    <w:p w:rsidR="003E124F" w:rsidRPr="002E60F7" w:rsidRDefault="00A067B4" w:rsidP="00276302">
      <w:pPr>
        <w:pStyle w:val="NormalnyWeb"/>
        <w:spacing w:line="276" w:lineRule="auto"/>
        <w:ind w:left="0"/>
        <w:jc w:val="both"/>
        <w:rPr>
          <w:rFonts w:ascii="Arial" w:hAnsi="Arial" w:cs="Arial"/>
          <w:b/>
          <w:bCs/>
          <w:sz w:val="20"/>
          <w:szCs w:val="20"/>
        </w:rPr>
      </w:pPr>
      <w:r>
        <w:rPr>
          <w:rFonts w:ascii="Arial" w:hAnsi="Arial" w:cs="Arial"/>
          <w:sz w:val="20"/>
          <w:szCs w:val="20"/>
        </w:rPr>
        <w:t>3</w:t>
      </w:r>
      <w:r w:rsidR="003E124F" w:rsidRPr="006557D4">
        <w:rPr>
          <w:rFonts w:ascii="Arial" w:hAnsi="Arial" w:cs="Arial"/>
          <w:sz w:val="20"/>
          <w:szCs w:val="20"/>
        </w:rPr>
        <w:t xml:space="preserve">. Wykonawca określi cenę za wykonanie przedmiotu zamówienia </w:t>
      </w:r>
      <w:r w:rsidR="000724DC">
        <w:rPr>
          <w:rFonts w:ascii="Arial" w:hAnsi="Arial" w:cs="Arial"/>
          <w:sz w:val="20"/>
          <w:szCs w:val="20"/>
        </w:rPr>
        <w:t>zgodnie z załączonym do S</w:t>
      </w:r>
      <w:r w:rsidR="003E124F" w:rsidRPr="006557D4">
        <w:rPr>
          <w:rFonts w:ascii="Arial" w:hAnsi="Arial" w:cs="Arial"/>
          <w:sz w:val="20"/>
          <w:szCs w:val="20"/>
        </w:rPr>
        <w:t>WZ form</w:t>
      </w:r>
      <w:r w:rsidR="006D4D93">
        <w:rPr>
          <w:rFonts w:ascii="Arial" w:hAnsi="Arial" w:cs="Arial"/>
          <w:sz w:val="20"/>
          <w:szCs w:val="20"/>
        </w:rPr>
        <w:t>ularz</w:t>
      </w:r>
      <w:r w:rsidR="000724DC">
        <w:rPr>
          <w:rFonts w:ascii="Arial" w:hAnsi="Arial" w:cs="Arial"/>
          <w:sz w:val="20"/>
          <w:szCs w:val="20"/>
        </w:rPr>
        <w:t>em</w:t>
      </w:r>
      <w:r w:rsidR="006D4D93">
        <w:rPr>
          <w:rFonts w:ascii="Arial" w:hAnsi="Arial" w:cs="Arial"/>
          <w:sz w:val="20"/>
          <w:szCs w:val="20"/>
        </w:rPr>
        <w:t xml:space="preserve"> asortymentowo cenowym – Z</w:t>
      </w:r>
      <w:r w:rsidR="003E124F" w:rsidRPr="006557D4">
        <w:rPr>
          <w:rFonts w:ascii="Arial" w:hAnsi="Arial" w:cs="Arial"/>
          <w:sz w:val="20"/>
          <w:szCs w:val="20"/>
        </w:rPr>
        <w:t xml:space="preserve">ałącznik Nr </w:t>
      </w:r>
      <w:r w:rsidR="003E124F">
        <w:rPr>
          <w:rFonts w:ascii="Arial" w:hAnsi="Arial" w:cs="Arial"/>
          <w:sz w:val="20"/>
          <w:szCs w:val="20"/>
        </w:rPr>
        <w:t xml:space="preserve">9 </w:t>
      </w:r>
      <w:r w:rsidR="006D4D93">
        <w:rPr>
          <w:rFonts w:ascii="Arial" w:hAnsi="Arial" w:cs="Arial"/>
          <w:sz w:val="20"/>
          <w:szCs w:val="20"/>
        </w:rPr>
        <w:t>oraz formularz</w:t>
      </w:r>
      <w:r w:rsidR="000724DC">
        <w:rPr>
          <w:rFonts w:ascii="Arial" w:hAnsi="Arial" w:cs="Arial"/>
          <w:sz w:val="20"/>
          <w:szCs w:val="20"/>
        </w:rPr>
        <w:t>em</w:t>
      </w:r>
      <w:r w:rsidR="006D4D93">
        <w:rPr>
          <w:rFonts w:ascii="Arial" w:hAnsi="Arial" w:cs="Arial"/>
          <w:sz w:val="20"/>
          <w:szCs w:val="20"/>
        </w:rPr>
        <w:t xml:space="preserve"> ofertowym Z</w:t>
      </w:r>
      <w:r w:rsidR="003E124F" w:rsidRPr="006557D4">
        <w:rPr>
          <w:rFonts w:ascii="Arial" w:hAnsi="Arial" w:cs="Arial"/>
          <w:sz w:val="20"/>
          <w:szCs w:val="20"/>
        </w:rPr>
        <w:t xml:space="preserve">ałącznik </w:t>
      </w:r>
      <w:r w:rsidR="006D4D93">
        <w:rPr>
          <w:rFonts w:ascii="Arial" w:hAnsi="Arial" w:cs="Arial"/>
          <w:sz w:val="20"/>
          <w:szCs w:val="20"/>
        </w:rPr>
        <w:t>nr</w:t>
      </w:r>
      <w:r w:rsidR="003E124F" w:rsidRPr="006557D4">
        <w:rPr>
          <w:rFonts w:ascii="Arial" w:hAnsi="Arial" w:cs="Arial"/>
          <w:sz w:val="20"/>
          <w:szCs w:val="20"/>
        </w:rPr>
        <w:t xml:space="preserve"> 1, według zasad określonych w sposobie wypełnia</w:t>
      </w:r>
      <w:r w:rsidR="003E124F" w:rsidRPr="002E60F7">
        <w:rPr>
          <w:rFonts w:ascii="Arial" w:hAnsi="Arial" w:cs="Arial"/>
          <w:sz w:val="20"/>
          <w:szCs w:val="20"/>
        </w:rPr>
        <w:t xml:space="preserve">nia tego formularza. </w:t>
      </w:r>
    </w:p>
    <w:p w:rsidR="003E124F" w:rsidRPr="002E60F7" w:rsidRDefault="00A067B4" w:rsidP="00276302">
      <w:pPr>
        <w:spacing w:line="276" w:lineRule="auto"/>
        <w:jc w:val="both"/>
        <w:rPr>
          <w:rFonts w:ascii="Arial" w:hAnsi="Arial" w:cs="Arial"/>
          <w:sz w:val="20"/>
          <w:szCs w:val="20"/>
        </w:rPr>
      </w:pPr>
      <w:r>
        <w:rPr>
          <w:rFonts w:ascii="Arial" w:hAnsi="Arial" w:cs="Arial"/>
          <w:sz w:val="20"/>
          <w:szCs w:val="20"/>
        </w:rPr>
        <w:lastRenderedPageBreak/>
        <w:t>4</w:t>
      </w:r>
      <w:r w:rsidR="003E124F" w:rsidRPr="002E60F7">
        <w:rPr>
          <w:rFonts w:ascii="Arial" w:hAnsi="Arial" w:cs="Arial"/>
          <w:sz w:val="20"/>
          <w:szCs w:val="20"/>
        </w:rPr>
        <w:t>. Cena oferty musi wynikać z załączonej do oferty specyfik</w:t>
      </w:r>
      <w:r w:rsidR="000724DC">
        <w:rPr>
          <w:rFonts w:ascii="Arial" w:hAnsi="Arial" w:cs="Arial"/>
          <w:sz w:val="20"/>
          <w:szCs w:val="20"/>
        </w:rPr>
        <w:t>acji asortymentowo - cenowej – Z</w:t>
      </w:r>
      <w:r w:rsidR="003E124F" w:rsidRPr="002E60F7">
        <w:rPr>
          <w:rFonts w:ascii="Arial" w:hAnsi="Arial" w:cs="Arial"/>
          <w:sz w:val="20"/>
          <w:szCs w:val="20"/>
        </w:rPr>
        <w:t xml:space="preserve">ałącznik Nr </w:t>
      </w:r>
      <w:r w:rsidR="003E124F">
        <w:rPr>
          <w:rFonts w:ascii="Arial" w:hAnsi="Arial" w:cs="Arial"/>
          <w:sz w:val="20"/>
          <w:szCs w:val="20"/>
        </w:rPr>
        <w:t>9</w:t>
      </w:r>
      <w:r w:rsidR="003E124F" w:rsidRPr="002E60F7">
        <w:rPr>
          <w:rFonts w:ascii="Arial" w:hAnsi="Arial" w:cs="Arial"/>
          <w:sz w:val="20"/>
          <w:szCs w:val="20"/>
        </w:rPr>
        <w:t>, nie dołączenie tego załącznika spowoduje odrzucenie oferty</w:t>
      </w:r>
    </w:p>
    <w:p w:rsidR="003E124F" w:rsidRPr="002E60F7" w:rsidRDefault="00A067B4" w:rsidP="00276302">
      <w:pPr>
        <w:tabs>
          <w:tab w:val="left" w:pos="1440"/>
        </w:tabs>
        <w:suppressAutoHyphens/>
        <w:spacing w:line="276" w:lineRule="auto"/>
        <w:jc w:val="both"/>
        <w:rPr>
          <w:rFonts w:ascii="Arial" w:hAnsi="Arial" w:cs="Arial"/>
          <w:sz w:val="20"/>
          <w:szCs w:val="20"/>
        </w:rPr>
      </w:pPr>
      <w:r>
        <w:rPr>
          <w:rFonts w:ascii="Arial" w:hAnsi="Arial" w:cs="Arial"/>
          <w:sz w:val="20"/>
          <w:szCs w:val="20"/>
        </w:rPr>
        <w:t>5</w:t>
      </w:r>
      <w:r w:rsidR="003E124F" w:rsidRPr="002E60F7">
        <w:rPr>
          <w:rFonts w:ascii="Arial" w:hAnsi="Arial" w:cs="Arial"/>
          <w:sz w:val="20"/>
          <w:szCs w:val="20"/>
        </w:rPr>
        <w:t>. Wartość brutto oferty należy wyliczyć następująco:</w:t>
      </w:r>
    </w:p>
    <w:p w:rsidR="003E124F" w:rsidRPr="00215619" w:rsidRDefault="003E124F" w:rsidP="00276302">
      <w:pPr>
        <w:tabs>
          <w:tab w:val="left" w:pos="1440"/>
        </w:tabs>
        <w:spacing w:line="276" w:lineRule="auto"/>
        <w:jc w:val="both"/>
        <w:rPr>
          <w:rFonts w:ascii="Arial" w:hAnsi="Arial" w:cs="Arial"/>
          <w:b/>
          <w:sz w:val="20"/>
          <w:szCs w:val="20"/>
        </w:rPr>
      </w:pPr>
      <w:r w:rsidRPr="00215619">
        <w:rPr>
          <w:rFonts w:ascii="Arial" w:hAnsi="Arial" w:cs="Arial"/>
          <w:b/>
          <w:sz w:val="20"/>
          <w:szCs w:val="20"/>
        </w:rPr>
        <w:t xml:space="preserve">        - cena jednostkowa netto x ilość = wartość netto + podatek VAT = wartość brutto</w:t>
      </w:r>
    </w:p>
    <w:p w:rsidR="003E124F" w:rsidRPr="002E60F7" w:rsidRDefault="003E124F" w:rsidP="00276302">
      <w:pPr>
        <w:suppressAutoHyphens/>
        <w:spacing w:line="276" w:lineRule="auto"/>
        <w:jc w:val="both"/>
        <w:rPr>
          <w:rFonts w:ascii="Arial" w:hAnsi="Arial" w:cs="Arial"/>
          <w:snapToGrid w:val="0"/>
          <w:sz w:val="20"/>
          <w:szCs w:val="20"/>
        </w:rPr>
      </w:pPr>
      <w:r w:rsidRPr="002E60F7">
        <w:rPr>
          <w:rFonts w:ascii="Arial" w:hAnsi="Arial" w:cs="Arial"/>
          <w:snapToGrid w:val="0"/>
          <w:sz w:val="20"/>
          <w:szCs w:val="20"/>
        </w:rPr>
        <w:t>Wszystkie ceny (w tym jednostkowe) powinny być zaokrąglone do dwóch miejsc po przecinku tzn. muszą być wyrażone w obowiązujących jednostkach pieniężn</w:t>
      </w:r>
      <w:r w:rsidR="000B3509">
        <w:rPr>
          <w:rFonts w:ascii="Arial" w:hAnsi="Arial" w:cs="Arial"/>
          <w:snapToGrid w:val="0"/>
          <w:sz w:val="20"/>
          <w:szCs w:val="20"/>
        </w:rPr>
        <w:t>ych, a więc w pełnych złotych i </w:t>
      </w:r>
      <w:r w:rsidRPr="002E60F7">
        <w:rPr>
          <w:rFonts w:ascii="Arial" w:hAnsi="Arial" w:cs="Arial"/>
          <w:snapToGrid w:val="0"/>
          <w:sz w:val="20"/>
          <w:szCs w:val="20"/>
        </w:rPr>
        <w:t>groszach.</w:t>
      </w:r>
    </w:p>
    <w:p w:rsidR="006D4D93" w:rsidRDefault="00A067B4" w:rsidP="00276302">
      <w:pPr>
        <w:spacing w:line="276" w:lineRule="auto"/>
        <w:jc w:val="both"/>
        <w:rPr>
          <w:rFonts w:ascii="Arial" w:hAnsi="Arial" w:cs="Arial"/>
          <w:sz w:val="20"/>
          <w:szCs w:val="20"/>
        </w:rPr>
      </w:pPr>
      <w:r>
        <w:rPr>
          <w:rFonts w:ascii="Arial" w:hAnsi="Arial" w:cs="Arial"/>
          <w:sz w:val="20"/>
          <w:szCs w:val="20"/>
        </w:rPr>
        <w:t>6</w:t>
      </w:r>
      <w:r w:rsidR="000724DC" w:rsidRPr="000724DC">
        <w:rPr>
          <w:rFonts w:ascii="Arial" w:hAnsi="Arial" w:cs="Arial"/>
          <w:sz w:val="20"/>
          <w:szCs w:val="20"/>
        </w:rPr>
        <w:t>.</w:t>
      </w:r>
      <w:r w:rsidR="000724DC">
        <w:rPr>
          <w:rFonts w:ascii="Arial" w:hAnsi="Arial" w:cs="Arial"/>
          <w:sz w:val="20"/>
          <w:szCs w:val="20"/>
        </w:rPr>
        <w:t xml:space="preserve"> </w:t>
      </w:r>
      <w:r w:rsidR="003E124F" w:rsidRPr="002E60F7">
        <w:rPr>
          <w:rFonts w:ascii="Arial" w:hAnsi="Arial" w:cs="Arial"/>
          <w:sz w:val="20"/>
          <w:szCs w:val="20"/>
        </w:rPr>
        <w:t xml:space="preserve">Cena oferty musi być wyrażona w PLN </w:t>
      </w:r>
    </w:p>
    <w:p w:rsidR="000724DC" w:rsidRDefault="00A067B4" w:rsidP="00276302">
      <w:pPr>
        <w:pStyle w:val="NormalnyWeb"/>
        <w:spacing w:line="276" w:lineRule="auto"/>
        <w:ind w:left="0"/>
        <w:jc w:val="both"/>
        <w:rPr>
          <w:rFonts w:ascii="Arial" w:hAnsi="Arial" w:cs="Arial"/>
          <w:sz w:val="20"/>
          <w:szCs w:val="20"/>
        </w:rPr>
      </w:pPr>
      <w:r>
        <w:rPr>
          <w:rFonts w:ascii="Arial" w:hAnsi="Arial" w:cs="Arial"/>
          <w:sz w:val="20"/>
        </w:rPr>
        <w:t>7</w:t>
      </w:r>
      <w:r w:rsidR="000724DC">
        <w:rPr>
          <w:rFonts w:ascii="Arial" w:hAnsi="Arial" w:cs="Arial"/>
          <w:sz w:val="20"/>
        </w:rPr>
        <w:t xml:space="preserve">. </w:t>
      </w:r>
      <w:r w:rsidR="000724DC" w:rsidRPr="000C7661">
        <w:rPr>
          <w:rFonts w:ascii="Arial" w:hAnsi="Arial" w:cs="Arial"/>
          <w:sz w:val="20"/>
        </w:rPr>
        <w:t>Zamawiający nie przewiduje rozliczeń w walucie obcej.</w:t>
      </w:r>
      <w:r w:rsidR="000724DC">
        <w:rPr>
          <w:rFonts w:ascii="Arial" w:hAnsi="Arial" w:cs="Arial"/>
          <w:sz w:val="20"/>
        </w:rPr>
        <w:t xml:space="preserve"> </w:t>
      </w:r>
      <w:r w:rsidR="000724DC" w:rsidRPr="002E60F7">
        <w:rPr>
          <w:rFonts w:ascii="Arial" w:hAnsi="Arial" w:cs="Arial"/>
          <w:sz w:val="20"/>
          <w:szCs w:val="20"/>
        </w:rPr>
        <w:t xml:space="preserve">Rozliczenie między Zamawiającym i Wykonawcą będą prowadzone w </w:t>
      </w:r>
      <w:r w:rsidR="000724DC">
        <w:rPr>
          <w:rFonts w:ascii="Arial" w:hAnsi="Arial" w:cs="Arial"/>
          <w:sz w:val="20"/>
          <w:szCs w:val="20"/>
        </w:rPr>
        <w:t xml:space="preserve">złotych polskich - </w:t>
      </w:r>
      <w:r w:rsidR="000724DC" w:rsidRPr="002E60F7">
        <w:rPr>
          <w:rFonts w:ascii="Arial" w:hAnsi="Arial" w:cs="Arial"/>
          <w:sz w:val="20"/>
          <w:szCs w:val="20"/>
        </w:rPr>
        <w:t>PLN.</w:t>
      </w:r>
    </w:p>
    <w:p w:rsidR="003E124F" w:rsidRPr="002E60F7" w:rsidRDefault="00A067B4" w:rsidP="00276302">
      <w:pPr>
        <w:spacing w:line="276" w:lineRule="auto"/>
        <w:jc w:val="both"/>
        <w:rPr>
          <w:rFonts w:ascii="Arial" w:hAnsi="Arial" w:cs="Arial"/>
          <w:sz w:val="20"/>
          <w:szCs w:val="20"/>
        </w:rPr>
      </w:pPr>
      <w:r>
        <w:rPr>
          <w:rFonts w:ascii="Arial" w:hAnsi="Arial" w:cs="Arial"/>
          <w:sz w:val="20"/>
          <w:szCs w:val="20"/>
        </w:rPr>
        <w:t>8</w:t>
      </w:r>
      <w:r w:rsidR="000724DC">
        <w:rPr>
          <w:rFonts w:ascii="Arial" w:hAnsi="Arial" w:cs="Arial"/>
          <w:sz w:val="20"/>
          <w:szCs w:val="20"/>
        </w:rPr>
        <w:t xml:space="preserve">. </w:t>
      </w:r>
      <w:r w:rsidR="006D4D93">
        <w:rPr>
          <w:rFonts w:ascii="Arial" w:hAnsi="Arial" w:cs="Arial"/>
          <w:sz w:val="20"/>
          <w:szCs w:val="20"/>
        </w:rPr>
        <w:t>Cena oferty musi uwzględn</w:t>
      </w:r>
      <w:r w:rsidR="003E124F" w:rsidRPr="002E60F7">
        <w:rPr>
          <w:rFonts w:ascii="Arial" w:hAnsi="Arial" w:cs="Arial"/>
          <w:sz w:val="20"/>
          <w:szCs w:val="20"/>
        </w:rPr>
        <w:t>i</w:t>
      </w:r>
      <w:r w:rsidR="006D4D93">
        <w:rPr>
          <w:rFonts w:ascii="Arial" w:hAnsi="Arial" w:cs="Arial"/>
          <w:sz w:val="20"/>
          <w:szCs w:val="20"/>
        </w:rPr>
        <w:t>ać</w:t>
      </w:r>
      <w:r w:rsidR="003E124F" w:rsidRPr="002E60F7">
        <w:rPr>
          <w:rFonts w:ascii="Arial" w:hAnsi="Arial" w:cs="Arial"/>
          <w:sz w:val="20"/>
          <w:szCs w:val="20"/>
        </w:rPr>
        <w:t xml:space="preserve"> wszystki</w:t>
      </w:r>
      <w:r w:rsidR="006D4D93">
        <w:rPr>
          <w:rFonts w:ascii="Arial" w:hAnsi="Arial" w:cs="Arial"/>
          <w:sz w:val="20"/>
          <w:szCs w:val="20"/>
        </w:rPr>
        <w:t>e</w:t>
      </w:r>
      <w:r w:rsidR="003E124F" w:rsidRPr="002E60F7">
        <w:rPr>
          <w:rFonts w:ascii="Arial" w:hAnsi="Arial" w:cs="Arial"/>
          <w:sz w:val="20"/>
          <w:szCs w:val="20"/>
        </w:rPr>
        <w:t xml:space="preserve"> element</w:t>
      </w:r>
      <w:r w:rsidR="006D4D93">
        <w:rPr>
          <w:rFonts w:ascii="Arial" w:hAnsi="Arial" w:cs="Arial"/>
          <w:sz w:val="20"/>
          <w:szCs w:val="20"/>
        </w:rPr>
        <w:t>y</w:t>
      </w:r>
      <w:r w:rsidR="003E124F" w:rsidRPr="002E60F7">
        <w:rPr>
          <w:rFonts w:ascii="Arial" w:hAnsi="Arial" w:cs="Arial"/>
          <w:sz w:val="20"/>
          <w:szCs w:val="20"/>
        </w:rPr>
        <w:t xml:space="preserve"> kalkulacyjn</w:t>
      </w:r>
      <w:r w:rsidR="006D4D93">
        <w:rPr>
          <w:rFonts w:ascii="Arial" w:hAnsi="Arial" w:cs="Arial"/>
          <w:sz w:val="20"/>
          <w:szCs w:val="20"/>
        </w:rPr>
        <w:t>e</w:t>
      </w:r>
      <w:r w:rsidR="003E124F" w:rsidRPr="002E60F7">
        <w:rPr>
          <w:rFonts w:ascii="Arial" w:hAnsi="Arial" w:cs="Arial"/>
          <w:sz w:val="20"/>
          <w:szCs w:val="20"/>
        </w:rPr>
        <w:t xml:space="preserve"> (m.in. trans</w:t>
      </w:r>
      <w:r>
        <w:rPr>
          <w:rFonts w:ascii="Arial" w:hAnsi="Arial" w:cs="Arial"/>
          <w:sz w:val="20"/>
          <w:szCs w:val="20"/>
        </w:rPr>
        <w:t xml:space="preserve">port, opłaty celne i podatkowe) </w:t>
      </w:r>
      <w:r w:rsidRPr="000C7661">
        <w:rPr>
          <w:rFonts w:ascii="Arial" w:hAnsi="Arial" w:cs="Arial"/>
          <w:sz w:val="20"/>
        </w:rPr>
        <w:t xml:space="preserve">związane z realizacją przedmiotu zamówienia zgodnie z opisem przedmiotu zamówienia oraz istotnymi postanowieniami umowy </w:t>
      </w:r>
      <w:r w:rsidRPr="000C7661">
        <w:rPr>
          <w:rFonts w:ascii="Arial" w:hAnsi="Arial" w:cs="Arial"/>
          <w:sz w:val="20"/>
          <w:szCs w:val="20"/>
        </w:rPr>
        <w:t xml:space="preserve">określonymi w </w:t>
      </w:r>
      <w:r>
        <w:rPr>
          <w:rFonts w:ascii="Arial" w:hAnsi="Arial" w:cs="Arial"/>
          <w:sz w:val="20"/>
          <w:szCs w:val="20"/>
        </w:rPr>
        <w:t>Załączniku nr 5 do</w:t>
      </w:r>
      <w:r w:rsidRPr="000C7661">
        <w:rPr>
          <w:rFonts w:ascii="Arial" w:hAnsi="Arial" w:cs="Arial"/>
          <w:sz w:val="20"/>
          <w:szCs w:val="20"/>
        </w:rPr>
        <w:t xml:space="preserve"> SWZ.</w:t>
      </w:r>
    </w:p>
    <w:p w:rsidR="003E124F" w:rsidRPr="002E60F7" w:rsidRDefault="00A067B4" w:rsidP="00276302">
      <w:pPr>
        <w:spacing w:line="276" w:lineRule="auto"/>
        <w:jc w:val="both"/>
        <w:rPr>
          <w:rFonts w:ascii="Arial" w:hAnsi="Arial" w:cs="Arial"/>
          <w:sz w:val="20"/>
          <w:szCs w:val="20"/>
        </w:rPr>
      </w:pPr>
      <w:r>
        <w:rPr>
          <w:rFonts w:ascii="Arial" w:hAnsi="Arial" w:cs="Arial"/>
          <w:sz w:val="20"/>
          <w:szCs w:val="20"/>
        </w:rPr>
        <w:t>9</w:t>
      </w:r>
      <w:r w:rsidR="003E124F" w:rsidRPr="002E60F7">
        <w:rPr>
          <w:rFonts w:ascii="Arial" w:hAnsi="Arial" w:cs="Arial"/>
          <w:sz w:val="20"/>
          <w:szCs w:val="20"/>
        </w:rPr>
        <w:t>.  Ewentualne rabaty muszą być uwzględnione w cenie jednostkowej asortymentu.</w:t>
      </w:r>
    </w:p>
    <w:p w:rsidR="000724DC" w:rsidRPr="00A067B4" w:rsidRDefault="00A067B4" w:rsidP="00276302">
      <w:pPr>
        <w:suppressAutoHyphens/>
        <w:spacing w:line="276" w:lineRule="auto"/>
        <w:jc w:val="both"/>
        <w:rPr>
          <w:rFonts w:ascii="Arial" w:hAnsi="Arial" w:cs="Arial"/>
          <w:sz w:val="20"/>
          <w:szCs w:val="20"/>
        </w:rPr>
      </w:pPr>
      <w:r w:rsidRPr="00A067B4">
        <w:rPr>
          <w:rFonts w:ascii="Arial" w:hAnsi="Arial" w:cs="Arial"/>
          <w:sz w:val="20"/>
          <w:szCs w:val="20"/>
        </w:rPr>
        <w:t xml:space="preserve">10. </w:t>
      </w:r>
      <w:r w:rsidR="000724DC" w:rsidRPr="00A067B4">
        <w:rPr>
          <w:rFonts w:ascii="Arial" w:hAnsi="Arial" w:cs="Arial"/>
          <w:sz w:val="20"/>
          <w:szCs w:val="20"/>
        </w:rPr>
        <w:t xml:space="preserve">Wzór Formularza Ofertowego został opracowany przy założeniu, iż wybór oferty nie będzie prowadzić do powstania u Zamawiającego obowiązku podatkowego w zakresie podatku VAT. W przypadku, gdy Wykonawca zobowiązany jest złożyć oświadczenie o powstaniu u Zamawiającego obowiązku podatkowego, to winien odpowiednio zmodyfikować treść formularza.  </w:t>
      </w:r>
    </w:p>
    <w:p w:rsidR="003E124F" w:rsidRPr="005D3EA0" w:rsidRDefault="003E124F" w:rsidP="003B572E">
      <w:pPr>
        <w:pStyle w:val="NormalnyWeb"/>
        <w:ind w:left="0"/>
        <w:jc w:val="both"/>
        <w:rPr>
          <w:rFonts w:ascii="Arial" w:hAnsi="Arial" w:cs="Arial"/>
          <w:color w:val="000000"/>
        </w:rPr>
      </w:pPr>
    </w:p>
    <w:p w:rsidR="005D3EA0" w:rsidRPr="00631B94" w:rsidRDefault="008D05AA" w:rsidP="00631B94">
      <w:pPr>
        <w:pStyle w:val="NormalnyWeb"/>
        <w:spacing w:after="120"/>
        <w:ind w:left="0"/>
        <w:jc w:val="both"/>
        <w:rPr>
          <w:rFonts w:ascii="Arial" w:hAnsi="Arial" w:cs="Arial"/>
          <w:b/>
          <w:color w:val="000000"/>
        </w:rPr>
      </w:pPr>
      <w:r>
        <w:rPr>
          <w:rFonts w:ascii="Arial" w:hAnsi="Arial" w:cs="Arial"/>
          <w:b/>
          <w:color w:val="000000"/>
          <w:highlight w:val="green"/>
        </w:rPr>
        <w:t>X</w:t>
      </w:r>
      <w:r w:rsidR="00636C0F">
        <w:rPr>
          <w:rFonts w:ascii="Arial" w:hAnsi="Arial" w:cs="Arial"/>
          <w:b/>
          <w:color w:val="000000"/>
          <w:highlight w:val="green"/>
        </w:rPr>
        <w:t>VII</w:t>
      </w:r>
      <w:r w:rsidR="003E124F" w:rsidRPr="007A4EC5">
        <w:rPr>
          <w:rFonts w:ascii="Arial" w:hAnsi="Arial" w:cs="Arial"/>
          <w:b/>
          <w:color w:val="000000"/>
          <w:highlight w:val="green"/>
        </w:rPr>
        <w:t>. OPIS KRYTERIÓW, KTÓRYMI BĘDZIE SIĘ KIEROWAŁ ZAMAWIAJĄCY PRZY WYBORZE OFERTY WRAZ Z PODANIEM ICH ZNACZENIA.</w:t>
      </w:r>
    </w:p>
    <w:p w:rsidR="000B3509" w:rsidRDefault="00EA6820" w:rsidP="00EA6820">
      <w:pPr>
        <w:pStyle w:val="NormalnyWeb"/>
        <w:ind w:left="0"/>
        <w:jc w:val="both"/>
        <w:rPr>
          <w:rFonts w:ascii="Arial" w:hAnsi="Arial" w:cs="Arial"/>
          <w:color w:val="000000"/>
          <w:sz w:val="20"/>
          <w:szCs w:val="20"/>
        </w:rPr>
      </w:pPr>
      <w:r w:rsidRPr="00EA6820">
        <w:rPr>
          <w:rFonts w:ascii="Arial" w:hAnsi="Arial" w:cs="Arial"/>
          <w:color w:val="000000"/>
          <w:sz w:val="20"/>
          <w:szCs w:val="20"/>
        </w:rPr>
        <w:t>1.</w:t>
      </w:r>
      <w:r>
        <w:rPr>
          <w:rFonts w:ascii="Arial" w:hAnsi="Arial" w:cs="Arial"/>
          <w:color w:val="000000"/>
          <w:sz w:val="20"/>
          <w:szCs w:val="20"/>
        </w:rPr>
        <w:t xml:space="preserve"> </w:t>
      </w:r>
      <w:r w:rsidR="00CD6B3D" w:rsidRPr="005D3EA0">
        <w:rPr>
          <w:rFonts w:ascii="Arial" w:hAnsi="Arial" w:cs="Arial"/>
          <w:color w:val="000000"/>
          <w:sz w:val="20"/>
          <w:szCs w:val="20"/>
        </w:rPr>
        <w:t>Zamawiający przy wyborze najkorzystniejszej oferty będzie się kierował następującymi kryteriami oceny ofert:</w:t>
      </w:r>
    </w:p>
    <w:p w:rsidR="00C174E6" w:rsidRPr="00C174E6" w:rsidRDefault="00EA6820" w:rsidP="0078084C">
      <w:pPr>
        <w:pStyle w:val="NormalnyWeb"/>
        <w:ind w:left="0"/>
        <w:jc w:val="both"/>
        <w:rPr>
          <w:rFonts w:ascii="Arial" w:hAnsi="Arial" w:cs="Arial"/>
          <w:b/>
          <w:color w:val="000000"/>
          <w:sz w:val="20"/>
          <w:szCs w:val="20"/>
          <w:u w:val="single"/>
        </w:rPr>
      </w:pPr>
      <w:r w:rsidRPr="00EA6820">
        <w:rPr>
          <w:rFonts w:ascii="Arial" w:hAnsi="Arial" w:cs="Arial"/>
          <w:b/>
          <w:color w:val="000000"/>
          <w:sz w:val="20"/>
          <w:szCs w:val="20"/>
          <w:u w:val="single"/>
        </w:rPr>
        <w:t xml:space="preserve"> </w:t>
      </w:r>
    </w:p>
    <w:p w:rsidR="003248CE" w:rsidRPr="00EA6820" w:rsidRDefault="003248CE" w:rsidP="003248CE">
      <w:pPr>
        <w:pStyle w:val="NormalnyWeb"/>
        <w:ind w:left="0"/>
        <w:jc w:val="both"/>
        <w:rPr>
          <w:rFonts w:ascii="Arial" w:hAnsi="Arial" w:cs="Arial"/>
          <w:b/>
          <w:color w:val="000000"/>
          <w:sz w:val="20"/>
          <w:szCs w:val="20"/>
          <w:u w:val="single"/>
        </w:rPr>
      </w:pPr>
      <w:r>
        <w:rPr>
          <w:rFonts w:ascii="Arial" w:hAnsi="Arial" w:cs="Arial"/>
          <w:b/>
          <w:color w:val="000000"/>
          <w:sz w:val="20"/>
          <w:szCs w:val="20"/>
          <w:highlight w:val="yellow"/>
          <w:u w:val="single"/>
        </w:rPr>
        <w:t>Zadanie nr 1</w:t>
      </w:r>
      <w:r w:rsidRPr="007E2D01">
        <w:rPr>
          <w:rFonts w:ascii="Arial" w:hAnsi="Arial" w:cs="Arial"/>
          <w:b/>
          <w:color w:val="000000"/>
          <w:sz w:val="20"/>
          <w:szCs w:val="20"/>
          <w:highlight w:val="yellow"/>
          <w:u w:val="single"/>
        </w:rPr>
        <w:t>:</w:t>
      </w:r>
    </w:p>
    <w:p w:rsidR="003248CE" w:rsidRPr="005D3EA0" w:rsidRDefault="003248CE" w:rsidP="003248CE">
      <w:pPr>
        <w:pStyle w:val="NormalnyWeb"/>
        <w:ind w:left="0"/>
        <w:jc w:val="both"/>
        <w:rPr>
          <w:rFonts w:ascii="Arial" w:hAnsi="Arial" w:cs="Arial"/>
          <w:color w:val="000000"/>
          <w:sz w:val="20"/>
          <w:szCs w:val="20"/>
        </w:rPr>
      </w:pPr>
    </w:p>
    <w:tbl>
      <w:tblPr>
        <w:tblW w:w="8375" w:type="dxa"/>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18"/>
        <w:gridCol w:w="4608"/>
        <w:gridCol w:w="2949"/>
      </w:tblGrid>
      <w:tr w:rsidR="003248CE" w:rsidRPr="00C57F27" w:rsidTr="00525972">
        <w:trPr>
          <w:trHeight w:val="261"/>
        </w:trPr>
        <w:tc>
          <w:tcPr>
            <w:tcW w:w="818" w:type="dxa"/>
          </w:tcPr>
          <w:p w:rsidR="003248CE" w:rsidRPr="00C57F27" w:rsidRDefault="003248CE" w:rsidP="00525972">
            <w:pPr>
              <w:pStyle w:val="NormalnyWeb"/>
              <w:ind w:left="0"/>
              <w:jc w:val="both"/>
              <w:rPr>
                <w:rFonts w:ascii="Arial" w:hAnsi="Arial" w:cs="Arial"/>
                <w:color w:val="000000"/>
                <w:sz w:val="20"/>
                <w:szCs w:val="20"/>
              </w:rPr>
            </w:pPr>
            <w:r w:rsidRPr="00C57F27">
              <w:rPr>
                <w:rFonts w:ascii="Arial" w:hAnsi="Arial" w:cs="Arial"/>
                <w:color w:val="000000"/>
                <w:sz w:val="20"/>
                <w:szCs w:val="20"/>
              </w:rPr>
              <w:t>L.</w:t>
            </w:r>
            <w:proofErr w:type="gramStart"/>
            <w:r w:rsidRPr="00C57F27">
              <w:rPr>
                <w:rFonts w:ascii="Arial" w:hAnsi="Arial" w:cs="Arial"/>
                <w:color w:val="000000"/>
                <w:sz w:val="20"/>
                <w:szCs w:val="20"/>
              </w:rPr>
              <w:t>p</w:t>
            </w:r>
            <w:proofErr w:type="gramEnd"/>
            <w:r w:rsidRPr="00C57F27">
              <w:rPr>
                <w:rFonts w:ascii="Arial" w:hAnsi="Arial" w:cs="Arial"/>
                <w:color w:val="000000"/>
                <w:sz w:val="20"/>
                <w:szCs w:val="20"/>
              </w:rPr>
              <w:t>.</w:t>
            </w:r>
          </w:p>
        </w:tc>
        <w:tc>
          <w:tcPr>
            <w:tcW w:w="4608" w:type="dxa"/>
          </w:tcPr>
          <w:p w:rsidR="003248CE" w:rsidRPr="00C57F27" w:rsidRDefault="003248CE" w:rsidP="00525972">
            <w:pPr>
              <w:pStyle w:val="NormalnyWeb"/>
              <w:ind w:left="0"/>
              <w:jc w:val="both"/>
              <w:rPr>
                <w:rFonts w:ascii="Arial" w:hAnsi="Arial" w:cs="Arial"/>
                <w:color w:val="000000"/>
                <w:sz w:val="20"/>
                <w:szCs w:val="20"/>
              </w:rPr>
            </w:pPr>
            <w:r w:rsidRPr="00C57F27">
              <w:rPr>
                <w:rFonts w:ascii="Arial" w:hAnsi="Arial" w:cs="Arial"/>
                <w:color w:val="000000"/>
                <w:sz w:val="20"/>
                <w:szCs w:val="20"/>
              </w:rPr>
              <w:t xml:space="preserve">Kryterium </w:t>
            </w:r>
          </w:p>
        </w:tc>
        <w:tc>
          <w:tcPr>
            <w:tcW w:w="2949" w:type="dxa"/>
          </w:tcPr>
          <w:p w:rsidR="003248CE" w:rsidRPr="00C57F27" w:rsidRDefault="003248CE" w:rsidP="00525972">
            <w:pPr>
              <w:pStyle w:val="NormalnyWeb"/>
              <w:ind w:left="0"/>
              <w:jc w:val="both"/>
              <w:rPr>
                <w:rFonts w:ascii="Arial" w:hAnsi="Arial" w:cs="Arial"/>
                <w:color w:val="000000"/>
                <w:sz w:val="20"/>
                <w:szCs w:val="20"/>
              </w:rPr>
            </w:pPr>
          </w:p>
        </w:tc>
      </w:tr>
      <w:tr w:rsidR="003248CE" w:rsidRPr="00C57F27" w:rsidTr="00525972">
        <w:trPr>
          <w:trHeight w:val="261"/>
        </w:trPr>
        <w:tc>
          <w:tcPr>
            <w:tcW w:w="818" w:type="dxa"/>
          </w:tcPr>
          <w:p w:rsidR="003248CE" w:rsidRPr="00C57F27" w:rsidRDefault="003248CE" w:rsidP="00525972">
            <w:pPr>
              <w:pStyle w:val="NormalnyWeb"/>
              <w:ind w:left="0"/>
              <w:jc w:val="both"/>
              <w:rPr>
                <w:rFonts w:ascii="Arial" w:hAnsi="Arial" w:cs="Arial"/>
                <w:color w:val="000000"/>
                <w:sz w:val="20"/>
                <w:szCs w:val="20"/>
              </w:rPr>
            </w:pPr>
            <w:r w:rsidRPr="00C57F27">
              <w:rPr>
                <w:rFonts w:ascii="Arial" w:hAnsi="Arial" w:cs="Arial"/>
                <w:color w:val="000000"/>
                <w:sz w:val="20"/>
                <w:szCs w:val="20"/>
              </w:rPr>
              <w:t>1.</w:t>
            </w:r>
          </w:p>
        </w:tc>
        <w:tc>
          <w:tcPr>
            <w:tcW w:w="4608" w:type="dxa"/>
          </w:tcPr>
          <w:p w:rsidR="003248CE" w:rsidRPr="00C57F27" w:rsidRDefault="003248CE" w:rsidP="00525972">
            <w:pPr>
              <w:pStyle w:val="NormalnyWeb"/>
              <w:ind w:left="0"/>
              <w:jc w:val="both"/>
              <w:rPr>
                <w:rFonts w:ascii="Arial" w:hAnsi="Arial" w:cs="Arial"/>
                <w:color w:val="000000"/>
                <w:sz w:val="20"/>
                <w:szCs w:val="20"/>
              </w:rPr>
            </w:pPr>
            <w:r w:rsidRPr="00C57F27">
              <w:rPr>
                <w:rFonts w:ascii="Arial" w:hAnsi="Arial" w:cs="Arial"/>
                <w:color w:val="000000"/>
                <w:sz w:val="20"/>
                <w:szCs w:val="20"/>
              </w:rPr>
              <w:t>Cena</w:t>
            </w:r>
          </w:p>
        </w:tc>
        <w:tc>
          <w:tcPr>
            <w:tcW w:w="2949" w:type="dxa"/>
          </w:tcPr>
          <w:p w:rsidR="003248CE" w:rsidRPr="00C57F27" w:rsidRDefault="003248CE" w:rsidP="00525972">
            <w:pPr>
              <w:pStyle w:val="NormalnyWeb"/>
              <w:ind w:left="0"/>
              <w:jc w:val="both"/>
              <w:rPr>
                <w:rFonts w:ascii="Arial" w:hAnsi="Arial" w:cs="Arial"/>
                <w:color w:val="000000"/>
                <w:sz w:val="20"/>
                <w:szCs w:val="20"/>
              </w:rPr>
            </w:pPr>
            <w:r>
              <w:rPr>
                <w:rFonts w:ascii="Arial" w:hAnsi="Arial" w:cs="Arial"/>
                <w:color w:val="000000"/>
                <w:sz w:val="20"/>
                <w:szCs w:val="20"/>
              </w:rPr>
              <w:t>6</w:t>
            </w:r>
            <w:r w:rsidRPr="00C57F27">
              <w:rPr>
                <w:rFonts w:ascii="Arial" w:hAnsi="Arial" w:cs="Arial"/>
                <w:color w:val="000000"/>
                <w:sz w:val="20"/>
                <w:szCs w:val="20"/>
              </w:rPr>
              <w:t>0%</w:t>
            </w:r>
          </w:p>
        </w:tc>
      </w:tr>
      <w:tr w:rsidR="003248CE" w:rsidRPr="00C57F27" w:rsidTr="00525972">
        <w:trPr>
          <w:trHeight w:val="261"/>
        </w:trPr>
        <w:tc>
          <w:tcPr>
            <w:tcW w:w="818" w:type="dxa"/>
          </w:tcPr>
          <w:p w:rsidR="003248CE" w:rsidRPr="00C57F27" w:rsidRDefault="003248CE" w:rsidP="00525972">
            <w:pPr>
              <w:pStyle w:val="NormalnyWeb"/>
              <w:ind w:left="0"/>
              <w:jc w:val="both"/>
              <w:rPr>
                <w:rFonts w:ascii="Arial" w:hAnsi="Arial" w:cs="Arial"/>
                <w:color w:val="000000"/>
                <w:sz w:val="20"/>
                <w:szCs w:val="20"/>
              </w:rPr>
            </w:pPr>
            <w:r>
              <w:rPr>
                <w:rFonts w:ascii="Arial" w:hAnsi="Arial" w:cs="Arial"/>
                <w:color w:val="000000"/>
                <w:sz w:val="20"/>
                <w:szCs w:val="20"/>
              </w:rPr>
              <w:t>2.</w:t>
            </w:r>
          </w:p>
        </w:tc>
        <w:tc>
          <w:tcPr>
            <w:tcW w:w="4608" w:type="dxa"/>
          </w:tcPr>
          <w:p w:rsidR="003248CE" w:rsidRPr="00C57F27" w:rsidRDefault="00C13091" w:rsidP="00C13091">
            <w:pPr>
              <w:pStyle w:val="NormalnyWeb"/>
              <w:ind w:left="0"/>
              <w:jc w:val="both"/>
              <w:rPr>
                <w:rFonts w:ascii="Arial" w:hAnsi="Arial" w:cs="Arial"/>
                <w:color w:val="000000"/>
                <w:sz w:val="20"/>
                <w:szCs w:val="20"/>
              </w:rPr>
            </w:pPr>
            <w:r>
              <w:rPr>
                <w:rFonts w:ascii="Arial" w:hAnsi="Arial" w:cs="Arial"/>
                <w:color w:val="000000"/>
                <w:sz w:val="20"/>
                <w:szCs w:val="20"/>
              </w:rPr>
              <w:t xml:space="preserve">Parametry techniczne </w:t>
            </w:r>
          </w:p>
        </w:tc>
        <w:tc>
          <w:tcPr>
            <w:tcW w:w="2949" w:type="dxa"/>
          </w:tcPr>
          <w:p w:rsidR="003248CE" w:rsidRPr="00C57F27" w:rsidRDefault="003248CE" w:rsidP="00E62655">
            <w:pPr>
              <w:pStyle w:val="NormalnyWeb"/>
              <w:ind w:left="0"/>
              <w:jc w:val="both"/>
              <w:rPr>
                <w:rFonts w:ascii="Arial" w:hAnsi="Arial" w:cs="Arial"/>
                <w:color w:val="000000"/>
                <w:sz w:val="20"/>
                <w:szCs w:val="20"/>
              </w:rPr>
            </w:pPr>
            <w:r>
              <w:rPr>
                <w:rFonts w:ascii="Arial" w:hAnsi="Arial" w:cs="Arial"/>
                <w:color w:val="000000"/>
                <w:sz w:val="20"/>
                <w:szCs w:val="20"/>
              </w:rPr>
              <w:t>1</w:t>
            </w:r>
            <w:r w:rsidR="00E62655">
              <w:rPr>
                <w:rFonts w:ascii="Arial" w:hAnsi="Arial" w:cs="Arial"/>
                <w:color w:val="000000"/>
                <w:sz w:val="20"/>
                <w:szCs w:val="20"/>
              </w:rPr>
              <w:t>5</w:t>
            </w:r>
            <w:r w:rsidRPr="00C57F27">
              <w:rPr>
                <w:rFonts w:ascii="Arial" w:hAnsi="Arial" w:cs="Arial"/>
                <w:color w:val="000000"/>
                <w:sz w:val="20"/>
                <w:szCs w:val="20"/>
              </w:rPr>
              <w:t>%</w:t>
            </w:r>
          </w:p>
        </w:tc>
      </w:tr>
      <w:tr w:rsidR="003248CE" w:rsidRPr="00C57F27" w:rsidTr="00525972">
        <w:trPr>
          <w:trHeight w:val="261"/>
        </w:trPr>
        <w:tc>
          <w:tcPr>
            <w:tcW w:w="818" w:type="dxa"/>
          </w:tcPr>
          <w:p w:rsidR="003248CE" w:rsidRDefault="00C13091" w:rsidP="00525972">
            <w:pPr>
              <w:pStyle w:val="NormalnyWeb"/>
              <w:ind w:left="0"/>
              <w:jc w:val="both"/>
              <w:rPr>
                <w:rFonts w:ascii="Arial" w:hAnsi="Arial" w:cs="Arial"/>
                <w:color w:val="000000"/>
                <w:sz w:val="20"/>
                <w:szCs w:val="20"/>
              </w:rPr>
            </w:pPr>
            <w:r>
              <w:rPr>
                <w:rFonts w:ascii="Arial" w:hAnsi="Arial" w:cs="Arial"/>
                <w:color w:val="000000"/>
                <w:sz w:val="20"/>
                <w:szCs w:val="20"/>
              </w:rPr>
              <w:t>3.</w:t>
            </w:r>
          </w:p>
        </w:tc>
        <w:tc>
          <w:tcPr>
            <w:tcW w:w="4608" w:type="dxa"/>
          </w:tcPr>
          <w:p w:rsidR="003248CE" w:rsidRDefault="00C13091" w:rsidP="00525972">
            <w:pPr>
              <w:pStyle w:val="NormalnyWeb"/>
              <w:ind w:left="0"/>
              <w:jc w:val="both"/>
              <w:rPr>
                <w:rFonts w:ascii="Arial" w:hAnsi="Arial" w:cs="Arial"/>
                <w:color w:val="000000"/>
                <w:sz w:val="20"/>
                <w:szCs w:val="20"/>
              </w:rPr>
            </w:pPr>
            <w:r>
              <w:rPr>
                <w:rFonts w:ascii="Arial" w:hAnsi="Arial" w:cs="Arial"/>
                <w:color w:val="000000"/>
                <w:sz w:val="20"/>
                <w:szCs w:val="20"/>
              </w:rPr>
              <w:t>Okres gwarancji</w:t>
            </w:r>
          </w:p>
        </w:tc>
        <w:tc>
          <w:tcPr>
            <w:tcW w:w="2949" w:type="dxa"/>
          </w:tcPr>
          <w:p w:rsidR="003248CE" w:rsidRDefault="00E62655" w:rsidP="00E62655">
            <w:pPr>
              <w:pStyle w:val="NormalnyWeb"/>
              <w:ind w:left="0"/>
              <w:jc w:val="both"/>
              <w:rPr>
                <w:rFonts w:ascii="Arial" w:hAnsi="Arial" w:cs="Arial"/>
                <w:color w:val="000000"/>
                <w:sz w:val="20"/>
                <w:szCs w:val="20"/>
              </w:rPr>
            </w:pPr>
            <w:r>
              <w:rPr>
                <w:rFonts w:ascii="Arial" w:hAnsi="Arial" w:cs="Arial"/>
                <w:color w:val="000000"/>
                <w:sz w:val="20"/>
                <w:szCs w:val="20"/>
              </w:rPr>
              <w:t>15</w:t>
            </w:r>
            <w:r w:rsidR="003248CE">
              <w:rPr>
                <w:rFonts w:ascii="Arial" w:hAnsi="Arial" w:cs="Arial"/>
                <w:color w:val="000000"/>
                <w:sz w:val="20"/>
                <w:szCs w:val="20"/>
              </w:rPr>
              <w:t>%</w:t>
            </w:r>
          </w:p>
        </w:tc>
      </w:tr>
      <w:tr w:rsidR="003248CE" w:rsidRPr="00C57F27" w:rsidTr="00525972">
        <w:trPr>
          <w:trHeight w:val="261"/>
        </w:trPr>
        <w:tc>
          <w:tcPr>
            <w:tcW w:w="818" w:type="dxa"/>
          </w:tcPr>
          <w:p w:rsidR="003248CE" w:rsidRDefault="003248CE" w:rsidP="00525972">
            <w:pPr>
              <w:pStyle w:val="NormalnyWeb"/>
              <w:ind w:left="0"/>
              <w:jc w:val="both"/>
              <w:rPr>
                <w:rFonts w:ascii="Arial" w:hAnsi="Arial" w:cs="Arial"/>
                <w:color w:val="000000"/>
                <w:sz w:val="20"/>
                <w:szCs w:val="20"/>
              </w:rPr>
            </w:pPr>
            <w:r>
              <w:rPr>
                <w:rFonts w:ascii="Arial" w:hAnsi="Arial" w:cs="Arial"/>
                <w:color w:val="000000"/>
                <w:sz w:val="20"/>
                <w:szCs w:val="20"/>
              </w:rPr>
              <w:t>3.</w:t>
            </w:r>
          </w:p>
        </w:tc>
        <w:tc>
          <w:tcPr>
            <w:tcW w:w="4608" w:type="dxa"/>
          </w:tcPr>
          <w:p w:rsidR="003248CE" w:rsidRDefault="003248CE" w:rsidP="00525972">
            <w:pPr>
              <w:pStyle w:val="NormalnyWeb"/>
              <w:ind w:left="0"/>
              <w:jc w:val="both"/>
              <w:rPr>
                <w:rFonts w:ascii="Arial" w:hAnsi="Arial" w:cs="Arial"/>
                <w:color w:val="000000"/>
                <w:sz w:val="20"/>
                <w:szCs w:val="20"/>
              </w:rPr>
            </w:pPr>
            <w:r>
              <w:rPr>
                <w:rFonts w:ascii="Arial" w:hAnsi="Arial" w:cs="Arial"/>
                <w:color w:val="000000"/>
                <w:sz w:val="20"/>
                <w:szCs w:val="20"/>
              </w:rPr>
              <w:t>Termin dostawy</w:t>
            </w:r>
          </w:p>
        </w:tc>
        <w:tc>
          <w:tcPr>
            <w:tcW w:w="2949" w:type="dxa"/>
          </w:tcPr>
          <w:p w:rsidR="003248CE" w:rsidRDefault="003248CE" w:rsidP="00525972">
            <w:pPr>
              <w:pStyle w:val="NormalnyWeb"/>
              <w:ind w:left="0"/>
              <w:jc w:val="both"/>
              <w:rPr>
                <w:rFonts w:ascii="Arial" w:hAnsi="Arial" w:cs="Arial"/>
                <w:color w:val="000000"/>
                <w:sz w:val="20"/>
                <w:szCs w:val="20"/>
              </w:rPr>
            </w:pPr>
            <w:r>
              <w:rPr>
                <w:rFonts w:ascii="Arial" w:hAnsi="Arial" w:cs="Arial"/>
                <w:color w:val="000000"/>
                <w:sz w:val="20"/>
                <w:szCs w:val="20"/>
              </w:rPr>
              <w:t>10%</w:t>
            </w:r>
          </w:p>
        </w:tc>
      </w:tr>
    </w:tbl>
    <w:p w:rsidR="003248CE" w:rsidRPr="00C57F27" w:rsidRDefault="003248CE" w:rsidP="003248CE">
      <w:pPr>
        <w:pStyle w:val="NormalnyWeb"/>
        <w:ind w:left="0"/>
        <w:jc w:val="both"/>
        <w:rPr>
          <w:rFonts w:ascii="Arial" w:hAnsi="Arial" w:cs="Arial"/>
          <w:color w:val="000000"/>
          <w:sz w:val="20"/>
          <w:szCs w:val="20"/>
        </w:rPr>
      </w:pPr>
    </w:p>
    <w:p w:rsidR="003248CE" w:rsidRPr="00C57F27" w:rsidRDefault="003248CE" w:rsidP="003248CE">
      <w:pPr>
        <w:jc w:val="both"/>
        <w:rPr>
          <w:rFonts w:ascii="Arial" w:hAnsi="Arial" w:cs="Arial"/>
          <w:color w:val="000000"/>
          <w:sz w:val="20"/>
          <w:szCs w:val="20"/>
          <w:u w:val="single"/>
        </w:rPr>
      </w:pPr>
      <w:r w:rsidRPr="00C57F27">
        <w:rPr>
          <w:rFonts w:ascii="Arial" w:hAnsi="Arial" w:cs="Arial"/>
          <w:color w:val="000000"/>
          <w:sz w:val="20"/>
          <w:szCs w:val="20"/>
          <w:u w:val="single"/>
        </w:rPr>
        <w:t>Zasady punktacji:</w:t>
      </w:r>
    </w:p>
    <w:p w:rsidR="003248CE" w:rsidRPr="00C57F27" w:rsidRDefault="003248CE" w:rsidP="003248CE">
      <w:pPr>
        <w:pStyle w:val="NormalnyWeb"/>
        <w:ind w:left="0"/>
        <w:jc w:val="both"/>
        <w:rPr>
          <w:rFonts w:ascii="Arial" w:hAnsi="Arial" w:cs="Arial"/>
          <w:color w:val="000000"/>
          <w:sz w:val="20"/>
          <w:szCs w:val="20"/>
        </w:rPr>
      </w:pPr>
      <w:r w:rsidRPr="00C57F27">
        <w:rPr>
          <w:rFonts w:ascii="Arial" w:hAnsi="Arial" w:cs="Arial"/>
          <w:color w:val="000000"/>
          <w:sz w:val="20"/>
          <w:szCs w:val="20"/>
        </w:rPr>
        <w:t xml:space="preserve">    1) </w:t>
      </w:r>
      <w:r w:rsidRPr="00C57F27">
        <w:rPr>
          <w:rFonts w:ascii="Arial" w:hAnsi="Arial" w:cs="Arial"/>
          <w:b/>
          <w:color w:val="000000"/>
          <w:sz w:val="20"/>
          <w:szCs w:val="20"/>
        </w:rPr>
        <w:t xml:space="preserve">Cena </w:t>
      </w:r>
    </w:p>
    <w:p w:rsidR="003248CE" w:rsidRPr="00C57F27" w:rsidRDefault="003248CE" w:rsidP="003248CE">
      <w:pPr>
        <w:pStyle w:val="NormalnyWeb"/>
        <w:ind w:left="0"/>
        <w:jc w:val="both"/>
        <w:rPr>
          <w:rFonts w:ascii="Arial" w:hAnsi="Arial" w:cs="Arial"/>
          <w:b/>
          <w:color w:val="000000"/>
          <w:sz w:val="20"/>
          <w:szCs w:val="20"/>
        </w:rPr>
      </w:pPr>
      <w:r w:rsidRPr="00C57F27">
        <w:rPr>
          <w:rFonts w:ascii="Arial" w:hAnsi="Arial" w:cs="Arial"/>
          <w:color w:val="000000"/>
          <w:sz w:val="20"/>
          <w:szCs w:val="20"/>
        </w:rPr>
        <w:t>C=</w:t>
      </w:r>
      <w:r w:rsidRPr="00C57F27">
        <w:rPr>
          <w:rFonts w:ascii="Arial" w:hAnsi="Arial" w:cs="Arial"/>
          <w:b/>
          <w:color w:val="000000"/>
          <w:sz w:val="20"/>
          <w:szCs w:val="20"/>
        </w:rPr>
        <w:t xml:space="preserve"> </w:t>
      </w:r>
      <w:r w:rsidRPr="00C57F27">
        <w:rPr>
          <w:rFonts w:ascii="Arial" w:hAnsi="Arial" w:cs="Arial"/>
          <w:color w:val="000000"/>
          <w:sz w:val="20"/>
          <w:szCs w:val="20"/>
        </w:rPr>
        <w:t>cena oferty z najniższ</w:t>
      </w:r>
      <w:r>
        <w:rPr>
          <w:rFonts w:ascii="Arial" w:hAnsi="Arial" w:cs="Arial"/>
          <w:color w:val="000000"/>
          <w:sz w:val="20"/>
          <w:szCs w:val="20"/>
        </w:rPr>
        <w:t>ą ceną / cena oferty badanej x 60</w:t>
      </w:r>
    </w:p>
    <w:p w:rsidR="003248CE" w:rsidRPr="00613522" w:rsidRDefault="003248CE" w:rsidP="003248CE">
      <w:pPr>
        <w:autoSpaceDE w:val="0"/>
        <w:autoSpaceDN w:val="0"/>
        <w:adjustRightInd w:val="0"/>
        <w:jc w:val="both"/>
        <w:rPr>
          <w:rFonts w:ascii="Arial" w:hAnsi="Arial" w:cs="Arial"/>
          <w:b/>
          <w:color w:val="000000"/>
          <w:sz w:val="20"/>
          <w:szCs w:val="20"/>
        </w:rPr>
      </w:pPr>
    </w:p>
    <w:p w:rsidR="00C13091" w:rsidRDefault="00C13091" w:rsidP="00C13091">
      <w:pPr>
        <w:ind w:firstLine="180"/>
        <w:jc w:val="both"/>
        <w:rPr>
          <w:rFonts w:ascii="Arial" w:hAnsi="Arial" w:cs="Arial"/>
          <w:color w:val="000000"/>
          <w:sz w:val="20"/>
          <w:szCs w:val="20"/>
        </w:rPr>
      </w:pPr>
      <w:r>
        <w:rPr>
          <w:rFonts w:ascii="Arial" w:hAnsi="Arial" w:cs="Arial"/>
          <w:color w:val="000000"/>
          <w:sz w:val="20"/>
          <w:szCs w:val="20"/>
        </w:rPr>
        <w:t xml:space="preserve">2) </w:t>
      </w:r>
      <w:r>
        <w:rPr>
          <w:rFonts w:ascii="Arial" w:hAnsi="Arial" w:cs="Arial"/>
          <w:b/>
          <w:color w:val="000000"/>
          <w:sz w:val="20"/>
          <w:szCs w:val="20"/>
        </w:rPr>
        <w:t xml:space="preserve">Parametry techniczne </w:t>
      </w:r>
      <w:r w:rsidRPr="001C0378">
        <w:rPr>
          <w:rFonts w:ascii="Arial" w:hAnsi="Arial" w:cs="Arial"/>
          <w:color w:val="000000"/>
          <w:sz w:val="20"/>
          <w:szCs w:val="20"/>
        </w:rPr>
        <w:t>opisane</w:t>
      </w:r>
      <w:r>
        <w:rPr>
          <w:rFonts w:ascii="Arial" w:hAnsi="Arial" w:cs="Arial"/>
          <w:color w:val="000000"/>
          <w:sz w:val="20"/>
          <w:szCs w:val="20"/>
        </w:rPr>
        <w:t xml:space="preserve"> w Załączniku nr 2</w:t>
      </w:r>
      <w:r w:rsidR="00E62655">
        <w:rPr>
          <w:rFonts w:ascii="Arial" w:hAnsi="Arial" w:cs="Arial"/>
          <w:color w:val="000000"/>
          <w:sz w:val="20"/>
          <w:szCs w:val="20"/>
        </w:rPr>
        <w:t>-1</w:t>
      </w:r>
    </w:p>
    <w:p w:rsidR="00C13091" w:rsidRPr="00613522" w:rsidRDefault="00C13091" w:rsidP="00C13091">
      <w:pPr>
        <w:ind w:firstLine="180"/>
        <w:jc w:val="both"/>
        <w:rPr>
          <w:rFonts w:ascii="Arial" w:hAnsi="Arial" w:cs="Arial"/>
          <w:color w:val="000000"/>
          <w:sz w:val="20"/>
          <w:szCs w:val="20"/>
        </w:rPr>
      </w:pPr>
    </w:p>
    <w:p w:rsidR="003248CE" w:rsidRDefault="00C13091" w:rsidP="003248CE">
      <w:pPr>
        <w:ind w:firstLine="180"/>
        <w:jc w:val="both"/>
        <w:rPr>
          <w:rFonts w:ascii="Arial" w:hAnsi="Arial" w:cs="Arial"/>
          <w:color w:val="000000"/>
          <w:sz w:val="20"/>
          <w:szCs w:val="20"/>
        </w:rPr>
      </w:pPr>
      <w:r>
        <w:rPr>
          <w:rFonts w:ascii="Arial" w:hAnsi="Arial" w:cs="Arial"/>
          <w:color w:val="000000"/>
          <w:sz w:val="20"/>
          <w:szCs w:val="20"/>
        </w:rPr>
        <w:t>3</w:t>
      </w:r>
      <w:r w:rsidR="003248CE" w:rsidRPr="00613522">
        <w:rPr>
          <w:rFonts w:ascii="Arial" w:hAnsi="Arial" w:cs="Arial"/>
          <w:color w:val="000000"/>
          <w:sz w:val="20"/>
          <w:szCs w:val="20"/>
        </w:rPr>
        <w:t xml:space="preserve">) </w:t>
      </w:r>
      <w:r w:rsidR="003248CE" w:rsidRPr="005B2ACD">
        <w:rPr>
          <w:rFonts w:ascii="Arial" w:hAnsi="Arial" w:cs="Arial"/>
          <w:b/>
          <w:color w:val="000000"/>
          <w:sz w:val="20"/>
          <w:szCs w:val="20"/>
        </w:rPr>
        <w:t>Okres gwarancji</w:t>
      </w:r>
      <w:r w:rsidR="003248CE">
        <w:rPr>
          <w:rFonts w:ascii="Arial" w:hAnsi="Arial" w:cs="Arial"/>
          <w:color w:val="000000"/>
          <w:sz w:val="20"/>
          <w:szCs w:val="20"/>
        </w:rPr>
        <w:t xml:space="preserve"> opisany w Załączniku nr 2</w:t>
      </w:r>
      <w:r w:rsidR="00E62655">
        <w:rPr>
          <w:rFonts w:ascii="Arial" w:hAnsi="Arial" w:cs="Arial"/>
          <w:color w:val="000000"/>
          <w:sz w:val="20"/>
          <w:szCs w:val="20"/>
        </w:rPr>
        <w:t>-1</w:t>
      </w:r>
    </w:p>
    <w:p w:rsidR="003248CE" w:rsidRDefault="003248CE" w:rsidP="003248CE">
      <w:pPr>
        <w:ind w:firstLine="180"/>
        <w:jc w:val="both"/>
        <w:rPr>
          <w:rFonts w:ascii="Arial" w:hAnsi="Arial" w:cs="Arial"/>
          <w:color w:val="000000"/>
          <w:sz w:val="20"/>
          <w:szCs w:val="20"/>
        </w:rPr>
      </w:pPr>
    </w:p>
    <w:p w:rsidR="003248CE" w:rsidRPr="00613522" w:rsidRDefault="00C13091" w:rsidP="003248CE">
      <w:pPr>
        <w:ind w:firstLine="180"/>
        <w:jc w:val="both"/>
        <w:rPr>
          <w:rFonts w:ascii="Arial" w:hAnsi="Arial" w:cs="Arial"/>
          <w:color w:val="000000"/>
          <w:sz w:val="20"/>
          <w:szCs w:val="20"/>
        </w:rPr>
      </w:pPr>
      <w:r>
        <w:rPr>
          <w:rFonts w:ascii="Arial" w:hAnsi="Arial" w:cs="Arial"/>
          <w:color w:val="000000"/>
          <w:sz w:val="20"/>
          <w:szCs w:val="20"/>
        </w:rPr>
        <w:t>4</w:t>
      </w:r>
      <w:r w:rsidR="003248CE">
        <w:rPr>
          <w:rFonts w:ascii="Arial" w:hAnsi="Arial" w:cs="Arial"/>
          <w:color w:val="000000"/>
          <w:sz w:val="20"/>
          <w:szCs w:val="20"/>
        </w:rPr>
        <w:t xml:space="preserve">) </w:t>
      </w:r>
      <w:r w:rsidR="003248CE" w:rsidRPr="009C11B9">
        <w:rPr>
          <w:rFonts w:ascii="Arial" w:hAnsi="Arial" w:cs="Arial"/>
          <w:b/>
          <w:color w:val="000000"/>
          <w:sz w:val="20"/>
          <w:szCs w:val="20"/>
        </w:rPr>
        <w:t>Termin dostawy</w:t>
      </w:r>
      <w:r>
        <w:rPr>
          <w:rFonts w:ascii="Arial" w:hAnsi="Arial" w:cs="Arial"/>
          <w:color w:val="000000"/>
          <w:sz w:val="20"/>
          <w:szCs w:val="20"/>
        </w:rPr>
        <w:t xml:space="preserve"> opisany w Załączniku nr 2</w:t>
      </w:r>
      <w:r w:rsidR="00E62655">
        <w:rPr>
          <w:rFonts w:ascii="Arial" w:hAnsi="Arial" w:cs="Arial"/>
          <w:color w:val="000000"/>
          <w:sz w:val="20"/>
          <w:szCs w:val="20"/>
        </w:rPr>
        <w:t>-1</w:t>
      </w:r>
    </w:p>
    <w:p w:rsidR="003248CE" w:rsidRPr="00C57F27" w:rsidRDefault="003248CE" w:rsidP="003248CE">
      <w:pPr>
        <w:autoSpaceDE w:val="0"/>
        <w:autoSpaceDN w:val="0"/>
        <w:adjustRightInd w:val="0"/>
        <w:jc w:val="both"/>
        <w:rPr>
          <w:rFonts w:ascii="Arial" w:hAnsi="Arial" w:cs="Arial"/>
          <w:b/>
          <w:color w:val="000000"/>
          <w:sz w:val="20"/>
          <w:szCs w:val="20"/>
        </w:rPr>
      </w:pPr>
    </w:p>
    <w:p w:rsidR="003248CE" w:rsidRDefault="003248CE" w:rsidP="003248CE">
      <w:pPr>
        <w:autoSpaceDE w:val="0"/>
        <w:autoSpaceDN w:val="0"/>
        <w:adjustRightInd w:val="0"/>
        <w:jc w:val="both"/>
        <w:rPr>
          <w:rFonts w:ascii="Arial" w:hAnsi="Arial" w:cs="Arial"/>
          <w:b/>
          <w:color w:val="000000"/>
          <w:sz w:val="20"/>
          <w:szCs w:val="20"/>
        </w:rPr>
      </w:pPr>
      <w:r w:rsidRPr="00C57F27">
        <w:rPr>
          <w:rFonts w:ascii="Arial" w:hAnsi="Arial" w:cs="Arial"/>
          <w:b/>
          <w:color w:val="000000"/>
          <w:sz w:val="20"/>
          <w:szCs w:val="20"/>
        </w:rPr>
        <w:t>Suma punk</w:t>
      </w:r>
      <w:r>
        <w:rPr>
          <w:rFonts w:ascii="Arial" w:hAnsi="Arial" w:cs="Arial"/>
          <w:b/>
          <w:color w:val="000000"/>
          <w:sz w:val="20"/>
          <w:szCs w:val="20"/>
        </w:rPr>
        <w:t xml:space="preserve">tów uzyskanych w kryterium cena, okres gwarancji, parametry techniczne oraz termin dostawy </w:t>
      </w:r>
      <w:r w:rsidRPr="005D3EA0">
        <w:rPr>
          <w:rFonts w:ascii="Arial" w:hAnsi="Arial" w:cs="Arial"/>
          <w:b/>
          <w:color w:val="000000"/>
          <w:sz w:val="20"/>
          <w:szCs w:val="20"/>
        </w:rPr>
        <w:t>b</w:t>
      </w:r>
      <w:r w:rsidRPr="005D3EA0">
        <w:rPr>
          <w:rFonts w:ascii="Arial" w:eastAsia="TimesNewRoman" w:hAnsi="Arial" w:cs="Arial"/>
          <w:b/>
          <w:color w:val="000000"/>
          <w:sz w:val="20"/>
          <w:szCs w:val="20"/>
        </w:rPr>
        <w:t>ę</w:t>
      </w:r>
      <w:r w:rsidRPr="005D3EA0">
        <w:rPr>
          <w:rFonts w:ascii="Arial" w:hAnsi="Arial" w:cs="Arial"/>
          <w:b/>
          <w:color w:val="000000"/>
          <w:sz w:val="20"/>
          <w:szCs w:val="20"/>
        </w:rPr>
        <w:t>dzie stanowiła całkowit</w:t>
      </w:r>
      <w:r w:rsidRPr="005D3EA0">
        <w:rPr>
          <w:rFonts w:ascii="Arial" w:eastAsia="TimesNewRoman" w:hAnsi="Arial" w:cs="Arial"/>
          <w:b/>
          <w:color w:val="000000"/>
          <w:sz w:val="20"/>
          <w:szCs w:val="20"/>
        </w:rPr>
        <w:t xml:space="preserve">ą </w:t>
      </w:r>
      <w:r w:rsidRPr="005D3EA0">
        <w:rPr>
          <w:rFonts w:ascii="Arial" w:hAnsi="Arial" w:cs="Arial"/>
          <w:b/>
          <w:color w:val="000000"/>
          <w:sz w:val="20"/>
          <w:szCs w:val="20"/>
        </w:rPr>
        <w:t>ilo</w:t>
      </w:r>
      <w:r w:rsidRPr="005D3EA0">
        <w:rPr>
          <w:rFonts w:ascii="Arial" w:eastAsia="TimesNewRoman" w:hAnsi="Arial" w:cs="Arial"/>
          <w:b/>
          <w:color w:val="000000"/>
          <w:sz w:val="20"/>
          <w:szCs w:val="20"/>
        </w:rPr>
        <w:t xml:space="preserve">ść </w:t>
      </w:r>
      <w:r w:rsidRPr="005D3EA0">
        <w:rPr>
          <w:rFonts w:ascii="Arial" w:hAnsi="Arial" w:cs="Arial"/>
          <w:b/>
          <w:color w:val="000000"/>
          <w:sz w:val="20"/>
          <w:szCs w:val="20"/>
        </w:rPr>
        <w:t>punktów, które uzyska oferta.</w:t>
      </w:r>
    </w:p>
    <w:p w:rsidR="003248CE" w:rsidRDefault="003248CE" w:rsidP="003248CE">
      <w:pPr>
        <w:pStyle w:val="NormalnyWeb"/>
        <w:ind w:left="0"/>
        <w:jc w:val="both"/>
        <w:rPr>
          <w:rFonts w:ascii="Arial" w:hAnsi="Arial" w:cs="Arial"/>
          <w:b/>
          <w:color w:val="000000"/>
          <w:sz w:val="20"/>
          <w:szCs w:val="20"/>
          <w:highlight w:val="yellow"/>
          <w:u w:val="single"/>
        </w:rPr>
      </w:pPr>
    </w:p>
    <w:p w:rsidR="003248CE" w:rsidRPr="00EA6820" w:rsidRDefault="003248CE" w:rsidP="003248CE">
      <w:pPr>
        <w:pStyle w:val="NormalnyWeb"/>
        <w:ind w:left="0"/>
        <w:jc w:val="both"/>
        <w:rPr>
          <w:rFonts w:ascii="Arial" w:hAnsi="Arial" w:cs="Arial"/>
          <w:b/>
          <w:color w:val="000000"/>
          <w:sz w:val="20"/>
          <w:szCs w:val="20"/>
          <w:u w:val="single"/>
        </w:rPr>
      </w:pPr>
      <w:r>
        <w:rPr>
          <w:rFonts w:ascii="Arial" w:hAnsi="Arial" w:cs="Arial"/>
          <w:b/>
          <w:color w:val="000000"/>
          <w:sz w:val="20"/>
          <w:szCs w:val="20"/>
          <w:highlight w:val="yellow"/>
          <w:u w:val="single"/>
        </w:rPr>
        <w:t>Zadanie nr 2</w:t>
      </w:r>
      <w:r w:rsidRPr="007E2D01">
        <w:rPr>
          <w:rFonts w:ascii="Arial" w:hAnsi="Arial" w:cs="Arial"/>
          <w:b/>
          <w:color w:val="000000"/>
          <w:sz w:val="20"/>
          <w:szCs w:val="20"/>
          <w:highlight w:val="yellow"/>
          <w:u w:val="single"/>
        </w:rPr>
        <w:t>:</w:t>
      </w:r>
    </w:p>
    <w:p w:rsidR="003248CE" w:rsidRPr="005D3EA0" w:rsidRDefault="003248CE" w:rsidP="003248CE">
      <w:pPr>
        <w:pStyle w:val="NormalnyWeb"/>
        <w:ind w:left="0"/>
        <w:jc w:val="both"/>
        <w:rPr>
          <w:rFonts w:ascii="Arial" w:hAnsi="Arial" w:cs="Arial"/>
          <w:color w:val="000000"/>
          <w:sz w:val="20"/>
          <w:szCs w:val="20"/>
        </w:rPr>
      </w:pPr>
    </w:p>
    <w:tbl>
      <w:tblPr>
        <w:tblW w:w="8375" w:type="dxa"/>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18"/>
        <w:gridCol w:w="4608"/>
        <w:gridCol w:w="2949"/>
      </w:tblGrid>
      <w:tr w:rsidR="003248CE" w:rsidRPr="00C57F27" w:rsidTr="00525972">
        <w:trPr>
          <w:trHeight w:val="261"/>
        </w:trPr>
        <w:tc>
          <w:tcPr>
            <w:tcW w:w="818" w:type="dxa"/>
          </w:tcPr>
          <w:p w:rsidR="003248CE" w:rsidRPr="00C57F27" w:rsidRDefault="003248CE" w:rsidP="00525972">
            <w:pPr>
              <w:pStyle w:val="NormalnyWeb"/>
              <w:ind w:left="0"/>
              <w:jc w:val="both"/>
              <w:rPr>
                <w:rFonts w:ascii="Arial" w:hAnsi="Arial" w:cs="Arial"/>
                <w:color w:val="000000"/>
                <w:sz w:val="20"/>
                <w:szCs w:val="20"/>
              </w:rPr>
            </w:pPr>
            <w:r w:rsidRPr="00C57F27">
              <w:rPr>
                <w:rFonts w:ascii="Arial" w:hAnsi="Arial" w:cs="Arial"/>
                <w:color w:val="000000"/>
                <w:sz w:val="20"/>
                <w:szCs w:val="20"/>
              </w:rPr>
              <w:t>L.</w:t>
            </w:r>
            <w:proofErr w:type="gramStart"/>
            <w:r w:rsidRPr="00C57F27">
              <w:rPr>
                <w:rFonts w:ascii="Arial" w:hAnsi="Arial" w:cs="Arial"/>
                <w:color w:val="000000"/>
                <w:sz w:val="20"/>
                <w:szCs w:val="20"/>
              </w:rPr>
              <w:t>p</w:t>
            </w:r>
            <w:proofErr w:type="gramEnd"/>
            <w:r w:rsidRPr="00C57F27">
              <w:rPr>
                <w:rFonts w:ascii="Arial" w:hAnsi="Arial" w:cs="Arial"/>
                <w:color w:val="000000"/>
                <w:sz w:val="20"/>
                <w:szCs w:val="20"/>
              </w:rPr>
              <w:t>.</w:t>
            </w:r>
          </w:p>
        </w:tc>
        <w:tc>
          <w:tcPr>
            <w:tcW w:w="4608" w:type="dxa"/>
          </w:tcPr>
          <w:p w:rsidR="003248CE" w:rsidRPr="00C57F27" w:rsidRDefault="003248CE" w:rsidP="00525972">
            <w:pPr>
              <w:pStyle w:val="NormalnyWeb"/>
              <w:ind w:left="0"/>
              <w:jc w:val="both"/>
              <w:rPr>
                <w:rFonts w:ascii="Arial" w:hAnsi="Arial" w:cs="Arial"/>
                <w:color w:val="000000"/>
                <w:sz w:val="20"/>
                <w:szCs w:val="20"/>
              </w:rPr>
            </w:pPr>
            <w:r w:rsidRPr="00C57F27">
              <w:rPr>
                <w:rFonts w:ascii="Arial" w:hAnsi="Arial" w:cs="Arial"/>
                <w:color w:val="000000"/>
                <w:sz w:val="20"/>
                <w:szCs w:val="20"/>
              </w:rPr>
              <w:t xml:space="preserve">Kryterium </w:t>
            </w:r>
          </w:p>
        </w:tc>
        <w:tc>
          <w:tcPr>
            <w:tcW w:w="2949" w:type="dxa"/>
          </w:tcPr>
          <w:p w:rsidR="003248CE" w:rsidRPr="00C57F27" w:rsidRDefault="003248CE" w:rsidP="00525972">
            <w:pPr>
              <w:pStyle w:val="NormalnyWeb"/>
              <w:ind w:left="0"/>
              <w:jc w:val="both"/>
              <w:rPr>
                <w:rFonts w:ascii="Arial" w:hAnsi="Arial" w:cs="Arial"/>
                <w:color w:val="000000"/>
                <w:sz w:val="20"/>
                <w:szCs w:val="20"/>
              </w:rPr>
            </w:pPr>
          </w:p>
        </w:tc>
      </w:tr>
      <w:tr w:rsidR="003248CE" w:rsidRPr="00C57F27" w:rsidTr="00525972">
        <w:trPr>
          <w:trHeight w:val="261"/>
        </w:trPr>
        <w:tc>
          <w:tcPr>
            <w:tcW w:w="818" w:type="dxa"/>
          </w:tcPr>
          <w:p w:rsidR="003248CE" w:rsidRPr="00C57F27" w:rsidRDefault="003248CE" w:rsidP="00525972">
            <w:pPr>
              <w:pStyle w:val="NormalnyWeb"/>
              <w:ind w:left="0"/>
              <w:jc w:val="both"/>
              <w:rPr>
                <w:rFonts w:ascii="Arial" w:hAnsi="Arial" w:cs="Arial"/>
                <w:color w:val="000000"/>
                <w:sz w:val="20"/>
                <w:szCs w:val="20"/>
              </w:rPr>
            </w:pPr>
            <w:r w:rsidRPr="00C57F27">
              <w:rPr>
                <w:rFonts w:ascii="Arial" w:hAnsi="Arial" w:cs="Arial"/>
                <w:color w:val="000000"/>
                <w:sz w:val="20"/>
                <w:szCs w:val="20"/>
              </w:rPr>
              <w:t>1.</w:t>
            </w:r>
          </w:p>
        </w:tc>
        <w:tc>
          <w:tcPr>
            <w:tcW w:w="4608" w:type="dxa"/>
          </w:tcPr>
          <w:p w:rsidR="003248CE" w:rsidRPr="00C57F27" w:rsidRDefault="003248CE" w:rsidP="00525972">
            <w:pPr>
              <w:pStyle w:val="NormalnyWeb"/>
              <w:ind w:left="0"/>
              <w:jc w:val="both"/>
              <w:rPr>
                <w:rFonts w:ascii="Arial" w:hAnsi="Arial" w:cs="Arial"/>
                <w:color w:val="000000"/>
                <w:sz w:val="20"/>
                <w:szCs w:val="20"/>
              </w:rPr>
            </w:pPr>
            <w:r w:rsidRPr="00C57F27">
              <w:rPr>
                <w:rFonts w:ascii="Arial" w:hAnsi="Arial" w:cs="Arial"/>
                <w:color w:val="000000"/>
                <w:sz w:val="20"/>
                <w:szCs w:val="20"/>
              </w:rPr>
              <w:t>Cena</w:t>
            </w:r>
          </w:p>
        </w:tc>
        <w:tc>
          <w:tcPr>
            <w:tcW w:w="2949" w:type="dxa"/>
          </w:tcPr>
          <w:p w:rsidR="003248CE" w:rsidRPr="00C57F27" w:rsidRDefault="003248CE" w:rsidP="00525972">
            <w:pPr>
              <w:pStyle w:val="NormalnyWeb"/>
              <w:ind w:left="0"/>
              <w:jc w:val="both"/>
              <w:rPr>
                <w:rFonts w:ascii="Arial" w:hAnsi="Arial" w:cs="Arial"/>
                <w:color w:val="000000"/>
                <w:sz w:val="20"/>
                <w:szCs w:val="20"/>
              </w:rPr>
            </w:pPr>
            <w:r>
              <w:rPr>
                <w:rFonts w:ascii="Arial" w:hAnsi="Arial" w:cs="Arial"/>
                <w:color w:val="000000"/>
                <w:sz w:val="20"/>
                <w:szCs w:val="20"/>
              </w:rPr>
              <w:t>6</w:t>
            </w:r>
            <w:r w:rsidRPr="00C57F27">
              <w:rPr>
                <w:rFonts w:ascii="Arial" w:hAnsi="Arial" w:cs="Arial"/>
                <w:color w:val="000000"/>
                <w:sz w:val="20"/>
                <w:szCs w:val="20"/>
              </w:rPr>
              <w:t>0%</w:t>
            </w:r>
          </w:p>
        </w:tc>
      </w:tr>
      <w:tr w:rsidR="003248CE" w:rsidRPr="00C57F27" w:rsidTr="00525972">
        <w:trPr>
          <w:trHeight w:val="261"/>
        </w:trPr>
        <w:tc>
          <w:tcPr>
            <w:tcW w:w="818" w:type="dxa"/>
          </w:tcPr>
          <w:p w:rsidR="003248CE" w:rsidRPr="00C57F27" w:rsidRDefault="003248CE" w:rsidP="00525972">
            <w:pPr>
              <w:pStyle w:val="NormalnyWeb"/>
              <w:ind w:left="0"/>
              <w:jc w:val="both"/>
              <w:rPr>
                <w:rFonts w:ascii="Arial" w:hAnsi="Arial" w:cs="Arial"/>
                <w:color w:val="000000"/>
                <w:sz w:val="20"/>
                <w:szCs w:val="20"/>
              </w:rPr>
            </w:pPr>
            <w:r>
              <w:rPr>
                <w:rFonts w:ascii="Arial" w:hAnsi="Arial" w:cs="Arial"/>
                <w:color w:val="000000"/>
                <w:sz w:val="20"/>
                <w:szCs w:val="20"/>
              </w:rPr>
              <w:t>2.</w:t>
            </w:r>
          </w:p>
        </w:tc>
        <w:tc>
          <w:tcPr>
            <w:tcW w:w="4608" w:type="dxa"/>
          </w:tcPr>
          <w:p w:rsidR="003248CE" w:rsidRPr="00C57F27" w:rsidRDefault="003248CE" w:rsidP="00525972">
            <w:pPr>
              <w:pStyle w:val="NormalnyWeb"/>
              <w:ind w:left="0"/>
              <w:jc w:val="both"/>
              <w:rPr>
                <w:rFonts w:ascii="Arial" w:hAnsi="Arial" w:cs="Arial"/>
                <w:color w:val="000000"/>
                <w:sz w:val="20"/>
                <w:szCs w:val="20"/>
              </w:rPr>
            </w:pPr>
            <w:r>
              <w:rPr>
                <w:rFonts w:ascii="Arial" w:hAnsi="Arial" w:cs="Arial"/>
                <w:color w:val="000000"/>
                <w:sz w:val="20"/>
                <w:szCs w:val="20"/>
              </w:rPr>
              <w:t xml:space="preserve">Parametry techniczne </w:t>
            </w:r>
          </w:p>
        </w:tc>
        <w:tc>
          <w:tcPr>
            <w:tcW w:w="2949" w:type="dxa"/>
          </w:tcPr>
          <w:p w:rsidR="003248CE" w:rsidRPr="00C57F27" w:rsidRDefault="00E62655" w:rsidP="00525972">
            <w:pPr>
              <w:pStyle w:val="NormalnyWeb"/>
              <w:ind w:left="0"/>
              <w:jc w:val="both"/>
              <w:rPr>
                <w:rFonts w:ascii="Arial" w:hAnsi="Arial" w:cs="Arial"/>
                <w:color w:val="000000"/>
                <w:sz w:val="20"/>
                <w:szCs w:val="20"/>
              </w:rPr>
            </w:pPr>
            <w:r>
              <w:rPr>
                <w:rFonts w:ascii="Arial" w:hAnsi="Arial" w:cs="Arial"/>
                <w:color w:val="000000"/>
                <w:sz w:val="20"/>
                <w:szCs w:val="20"/>
              </w:rPr>
              <w:t>1</w:t>
            </w:r>
            <w:r w:rsidR="003248CE">
              <w:rPr>
                <w:rFonts w:ascii="Arial" w:hAnsi="Arial" w:cs="Arial"/>
                <w:color w:val="000000"/>
                <w:sz w:val="20"/>
                <w:szCs w:val="20"/>
              </w:rPr>
              <w:t>0</w:t>
            </w:r>
            <w:r w:rsidR="003248CE" w:rsidRPr="00C57F27">
              <w:rPr>
                <w:rFonts w:ascii="Arial" w:hAnsi="Arial" w:cs="Arial"/>
                <w:color w:val="000000"/>
                <w:sz w:val="20"/>
                <w:szCs w:val="20"/>
              </w:rPr>
              <w:t>%</w:t>
            </w:r>
          </w:p>
        </w:tc>
      </w:tr>
      <w:tr w:rsidR="003248CE" w:rsidRPr="00C57F27" w:rsidTr="00525972">
        <w:trPr>
          <w:trHeight w:val="261"/>
        </w:trPr>
        <w:tc>
          <w:tcPr>
            <w:tcW w:w="818" w:type="dxa"/>
          </w:tcPr>
          <w:p w:rsidR="003248CE" w:rsidRDefault="003248CE" w:rsidP="00525972">
            <w:pPr>
              <w:pStyle w:val="NormalnyWeb"/>
              <w:ind w:left="0"/>
              <w:jc w:val="both"/>
              <w:rPr>
                <w:rFonts w:ascii="Arial" w:hAnsi="Arial" w:cs="Arial"/>
                <w:color w:val="000000"/>
                <w:sz w:val="20"/>
                <w:szCs w:val="20"/>
              </w:rPr>
            </w:pPr>
            <w:r>
              <w:rPr>
                <w:rFonts w:ascii="Arial" w:hAnsi="Arial" w:cs="Arial"/>
                <w:color w:val="000000"/>
                <w:sz w:val="20"/>
                <w:szCs w:val="20"/>
              </w:rPr>
              <w:t>3.</w:t>
            </w:r>
          </w:p>
        </w:tc>
        <w:tc>
          <w:tcPr>
            <w:tcW w:w="4608" w:type="dxa"/>
          </w:tcPr>
          <w:p w:rsidR="003248CE" w:rsidRDefault="003248CE" w:rsidP="00525972">
            <w:pPr>
              <w:pStyle w:val="NormalnyWeb"/>
              <w:ind w:left="0"/>
              <w:jc w:val="both"/>
              <w:rPr>
                <w:rFonts w:ascii="Arial" w:hAnsi="Arial" w:cs="Arial"/>
                <w:color w:val="000000"/>
                <w:sz w:val="20"/>
                <w:szCs w:val="20"/>
              </w:rPr>
            </w:pPr>
            <w:r>
              <w:rPr>
                <w:rFonts w:ascii="Arial" w:hAnsi="Arial" w:cs="Arial"/>
                <w:color w:val="000000"/>
                <w:sz w:val="20"/>
                <w:szCs w:val="20"/>
              </w:rPr>
              <w:t>Okres gwarancji</w:t>
            </w:r>
          </w:p>
        </w:tc>
        <w:tc>
          <w:tcPr>
            <w:tcW w:w="2949" w:type="dxa"/>
          </w:tcPr>
          <w:p w:rsidR="003248CE" w:rsidRDefault="00E62655" w:rsidP="00525972">
            <w:pPr>
              <w:pStyle w:val="NormalnyWeb"/>
              <w:ind w:left="0"/>
              <w:jc w:val="both"/>
              <w:rPr>
                <w:rFonts w:ascii="Arial" w:hAnsi="Arial" w:cs="Arial"/>
                <w:color w:val="000000"/>
                <w:sz w:val="20"/>
                <w:szCs w:val="20"/>
              </w:rPr>
            </w:pPr>
            <w:r>
              <w:rPr>
                <w:rFonts w:ascii="Arial" w:hAnsi="Arial" w:cs="Arial"/>
                <w:color w:val="000000"/>
                <w:sz w:val="20"/>
                <w:szCs w:val="20"/>
              </w:rPr>
              <w:t>2</w:t>
            </w:r>
            <w:r w:rsidR="003248CE">
              <w:rPr>
                <w:rFonts w:ascii="Arial" w:hAnsi="Arial" w:cs="Arial"/>
                <w:color w:val="000000"/>
                <w:sz w:val="20"/>
                <w:szCs w:val="20"/>
              </w:rPr>
              <w:t>0%</w:t>
            </w:r>
          </w:p>
        </w:tc>
      </w:tr>
      <w:tr w:rsidR="003248CE" w:rsidRPr="00C57F27" w:rsidTr="00525972">
        <w:trPr>
          <w:trHeight w:val="261"/>
        </w:trPr>
        <w:tc>
          <w:tcPr>
            <w:tcW w:w="818" w:type="dxa"/>
          </w:tcPr>
          <w:p w:rsidR="003248CE" w:rsidRDefault="003248CE" w:rsidP="00525972">
            <w:pPr>
              <w:pStyle w:val="NormalnyWeb"/>
              <w:ind w:left="0"/>
              <w:jc w:val="both"/>
              <w:rPr>
                <w:rFonts w:ascii="Arial" w:hAnsi="Arial" w:cs="Arial"/>
                <w:color w:val="000000"/>
                <w:sz w:val="20"/>
                <w:szCs w:val="20"/>
              </w:rPr>
            </w:pPr>
            <w:r>
              <w:rPr>
                <w:rFonts w:ascii="Arial" w:hAnsi="Arial" w:cs="Arial"/>
                <w:color w:val="000000"/>
                <w:sz w:val="20"/>
                <w:szCs w:val="20"/>
              </w:rPr>
              <w:t xml:space="preserve">4. </w:t>
            </w:r>
          </w:p>
        </w:tc>
        <w:tc>
          <w:tcPr>
            <w:tcW w:w="4608" w:type="dxa"/>
          </w:tcPr>
          <w:p w:rsidR="003248CE" w:rsidRDefault="003248CE" w:rsidP="00525972">
            <w:pPr>
              <w:pStyle w:val="NormalnyWeb"/>
              <w:ind w:left="0"/>
              <w:jc w:val="both"/>
              <w:rPr>
                <w:rFonts w:ascii="Arial" w:hAnsi="Arial" w:cs="Arial"/>
                <w:color w:val="000000"/>
                <w:sz w:val="20"/>
                <w:szCs w:val="20"/>
              </w:rPr>
            </w:pPr>
            <w:r>
              <w:rPr>
                <w:rFonts w:ascii="Arial" w:hAnsi="Arial" w:cs="Arial"/>
                <w:color w:val="000000"/>
                <w:sz w:val="20"/>
                <w:szCs w:val="20"/>
              </w:rPr>
              <w:t>Termin dostawy</w:t>
            </w:r>
          </w:p>
        </w:tc>
        <w:tc>
          <w:tcPr>
            <w:tcW w:w="2949" w:type="dxa"/>
          </w:tcPr>
          <w:p w:rsidR="003248CE" w:rsidRDefault="003248CE" w:rsidP="00525972">
            <w:pPr>
              <w:pStyle w:val="NormalnyWeb"/>
              <w:ind w:left="0"/>
              <w:jc w:val="both"/>
              <w:rPr>
                <w:rFonts w:ascii="Arial" w:hAnsi="Arial" w:cs="Arial"/>
                <w:color w:val="000000"/>
                <w:sz w:val="20"/>
                <w:szCs w:val="20"/>
              </w:rPr>
            </w:pPr>
            <w:r>
              <w:rPr>
                <w:rFonts w:ascii="Arial" w:hAnsi="Arial" w:cs="Arial"/>
                <w:color w:val="000000"/>
                <w:sz w:val="20"/>
                <w:szCs w:val="20"/>
              </w:rPr>
              <w:t>10%</w:t>
            </w:r>
          </w:p>
        </w:tc>
      </w:tr>
    </w:tbl>
    <w:p w:rsidR="003248CE" w:rsidRPr="00C57F27" w:rsidRDefault="003248CE" w:rsidP="003248CE">
      <w:pPr>
        <w:pStyle w:val="NormalnyWeb"/>
        <w:ind w:left="0"/>
        <w:jc w:val="both"/>
        <w:rPr>
          <w:rFonts w:ascii="Arial" w:hAnsi="Arial" w:cs="Arial"/>
          <w:color w:val="000000"/>
          <w:sz w:val="20"/>
          <w:szCs w:val="20"/>
        </w:rPr>
      </w:pPr>
    </w:p>
    <w:p w:rsidR="003248CE" w:rsidRPr="00C57F27" w:rsidRDefault="003248CE" w:rsidP="003248CE">
      <w:pPr>
        <w:jc w:val="both"/>
        <w:rPr>
          <w:rFonts w:ascii="Arial" w:hAnsi="Arial" w:cs="Arial"/>
          <w:color w:val="000000"/>
          <w:sz w:val="20"/>
          <w:szCs w:val="20"/>
          <w:u w:val="single"/>
        </w:rPr>
      </w:pPr>
      <w:r w:rsidRPr="00C57F27">
        <w:rPr>
          <w:rFonts w:ascii="Arial" w:hAnsi="Arial" w:cs="Arial"/>
          <w:color w:val="000000"/>
          <w:sz w:val="20"/>
          <w:szCs w:val="20"/>
          <w:u w:val="single"/>
        </w:rPr>
        <w:t>Zasady punktacji:</w:t>
      </w:r>
    </w:p>
    <w:p w:rsidR="003248CE" w:rsidRPr="00C57F27" w:rsidRDefault="003248CE" w:rsidP="003248CE">
      <w:pPr>
        <w:pStyle w:val="NormalnyWeb"/>
        <w:ind w:left="0"/>
        <w:jc w:val="both"/>
        <w:rPr>
          <w:rFonts w:ascii="Arial" w:hAnsi="Arial" w:cs="Arial"/>
          <w:color w:val="000000"/>
          <w:sz w:val="20"/>
          <w:szCs w:val="20"/>
        </w:rPr>
      </w:pPr>
      <w:r w:rsidRPr="00C57F27">
        <w:rPr>
          <w:rFonts w:ascii="Arial" w:hAnsi="Arial" w:cs="Arial"/>
          <w:color w:val="000000"/>
          <w:sz w:val="20"/>
          <w:szCs w:val="20"/>
        </w:rPr>
        <w:t xml:space="preserve">    1) </w:t>
      </w:r>
      <w:r w:rsidRPr="00C57F27">
        <w:rPr>
          <w:rFonts w:ascii="Arial" w:hAnsi="Arial" w:cs="Arial"/>
          <w:b/>
          <w:color w:val="000000"/>
          <w:sz w:val="20"/>
          <w:szCs w:val="20"/>
        </w:rPr>
        <w:t xml:space="preserve">Cena </w:t>
      </w:r>
    </w:p>
    <w:p w:rsidR="003248CE" w:rsidRPr="00C57F27" w:rsidRDefault="003248CE" w:rsidP="003248CE">
      <w:pPr>
        <w:pStyle w:val="NormalnyWeb"/>
        <w:ind w:left="0"/>
        <w:jc w:val="both"/>
        <w:rPr>
          <w:rFonts w:ascii="Arial" w:hAnsi="Arial" w:cs="Arial"/>
          <w:b/>
          <w:color w:val="000000"/>
          <w:sz w:val="20"/>
          <w:szCs w:val="20"/>
        </w:rPr>
      </w:pPr>
      <w:r w:rsidRPr="00C57F27">
        <w:rPr>
          <w:rFonts w:ascii="Arial" w:hAnsi="Arial" w:cs="Arial"/>
          <w:color w:val="000000"/>
          <w:sz w:val="20"/>
          <w:szCs w:val="20"/>
        </w:rPr>
        <w:t>C=</w:t>
      </w:r>
      <w:r w:rsidRPr="00C57F27">
        <w:rPr>
          <w:rFonts w:ascii="Arial" w:hAnsi="Arial" w:cs="Arial"/>
          <w:b/>
          <w:color w:val="000000"/>
          <w:sz w:val="20"/>
          <w:szCs w:val="20"/>
        </w:rPr>
        <w:t xml:space="preserve"> </w:t>
      </w:r>
      <w:r w:rsidRPr="00C57F27">
        <w:rPr>
          <w:rFonts w:ascii="Arial" w:hAnsi="Arial" w:cs="Arial"/>
          <w:color w:val="000000"/>
          <w:sz w:val="20"/>
          <w:szCs w:val="20"/>
        </w:rPr>
        <w:t>cena oferty z najniższ</w:t>
      </w:r>
      <w:r>
        <w:rPr>
          <w:rFonts w:ascii="Arial" w:hAnsi="Arial" w:cs="Arial"/>
          <w:color w:val="000000"/>
          <w:sz w:val="20"/>
          <w:szCs w:val="20"/>
        </w:rPr>
        <w:t>ą ceną / cena oferty badanej x 60</w:t>
      </w:r>
    </w:p>
    <w:p w:rsidR="003248CE" w:rsidRPr="00D47B24" w:rsidRDefault="003248CE" w:rsidP="003248CE">
      <w:pPr>
        <w:jc w:val="both"/>
        <w:rPr>
          <w:rFonts w:ascii="Arial" w:hAnsi="Arial" w:cs="Arial"/>
          <w:color w:val="000000"/>
          <w:sz w:val="20"/>
          <w:szCs w:val="20"/>
        </w:rPr>
      </w:pPr>
      <w:r w:rsidRPr="00C57F27">
        <w:rPr>
          <w:rFonts w:ascii="Arial" w:hAnsi="Arial" w:cs="Arial"/>
          <w:color w:val="000000"/>
          <w:sz w:val="20"/>
          <w:szCs w:val="20"/>
        </w:rPr>
        <w:t xml:space="preserve">    </w:t>
      </w:r>
    </w:p>
    <w:p w:rsidR="003248CE" w:rsidRPr="00613522" w:rsidRDefault="003248CE" w:rsidP="003248CE">
      <w:pPr>
        <w:ind w:firstLine="180"/>
        <w:jc w:val="both"/>
        <w:rPr>
          <w:rFonts w:ascii="Arial" w:hAnsi="Arial" w:cs="Arial"/>
          <w:color w:val="000000"/>
          <w:sz w:val="20"/>
          <w:szCs w:val="20"/>
        </w:rPr>
      </w:pPr>
      <w:r>
        <w:rPr>
          <w:rFonts w:ascii="Arial" w:hAnsi="Arial" w:cs="Arial"/>
          <w:color w:val="000000"/>
          <w:sz w:val="20"/>
          <w:szCs w:val="20"/>
        </w:rPr>
        <w:lastRenderedPageBreak/>
        <w:t>2</w:t>
      </w:r>
      <w:r w:rsidRPr="00613522">
        <w:rPr>
          <w:rFonts w:ascii="Arial" w:hAnsi="Arial" w:cs="Arial"/>
          <w:color w:val="000000"/>
          <w:sz w:val="20"/>
          <w:szCs w:val="20"/>
        </w:rPr>
        <w:t xml:space="preserve">) </w:t>
      </w:r>
      <w:r>
        <w:rPr>
          <w:rFonts w:ascii="Arial" w:hAnsi="Arial" w:cs="Arial"/>
          <w:b/>
          <w:color w:val="000000"/>
          <w:sz w:val="20"/>
          <w:szCs w:val="20"/>
        </w:rPr>
        <w:t>Parametry techniczne</w:t>
      </w:r>
      <w:r>
        <w:rPr>
          <w:rFonts w:ascii="Arial" w:hAnsi="Arial" w:cs="Arial"/>
          <w:color w:val="000000"/>
          <w:sz w:val="20"/>
          <w:szCs w:val="20"/>
        </w:rPr>
        <w:t xml:space="preserve"> opisane w Zał</w:t>
      </w:r>
      <w:r w:rsidR="00C13091">
        <w:rPr>
          <w:rFonts w:ascii="Arial" w:hAnsi="Arial" w:cs="Arial"/>
          <w:color w:val="000000"/>
          <w:sz w:val="20"/>
          <w:szCs w:val="20"/>
        </w:rPr>
        <w:t>ączniku nr 2</w:t>
      </w:r>
      <w:r w:rsidR="00E62655">
        <w:rPr>
          <w:rFonts w:ascii="Arial" w:hAnsi="Arial" w:cs="Arial"/>
          <w:color w:val="000000"/>
          <w:sz w:val="20"/>
          <w:szCs w:val="20"/>
        </w:rPr>
        <w:t>-2</w:t>
      </w:r>
    </w:p>
    <w:p w:rsidR="003248CE" w:rsidRDefault="003248CE" w:rsidP="003248CE">
      <w:pPr>
        <w:ind w:left="180"/>
        <w:jc w:val="both"/>
        <w:rPr>
          <w:rFonts w:ascii="Arial" w:hAnsi="Arial" w:cs="Arial"/>
          <w:color w:val="000000"/>
          <w:sz w:val="20"/>
          <w:szCs w:val="20"/>
        </w:rPr>
      </w:pPr>
    </w:p>
    <w:p w:rsidR="003248CE" w:rsidRDefault="003248CE" w:rsidP="003248CE">
      <w:pPr>
        <w:ind w:left="180"/>
        <w:jc w:val="both"/>
        <w:rPr>
          <w:rFonts w:ascii="Arial" w:hAnsi="Arial" w:cs="Arial"/>
          <w:color w:val="000000"/>
          <w:sz w:val="20"/>
          <w:szCs w:val="20"/>
        </w:rPr>
      </w:pPr>
      <w:r>
        <w:rPr>
          <w:rFonts w:ascii="Arial" w:hAnsi="Arial" w:cs="Arial"/>
          <w:color w:val="000000"/>
          <w:sz w:val="20"/>
          <w:szCs w:val="20"/>
        </w:rPr>
        <w:t>3</w:t>
      </w:r>
      <w:r w:rsidRPr="00D96D71">
        <w:rPr>
          <w:rFonts w:ascii="Arial" w:hAnsi="Arial" w:cs="Arial"/>
          <w:color w:val="000000"/>
          <w:sz w:val="20"/>
          <w:szCs w:val="20"/>
        </w:rPr>
        <w:t>)</w:t>
      </w:r>
      <w:r>
        <w:rPr>
          <w:rFonts w:ascii="Arial" w:hAnsi="Arial" w:cs="Arial"/>
          <w:color w:val="000000"/>
          <w:sz w:val="20"/>
          <w:szCs w:val="20"/>
        </w:rPr>
        <w:t xml:space="preserve"> </w:t>
      </w:r>
      <w:r w:rsidRPr="005B2ACD">
        <w:rPr>
          <w:rFonts w:ascii="Arial" w:hAnsi="Arial" w:cs="Arial"/>
          <w:b/>
          <w:color w:val="000000"/>
          <w:sz w:val="20"/>
          <w:szCs w:val="20"/>
        </w:rPr>
        <w:t>Okres gwarancji</w:t>
      </w:r>
      <w:r w:rsidR="00C13091">
        <w:rPr>
          <w:rFonts w:ascii="Arial" w:hAnsi="Arial" w:cs="Arial"/>
          <w:color w:val="000000"/>
          <w:sz w:val="20"/>
          <w:szCs w:val="20"/>
        </w:rPr>
        <w:t xml:space="preserve"> opisany w Załączniku nr 2</w:t>
      </w:r>
      <w:r w:rsidR="00E62655">
        <w:rPr>
          <w:rFonts w:ascii="Arial" w:hAnsi="Arial" w:cs="Arial"/>
          <w:color w:val="000000"/>
          <w:sz w:val="20"/>
          <w:szCs w:val="20"/>
        </w:rPr>
        <w:t>-2</w:t>
      </w:r>
    </w:p>
    <w:p w:rsidR="003248CE" w:rsidRDefault="003248CE" w:rsidP="003248CE">
      <w:pPr>
        <w:ind w:left="180"/>
        <w:jc w:val="both"/>
        <w:rPr>
          <w:rFonts w:ascii="Arial" w:hAnsi="Arial" w:cs="Arial"/>
          <w:sz w:val="20"/>
          <w:szCs w:val="20"/>
        </w:rPr>
      </w:pPr>
    </w:p>
    <w:p w:rsidR="003248CE" w:rsidRPr="00613522" w:rsidRDefault="003248CE" w:rsidP="003248CE">
      <w:pPr>
        <w:ind w:firstLine="180"/>
        <w:jc w:val="both"/>
        <w:rPr>
          <w:rFonts w:ascii="Arial" w:hAnsi="Arial" w:cs="Arial"/>
          <w:color w:val="000000"/>
          <w:sz w:val="20"/>
          <w:szCs w:val="20"/>
        </w:rPr>
      </w:pPr>
      <w:r>
        <w:rPr>
          <w:rFonts w:ascii="Arial" w:hAnsi="Arial" w:cs="Arial"/>
          <w:color w:val="000000"/>
          <w:sz w:val="20"/>
          <w:szCs w:val="20"/>
        </w:rPr>
        <w:t xml:space="preserve">4) </w:t>
      </w:r>
      <w:r w:rsidRPr="009C11B9">
        <w:rPr>
          <w:rFonts w:ascii="Arial" w:hAnsi="Arial" w:cs="Arial"/>
          <w:b/>
          <w:color w:val="000000"/>
          <w:sz w:val="20"/>
          <w:szCs w:val="20"/>
        </w:rPr>
        <w:t>Termin dostawy</w:t>
      </w:r>
      <w:r w:rsidR="00C13091">
        <w:rPr>
          <w:rFonts w:ascii="Arial" w:hAnsi="Arial" w:cs="Arial"/>
          <w:color w:val="000000"/>
          <w:sz w:val="20"/>
          <w:szCs w:val="20"/>
        </w:rPr>
        <w:t xml:space="preserve"> opisany w Załączniku nr 2</w:t>
      </w:r>
      <w:r w:rsidR="00E62655">
        <w:rPr>
          <w:rFonts w:ascii="Arial" w:hAnsi="Arial" w:cs="Arial"/>
          <w:color w:val="000000"/>
          <w:sz w:val="20"/>
          <w:szCs w:val="20"/>
        </w:rPr>
        <w:t>-2</w:t>
      </w:r>
    </w:p>
    <w:p w:rsidR="003248CE" w:rsidRPr="00C57F27" w:rsidRDefault="003248CE" w:rsidP="003248CE">
      <w:pPr>
        <w:autoSpaceDE w:val="0"/>
        <w:autoSpaceDN w:val="0"/>
        <w:adjustRightInd w:val="0"/>
        <w:jc w:val="both"/>
        <w:rPr>
          <w:rFonts w:ascii="Arial" w:hAnsi="Arial" w:cs="Arial"/>
          <w:b/>
          <w:color w:val="000000"/>
          <w:sz w:val="20"/>
          <w:szCs w:val="20"/>
        </w:rPr>
      </w:pPr>
    </w:p>
    <w:p w:rsidR="003248CE" w:rsidRDefault="003248CE" w:rsidP="003248CE">
      <w:pPr>
        <w:autoSpaceDE w:val="0"/>
        <w:autoSpaceDN w:val="0"/>
        <w:adjustRightInd w:val="0"/>
        <w:jc w:val="both"/>
        <w:rPr>
          <w:rFonts w:ascii="Arial" w:hAnsi="Arial" w:cs="Arial"/>
          <w:b/>
          <w:color w:val="000000"/>
          <w:sz w:val="20"/>
          <w:szCs w:val="20"/>
        </w:rPr>
      </w:pPr>
      <w:r w:rsidRPr="00C57F27">
        <w:rPr>
          <w:rFonts w:ascii="Arial" w:hAnsi="Arial" w:cs="Arial"/>
          <w:b/>
          <w:color w:val="000000"/>
          <w:sz w:val="20"/>
          <w:szCs w:val="20"/>
        </w:rPr>
        <w:t>Suma punk</w:t>
      </w:r>
      <w:r>
        <w:rPr>
          <w:rFonts w:ascii="Arial" w:hAnsi="Arial" w:cs="Arial"/>
          <w:b/>
          <w:color w:val="000000"/>
          <w:sz w:val="20"/>
          <w:szCs w:val="20"/>
        </w:rPr>
        <w:t xml:space="preserve">tów uzyskanych w kryterium cena, parametry techniczne, okres gwarancji oraz termin dostawy </w:t>
      </w:r>
      <w:r w:rsidRPr="005D3EA0">
        <w:rPr>
          <w:rFonts w:ascii="Arial" w:hAnsi="Arial" w:cs="Arial"/>
          <w:b/>
          <w:color w:val="000000"/>
          <w:sz w:val="20"/>
          <w:szCs w:val="20"/>
        </w:rPr>
        <w:t>b</w:t>
      </w:r>
      <w:r w:rsidRPr="005D3EA0">
        <w:rPr>
          <w:rFonts w:ascii="Arial" w:eastAsia="TimesNewRoman" w:hAnsi="Arial" w:cs="Arial"/>
          <w:b/>
          <w:color w:val="000000"/>
          <w:sz w:val="20"/>
          <w:szCs w:val="20"/>
        </w:rPr>
        <w:t>ę</w:t>
      </w:r>
      <w:r w:rsidRPr="005D3EA0">
        <w:rPr>
          <w:rFonts w:ascii="Arial" w:hAnsi="Arial" w:cs="Arial"/>
          <w:b/>
          <w:color w:val="000000"/>
          <w:sz w:val="20"/>
          <w:szCs w:val="20"/>
        </w:rPr>
        <w:t>dzie stanowiła całkowit</w:t>
      </w:r>
      <w:r w:rsidRPr="005D3EA0">
        <w:rPr>
          <w:rFonts w:ascii="Arial" w:eastAsia="TimesNewRoman" w:hAnsi="Arial" w:cs="Arial"/>
          <w:b/>
          <w:color w:val="000000"/>
          <w:sz w:val="20"/>
          <w:szCs w:val="20"/>
        </w:rPr>
        <w:t xml:space="preserve">ą </w:t>
      </w:r>
      <w:r w:rsidRPr="005D3EA0">
        <w:rPr>
          <w:rFonts w:ascii="Arial" w:hAnsi="Arial" w:cs="Arial"/>
          <w:b/>
          <w:color w:val="000000"/>
          <w:sz w:val="20"/>
          <w:szCs w:val="20"/>
        </w:rPr>
        <w:t>ilo</w:t>
      </w:r>
      <w:r w:rsidRPr="005D3EA0">
        <w:rPr>
          <w:rFonts w:ascii="Arial" w:eastAsia="TimesNewRoman" w:hAnsi="Arial" w:cs="Arial"/>
          <w:b/>
          <w:color w:val="000000"/>
          <w:sz w:val="20"/>
          <w:szCs w:val="20"/>
        </w:rPr>
        <w:t xml:space="preserve">ść </w:t>
      </w:r>
      <w:r w:rsidRPr="005D3EA0">
        <w:rPr>
          <w:rFonts w:ascii="Arial" w:hAnsi="Arial" w:cs="Arial"/>
          <w:b/>
          <w:color w:val="000000"/>
          <w:sz w:val="20"/>
          <w:szCs w:val="20"/>
        </w:rPr>
        <w:t>punktów, które uzyska oferta.</w:t>
      </w:r>
    </w:p>
    <w:p w:rsidR="003248CE" w:rsidRDefault="003248CE" w:rsidP="003248CE">
      <w:pPr>
        <w:pStyle w:val="NormalnyWeb"/>
        <w:ind w:left="0"/>
        <w:jc w:val="both"/>
        <w:rPr>
          <w:rFonts w:ascii="Arial" w:hAnsi="Arial" w:cs="Arial"/>
          <w:b/>
          <w:color w:val="000000"/>
          <w:sz w:val="20"/>
          <w:szCs w:val="20"/>
          <w:highlight w:val="yellow"/>
          <w:u w:val="single"/>
        </w:rPr>
      </w:pPr>
    </w:p>
    <w:p w:rsidR="003248CE" w:rsidRPr="00EA6820" w:rsidRDefault="003248CE" w:rsidP="003248CE">
      <w:pPr>
        <w:pStyle w:val="NormalnyWeb"/>
        <w:ind w:left="0"/>
        <w:jc w:val="both"/>
        <w:rPr>
          <w:rFonts w:ascii="Arial" w:hAnsi="Arial" w:cs="Arial"/>
          <w:b/>
          <w:color w:val="000000"/>
          <w:sz w:val="20"/>
          <w:szCs w:val="20"/>
          <w:u w:val="single"/>
        </w:rPr>
      </w:pPr>
      <w:r>
        <w:rPr>
          <w:rFonts w:ascii="Arial" w:hAnsi="Arial" w:cs="Arial"/>
          <w:b/>
          <w:color w:val="000000"/>
          <w:sz w:val="20"/>
          <w:szCs w:val="20"/>
          <w:highlight w:val="yellow"/>
          <w:u w:val="single"/>
        </w:rPr>
        <w:t>Zadanie nr 3</w:t>
      </w:r>
      <w:r w:rsidRPr="007E2D01">
        <w:rPr>
          <w:rFonts w:ascii="Arial" w:hAnsi="Arial" w:cs="Arial"/>
          <w:b/>
          <w:color w:val="000000"/>
          <w:sz w:val="20"/>
          <w:szCs w:val="20"/>
          <w:highlight w:val="yellow"/>
          <w:u w:val="single"/>
        </w:rPr>
        <w:t>:</w:t>
      </w:r>
    </w:p>
    <w:p w:rsidR="003248CE" w:rsidRPr="005D3EA0" w:rsidRDefault="003248CE" w:rsidP="003248CE">
      <w:pPr>
        <w:pStyle w:val="NormalnyWeb"/>
        <w:ind w:left="0"/>
        <w:jc w:val="both"/>
        <w:rPr>
          <w:rFonts w:ascii="Arial" w:hAnsi="Arial" w:cs="Arial"/>
          <w:color w:val="000000"/>
          <w:sz w:val="20"/>
          <w:szCs w:val="20"/>
        </w:rPr>
      </w:pPr>
    </w:p>
    <w:tbl>
      <w:tblPr>
        <w:tblW w:w="8375" w:type="dxa"/>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18"/>
        <w:gridCol w:w="4608"/>
        <w:gridCol w:w="2949"/>
      </w:tblGrid>
      <w:tr w:rsidR="003248CE" w:rsidRPr="00C57F27" w:rsidTr="00525972">
        <w:trPr>
          <w:trHeight w:val="261"/>
        </w:trPr>
        <w:tc>
          <w:tcPr>
            <w:tcW w:w="818" w:type="dxa"/>
          </w:tcPr>
          <w:p w:rsidR="003248CE" w:rsidRPr="00C57F27" w:rsidRDefault="003248CE" w:rsidP="00525972">
            <w:pPr>
              <w:pStyle w:val="NormalnyWeb"/>
              <w:ind w:left="0"/>
              <w:jc w:val="both"/>
              <w:rPr>
                <w:rFonts w:ascii="Arial" w:hAnsi="Arial" w:cs="Arial"/>
                <w:color w:val="000000"/>
                <w:sz w:val="20"/>
                <w:szCs w:val="20"/>
              </w:rPr>
            </w:pPr>
            <w:r w:rsidRPr="00C57F27">
              <w:rPr>
                <w:rFonts w:ascii="Arial" w:hAnsi="Arial" w:cs="Arial"/>
                <w:color w:val="000000"/>
                <w:sz w:val="20"/>
                <w:szCs w:val="20"/>
              </w:rPr>
              <w:t>L.</w:t>
            </w:r>
            <w:proofErr w:type="gramStart"/>
            <w:r w:rsidRPr="00C57F27">
              <w:rPr>
                <w:rFonts w:ascii="Arial" w:hAnsi="Arial" w:cs="Arial"/>
                <w:color w:val="000000"/>
                <w:sz w:val="20"/>
                <w:szCs w:val="20"/>
              </w:rPr>
              <w:t>p</w:t>
            </w:r>
            <w:proofErr w:type="gramEnd"/>
            <w:r w:rsidRPr="00C57F27">
              <w:rPr>
                <w:rFonts w:ascii="Arial" w:hAnsi="Arial" w:cs="Arial"/>
                <w:color w:val="000000"/>
                <w:sz w:val="20"/>
                <w:szCs w:val="20"/>
              </w:rPr>
              <w:t>.</w:t>
            </w:r>
          </w:p>
        </w:tc>
        <w:tc>
          <w:tcPr>
            <w:tcW w:w="4608" w:type="dxa"/>
          </w:tcPr>
          <w:p w:rsidR="003248CE" w:rsidRPr="00C57F27" w:rsidRDefault="003248CE" w:rsidP="00525972">
            <w:pPr>
              <w:pStyle w:val="NormalnyWeb"/>
              <w:ind w:left="0"/>
              <w:jc w:val="both"/>
              <w:rPr>
                <w:rFonts w:ascii="Arial" w:hAnsi="Arial" w:cs="Arial"/>
                <w:color w:val="000000"/>
                <w:sz w:val="20"/>
                <w:szCs w:val="20"/>
              </w:rPr>
            </w:pPr>
            <w:r w:rsidRPr="00C57F27">
              <w:rPr>
                <w:rFonts w:ascii="Arial" w:hAnsi="Arial" w:cs="Arial"/>
                <w:color w:val="000000"/>
                <w:sz w:val="20"/>
                <w:szCs w:val="20"/>
              </w:rPr>
              <w:t xml:space="preserve">Kryterium </w:t>
            </w:r>
          </w:p>
        </w:tc>
        <w:tc>
          <w:tcPr>
            <w:tcW w:w="2949" w:type="dxa"/>
          </w:tcPr>
          <w:p w:rsidR="003248CE" w:rsidRPr="00C57F27" w:rsidRDefault="003248CE" w:rsidP="00525972">
            <w:pPr>
              <w:pStyle w:val="NormalnyWeb"/>
              <w:ind w:left="0"/>
              <w:jc w:val="both"/>
              <w:rPr>
                <w:rFonts w:ascii="Arial" w:hAnsi="Arial" w:cs="Arial"/>
                <w:color w:val="000000"/>
                <w:sz w:val="20"/>
                <w:szCs w:val="20"/>
              </w:rPr>
            </w:pPr>
          </w:p>
        </w:tc>
      </w:tr>
      <w:tr w:rsidR="003248CE" w:rsidRPr="00C57F27" w:rsidTr="00525972">
        <w:trPr>
          <w:trHeight w:val="261"/>
        </w:trPr>
        <w:tc>
          <w:tcPr>
            <w:tcW w:w="818" w:type="dxa"/>
          </w:tcPr>
          <w:p w:rsidR="003248CE" w:rsidRPr="00C57F27" w:rsidRDefault="003248CE" w:rsidP="00525972">
            <w:pPr>
              <w:pStyle w:val="NormalnyWeb"/>
              <w:ind w:left="0"/>
              <w:jc w:val="both"/>
              <w:rPr>
                <w:rFonts w:ascii="Arial" w:hAnsi="Arial" w:cs="Arial"/>
                <w:color w:val="000000"/>
                <w:sz w:val="20"/>
                <w:szCs w:val="20"/>
              </w:rPr>
            </w:pPr>
            <w:r w:rsidRPr="00C57F27">
              <w:rPr>
                <w:rFonts w:ascii="Arial" w:hAnsi="Arial" w:cs="Arial"/>
                <w:color w:val="000000"/>
                <w:sz w:val="20"/>
                <w:szCs w:val="20"/>
              </w:rPr>
              <w:t>1.</w:t>
            </w:r>
          </w:p>
        </w:tc>
        <w:tc>
          <w:tcPr>
            <w:tcW w:w="4608" w:type="dxa"/>
          </w:tcPr>
          <w:p w:rsidR="003248CE" w:rsidRPr="00C57F27" w:rsidRDefault="003248CE" w:rsidP="00525972">
            <w:pPr>
              <w:pStyle w:val="NormalnyWeb"/>
              <w:ind w:left="0"/>
              <w:jc w:val="both"/>
              <w:rPr>
                <w:rFonts w:ascii="Arial" w:hAnsi="Arial" w:cs="Arial"/>
                <w:color w:val="000000"/>
                <w:sz w:val="20"/>
                <w:szCs w:val="20"/>
              </w:rPr>
            </w:pPr>
            <w:r w:rsidRPr="00C57F27">
              <w:rPr>
                <w:rFonts w:ascii="Arial" w:hAnsi="Arial" w:cs="Arial"/>
                <w:color w:val="000000"/>
                <w:sz w:val="20"/>
                <w:szCs w:val="20"/>
              </w:rPr>
              <w:t>Cena</w:t>
            </w:r>
          </w:p>
        </w:tc>
        <w:tc>
          <w:tcPr>
            <w:tcW w:w="2949" w:type="dxa"/>
          </w:tcPr>
          <w:p w:rsidR="003248CE" w:rsidRPr="00C57F27" w:rsidRDefault="003248CE" w:rsidP="00525972">
            <w:pPr>
              <w:pStyle w:val="NormalnyWeb"/>
              <w:ind w:left="0"/>
              <w:jc w:val="both"/>
              <w:rPr>
                <w:rFonts w:ascii="Arial" w:hAnsi="Arial" w:cs="Arial"/>
                <w:color w:val="000000"/>
                <w:sz w:val="20"/>
                <w:szCs w:val="20"/>
              </w:rPr>
            </w:pPr>
            <w:r>
              <w:rPr>
                <w:rFonts w:ascii="Arial" w:hAnsi="Arial" w:cs="Arial"/>
                <w:color w:val="000000"/>
                <w:sz w:val="20"/>
                <w:szCs w:val="20"/>
              </w:rPr>
              <w:t>6</w:t>
            </w:r>
            <w:r w:rsidRPr="00C57F27">
              <w:rPr>
                <w:rFonts w:ascii="Arial" w:hAnsi="Arial" w:cs="Arial"/>
                <w:color w:val="000000"/>
                <w:sz w:val="20"/>
                <w:szCs w:val="20"/>
              </w:rPr>
              <w:t>0%</w:t>
            </w:r>
          </w:p>
        </w:tc>
      </w:tr>
      <w:tr w:rsidR="003248CE" w:rsidRPr="00C57F27" w:rsidTr="00525972">
        <w:trPr>
          <w:trHeight w:val="261"/>
        </w:trPr>
        <w:tc>
          <w:tcPr>
            <w:tcW w:w="818" w:type="dxa"/>
          </w:tcPr>
          <w:p w:rsidR="003248CE" w:rsidRDefault="00E62655" w:rsidP="00525972">
            <w:pPr>
              <w:pStyle w:val="NormalnyWeb"/>
              <w:ind w:left="0"/>
              <w:jc w:val="both"/>
              <w:rPr>
                <w:rFonts w:ascii="Arial" w:hAnsi="Arial" w:cs="Arial"/>
                <w:color w:val="000000"/>
                <w:sz w:val="20"/>
                <w:szCs w:val="20"/>
              </w:rPr>
            </w:pPr>
            <w:r>
              <w:rPr>
                <w:rFonts w:ascii="Arial" w:hAnsi="Arial" w:cs="Arial"/>
                <w:color w:val="000000"/>
                <w:sz w:val="20"/>
                <w:szCs w:val="20"/>
              </w:rPr>
              <w:t>2</w:t>
            </w:r>
            <w:r w:rsidR="003248CE">
              <w:rPr>
                <w:rFonts w:ascii="Arial" w:hAnsi="Arial" w:cs="Arial"/>
                <w:color w:val="000000"/>
                <w:sz w:val="20"/>
                <w:szCs w:val="20"/>
              </w:rPr>
              <w:t>.</w:t>
            </w:r>
          </w:p>
        </w:tc>
        <w:tc>
          <w:tcPr>
            <w:tcW w:w="4608" w:type="dxa"/>
          </w:tcPr>
          <w:p w:rsidR="003248CE" w:rsidRDefault="003248CE" w:rsidP="00525972">
            <w:pPr>
              <w:pStyle w:val="NormalnyWeb"/>
              <w:ind w:left="0"/>
              <w:jc w:val="both"/>
              <w:rPr>
                <w:rFonts w:ascii="Arial" w:hAnsi="Arial" w:cs="Arial"/>
                <w:color w:val="000000"/>
                <w:sz w:val="20"/>
                <w:szCs w:val="20"/>
              </w:rPr>
            </w:pPr>
            <w:r>
              <w:rPr>
                <w:rFonts w:ascii="Arial" w:hAnsi="Arial" w:cs="Arial"/>
                <w:color w:val="000000"/>
                <w:sz w:val="20"/>
                <w:szCs w:val="20"/>
              </w:rPr>
              <w:t>Okres gwarancji</w:t>
            </w:r>
          </w:p>
        </w:tc>
        <w:tc>
          <w:tcPr>
            <w:tcW w:w="2949" w:type="dxa"/>
          </w:tcPr>
          <w:p w:rsidR="003248CE" w:rsidRDefault="00E62655" w:rsidP="00525972">
            <w:pPr>
              <w:pStyle w:val="NormalnyWeb"/>
              <w:ind w:left="0"/>
              <w:jc w:val="both"/>
              <w:rPr>
                <w:rFonts w:ascii="Arial" w:hAnsi="Arial" w:cs="Arial"/>
                <w:color w:val="000000"/>
                <w:sz w:val="20"/>
                <w:szCs w:val="20"/>
              </w:rPr>
            </w:pPr>
            <w:r>
              <w:rPr>
                <w:rFonts w:ascii="Arial" w:hAnsi="Arial" w:cs="Arial"/>
                <w:color w:val="000000"/>
                <w:sz w:val="20"/>
                <w:szCs w:val="20"/>
              </w:rPr>
              <w:t>3</w:t>
            </w:r>
            <w:r w:rsidR="00C13091">
              <w:rPr>
                <w:rFonts w:ascii="Arial" w:hAnsi="Arial" w:cs="Arial"/>
                <w:color w:val="000000"/>
                <w:sz w:val="20"/>
                <w:szCs w:val="20"/>
              </w:rPr>
              <w:t>0</w:t>
            </w:r>
            <w:r w:rsidR="003248CE">
              <w:rPr>
                <w:rFonts w:ascii="Arial" w:hAnsi="Arial" w:cs="Arial"/>
                <w:color w:val="000000"/>
                <w:sz w:val="20"/>
                <w:szCs w:val="20"/>
              </w:rPr>
              <w:t>%</w:t>
            </w:r>
          </w:p>
        </w:tc>
      </w:tr>
      <w:tr w:rsidR="003248CE" w:rsidRPr="00C57F27" w:rsidTr="00525972">
        <w:trPr>
          <w:trHeight w:val="261"/>
        </w:trPr>
        <w:tc>
          <w:tcPr>
            <w:tcW w:w="818" w:type="dxa"/>
          </w:tcPr>
          <w:p w:rsidR="003248CE" w:rsidRDefault="00E62655" w:rsidP="00525972">
            <w:pPr>
              <w:pStyle w:val="NormalnyWeb"/>
              <w:ind w:left="0"/>
              <w:jc w:val="both"/>
              <w:rPr>
                <w:rFonts w:ascii="Arial" w:hAnsi="Arial" w:cs="Arial"/>
                <w:color w:val="000000"/>
                <w:sz w:val="20"/>
                <w:szCs w:val="20"/>
              </w:rPr>
            </w:pPr>
            <w:r>
              <w:rPr>
                <w:rFonts w:ascii="Arial" w:hAnsi="Arial" w:cs="Arial"/>
                <w:color w:val="000000"/>
                <w:sz w:val="20"/>
                <w:szCs w:val="20"/>
              </w:rPr>
              <w:t>3</w:t>
            </w:r>
            <w:r w:rsidR="003248CE">
              <w:rPr>
                <w:rFonts w:ascii="Arial" w:hAnsi="Arial" w:cs="Arial"/>
                <w:color w:val="000000"/>
                <w:sz w:val="20"/>
                <w:szCs w:val="20"/>
              </w:rPr>
              <w:t>.</w:t>
            </w:r>
          </w:p>
        </w:tc>
        <w:tc>
          <w:tcPr>
            <w:tcW w:w="4608" w:type="dxa"/>
          </w:tcPr>
          <w:p w:rsidR="003248CE" w:rsidRDefault="003248CE" w:rsidP="00525972">
            <w:pPr>
              <w:pStyle w:val="NormalnyWeb"/>
              <w:ind w:left="0"/>
              <w:jc w:val="both"/>
              <w:rPr>
                <w:rFonts w:ascii="Arial" w:hAnsi="Arial" w:cs="Arial"/>
                <w:color w:val="000000"/>
                <w:sz w:val="20"/>
                <w:szCs w:val="20"/>
              </w:rPr>
            </w:pPr>
            <w:r>
              <w:rPr>
                <w:rFonts w:ascii="Arial" w:hAnsi="Arial" w:cs="Arial"/>
                <w:color w:val="000000"/>
                <w:sz w:val="20"/>
                <w:szCs w:val="20"/>
              </w:rPr>
              <w:t>Termin dostawy</w:t>
            </w:r>
          </w:p>
        </w:tc>
        <w:tc>
          <w:tcPr>
            <w:tcW w:w="2949" w:type="dxa"/>
          </w:tcPr>
          <w:p w:rsidR="003248CE" w:rsidRDefault="00E62655" w:rsidP="00525972">
            <w:pPr>
              <w:pStyle w:val="NormalnyWeb"/>
              <w:ind w:left="0"/>
              <w:jc w:val="both"/>
              <w:rPr>
                <w:rFonts w:ascii="Arial" w:hAnsi="Arial" w:cs="Arial"/>
                <w:color w:val="000000"/>
                <w:sz w:val="20"/>
                <w:szCs w:val="20"/>
              </w:rPr>
            </w:pPr>
            <w:r>
              <w:rPr>
                <w:rFonts w:ascii="Arial" w:hAnsi="Arial" w:cs="Arial"/>
                <w:color w:val="000000"/>
                <w:sz w:val="20"/>
                <w:szCs w:val="20"/>
              </w:rPr>
              <w:t>10</w:t>
            </w:r>
            <w:r w:rsidR="003248CE">
              <w:rPr>
                <w:rFonts w:ascii="Arial" w:hAnsi="Arial" w:cs="Arial"/>
                <w:color w:val="000000"/>
                <w:sz w:val="20"/>
                <w:szCs w:val="20"/>
              </w:rPr>
              <w:t>%</w:t>
            </w:r>
          </w:p>
        </w:tc>
      </w:tr>
    </w:tbl>
    <w:p w:rsidR="003248CE" w:rsidRPr="00C57F27" w:rsidRDefault="003248CE" w:rsidP="003248CE">
      <w:pPr>
        <w:pStyle w:val="NormalnyWeb"/>
        <w:ind w:left="0"/>
        <w:jc w:val="both"/>
        <w:rPr>
          <w:rFonts w:ascii="Arial" w:hAnsi="Arial" w:cs="Arial"/>
          <w:color w:val="000000"/>
          <w:sz w:val="20"/>
          <w:szCs w:val="20"/>
        </w:rPr>
      </w:pPr>
    </w:p>
    <w:p w:rsidR="003248CE" w:rsidRPr="00C57F27" w:rsidRDefault="003248CE" w:rsidP="003248CE">
      <w:pPr>
        <w:jc w:val="both"/>
        <w:rPr>
          <w:rFonts w:ascii="Arial" w:hAnsi="Arial" w:cs="Arial"/>
          <w:color w:val="000000"/>
          <w:sz w:val="20"/>
          <w:szCs w:val="20"/>
          <w:u w:val="single"/>
        </w:rPr>
      </w:pPr>
      <w:r w:rsidRPr="00C57F27">
        <w:rPr>
          <w:rFonts w:ascii="Arial" w:hAnsi="Arial" w:cs="Arial"/>
          <w:color w:val="000000"/>
          <w:sz w:val="20"/>
          <w:szCs w:val="20"/>
          <w:u w:val="single"/>
        </w:rPr>
        <w:t>Zasady punktacji:</w:t>
      </w:r>
    </w:p>
    <w:p w:rsidR="003248CE" w:rsidRPr="00C57F27" w:rsidRDefault="003248CE" w:rsidP="003248CE">
      <w:pPr>
        <w:pStyle w:val="NormalnyWeb"/>
        <w:ind w:left="0"/>
        <w:jc w:val="both"/>
        <w:rPr>
          <w:rFonts w:ascii="Arial" w:hAnsi="Arial" w:cs="Arial"/>
          <w:color w:val="000000"/>
          <w:sz w:val="20"/>
          <w:szCs w:val="20"/>
        </w:rPr>
      </w:pPr>
      <w:r w:rsidRPr="00C57F27">
        <w:rPr>
          <w:rFonts w:ascii="Arial" w:hAnsi="Arial" w:cs="Arial"/>
          <w:color w:val="000000"/>
          <w:sz w:val="20"/>
          <w:szCs w:val="20"/>
        </w:rPr>
        <w:t xml:space="preserve">    1) </w:t>
      </w:r>
      <w:r w:rsidRPr="00C57F27">
        <w:rPr>
          <w:rFonts w:ascii="Arial" w:hAnsi="Arial" w:cs="Arial"/>
          <w:b/>
          <w:color w:val="000000"/>
          <w:sz w:val="20"/>
          <w:szCs w:val="20"/>
        </w:rPr>
        <w:t xml:space="preserve">Cena </w:t>
      </w:r>
    </w:p>
    <w:p w:rsidR="003248CE" w:rsidRPr="00C57F27" w:rsidRDefault="003248CE" w:rsidP="003248CE">
      <w:pPr>
        <w:pStyle w:val="NormalnyWeb"/>
        <w:ind w:left="0"/>
        <w:jc w:val="both"/>
        <w:rPr>
          <w:rFonts w:ascii="Arial" w:hAnsi="Arial" w:cs="Arial"/>
          <w:b/>
          <w:color w:val="000000"/>
          <w:sz w:val="20"/>
          <w:szCs w:val="20"/>
        </w:rPr>
      </w:pPr>
      <w:r w:rsidRPr="00C57F27">
        <w:rPr>
          <w:rFonts w:ascii="Arial" w:hAnsi="Arial" w:cs="Arial"/>
          <w:color w:val="000000"/>
          <w:sz w:val="20"/>
          <w:szCs w:val="20"/>
        </w:rPr>
        <w:t>C=</w:t>
      </w:r>
      <w:r w:rsidRPr="00C57F27">
        <w:rPr>
          <w:rFonts w:ascii="Arial" w:hAnsi="Arial" w:cs="Arial"/>
          <w:b/>
          <w:color w:val="000000"/>
          <w:sz w:val="20"/>
          <w:szCs w:val="20"/>
        </w:rPr>
        <w:t xml:space="preserve"> </w:t>
      </w:r>
      <w:r w:rsidRPr="00C57F27">
        <w:rPr>
          <w:rFonts w:ascii="Arial" w:hAnsi="Arial" w:cs="Arial"/>
          <w:color w:val="000000"/>
          <w:sz w:val="20"/>
          <w:szCs w:val="20"/>
        </w:rPr>
        <w:t>cena oferty z najniższ</w:t>
      </w:r>
      <w:r>
        <w:rPr>
          <w:rFonts w:ascii="Arial" w:hAnsi="Arial" w:cs="Arial"/>
          <w:color w:val="000000"/>
          <w:sz w:val="20"/>
          <w:szCs w:val="20"/>
        </w:rPr>
        <w:t>ą ceną / cena oferty badanej x 60</w:t>
      </w:r>
    </w:p>
    <w:p w:rsidR="003248CE" w:rsidRDefault="003248CE" w:rsidP="00E62655">
      <w:pPr>
        <w:jc w:val="both"/>
        <w:rPr>
          <w:rFonts w:ascii="Arial" w:hAnsi="Arial" w:cs="Arial"/>
          <w:color w:val="000000"/>
          <w:sz w:val="20"/>
          <w:szCs w:val="20"/>
        </w:rPr>
      </w:pPr>
      <w:r w:rsidRPr="00C57F27">
        <w:rPr>
          <w:rFonts w:ascii="Arial" w:hAnsi="Arial" w:cs="Arial"/>
          <w:color w:val="000000"/>
          <w:sz w:val="20"/>
          <w:szCs w:val="20"/>
        </w:rPr>
        <w:t xml:space="preserve">    </w:t>
      </w:r>
    </w:p>
    <w:p w:rsidR="003248CE" w:rsidRDefault="00E62655" w:rsidP="003248CE">
      <w:pPr>
        <w:ind w:left="180"/>
        <w:jc w:val="both"/>
        <w:rPr>
          <w:rFonts w:ascii="Arial" w:hAnsi="Arial" w:cs="Arial"/>
          <w:color w:val="000000"/>
          <w:sz w:val="20"/>
          <w:szCs w:val="20"/>
        </w:rPr>
      </w:pPr>
      <w:r>
        <w:rPr>
          <w:rFonts w:ascii="Arial" w:hAnsi="Arial" w:cs="Arial"/>
          <w:color w:val="000000"/>
          <w:sz w:val="20"/>
          <w:szCs w:val="20"/>
        </w:rPr>
        <w:t>2</w:t>
      </w:r>
      <w:r w:rsidR="003248CE" w:rsidRPr="00D96D71">
        <w:rPr>
          <w:rFonts w:ascii="Arial" w:hAnsi="Arial" w:cs="Arial"/>
          <w:color w:val="000000"/>
          <w:sz w:val="20"/>
          <w:szCs w:val="20"/>
        </w:rPr>
        <w:t>)</w:t>
      </w:r>
      <w:r w:rsidR="003248CE">
        <w:rPr>
          <w:rFonts w:ascii="Arial" w:hAnsi="Arial" w:cs="Arial"/>
          <w:color w:val="000000"/>
          <w:sz w:val="20"/>
          <w:szCs w:val="20"/>
        </w:rPr>
        <w:t xml:space="preserve"> </w:t>
      </w:r>
      <w:r w:rsidR="003248CE" w:rsidRPr="005B2ACD">
        <w:rPr>
          <w:rFonts w:ascii="Arial" w:hAnsi="Arial" w:cs="Arial"/>
          <w:b/>
          <w:color w:val="000000"/>
          <w:sz w:val="20"/>
          <w:szCs w:val="20"/>
        </w:rPr>
        <w:t>Okres gwarancji</w:t>
      </w:r>
      <w:r w:rsidR="00C13091">
        <w:rPr>
          <w:rFonts w:ascii="Arial" w:hAnsi="Arial" w:cs="Arial"/>
          <w:color w:val="000000"/>
          <w:sz w:val="20"/>
          <w:szCs w:val="20"/>
        </w:rPr>
        <w:t xml:space="preserve"> opisany w Załączniku nr 2</w:t>
      </w:r>
      <w:r>
        <w:rPr>
          <w:rFonts w:ascii="Arial" w:hAnsi="Arial" w:cs="Arial"/>
          <w:color w:val="000000"/>
          <w:sz w:val="20"/>
          <w:szCs w:val="20"/>
        </w:rPr>
        <w:t>-3</w:t>
      </w:r>
    </w:p>
    <w:p w:rsidR="003248CE" w:rsidRDefault="003248CE" w:rsidP="003248CE">
      <w:pPr>
        <w:ind w:left="180"/>
        <w:jc w:val="both"/>
        <w:rPr>
          <w:rFonts w:ascii="Arial" w:hAnsi="Arial" w:cs="Arial"/>
          <w:sz w:val="20"/>
          <w:szCs w:val="20"/>
        </w:rPr>
      </w:pPr>
    </w:p>
    <w:p w:rsidR="003248CE" w:rsidRPr="00D05E1F" w:rsidRDefault="00E62655" w:rsidP="003248CE">
      <w:pPr>
        <w:ind w:firstLine="180"/>
        <w:jc w:val="both"/>
        <w:rPr>
          <w:rFonts w:ascii="Arial" w:hAnsi="Arial" w:cs="Arial"/>
          <w:color w:val="000000"/>
          <w:sz w:val="20"/>
          <w:szCs w:val="20"/>
        </w:rPr>
      </w:pPr>
      <w:r>
        <w:rPr>
          <w:rFonts w:ascii="Arial" w:hAnsi="Arial" w:cs="Arial"/>
          <w:color w:val="000000"/>
          <w:sz w:val="20"/>
          <w:szCs w:val="20"/>
        </w:rPr>
        <w:t>3</w:t>
      </w:r>
      <w:r w:rsidR="003248CE">
        <w:rPr>
          <w:rFonts w:ascii="Arial" w:hAnsi="Arial" w:cs="Arial"/>
          <w:color w:val="000000"/>
          <w:sz w:val="20"/>
          <w:szCs w:val="20"/>
        </w:rPr>
        <w:t xml:space="preserve">) </w:t>
      </w:r>
      <w:r w:rsidR="003248CE" w:rsidRPr="009C11B9">
        <w:rPr>
          <w:rFonts w:ascii="Arial" w:hAnsi="Arial" w:cs="Arial"/>
          <w:b/>
          <w:color w:val="000000"/>
          <w:sz w:val="20"/>
          <w:szCs w:val="20"/>
        </w:rPr>
        <w:t>Termin dostawy</w:t>
      </w:r>
      <w:r w:rsidR="00C13091">
        <w:rPr>
          <w:rFonts w:ascii="Arial" w:hAnsi="Arial" w:cs="Arial"/>
          <w:color w:val="000000"/>
          <w:sz w:val="20"/>
          <w:szCs w:val="20"/>
        </w:rPr>
        <w:t xml:space="preserve"> opisany w Załączniku nr 2</w:t>
      </w:r>
      <w:r>
        <w:rPr>
          <w:rFonts w:ascii="Arial" w:hAnsi="Arial" w:cs="Arial"/>
          <w:color w:val="000000"/>
          <w:sz w:val="20"/>
          <w:szCs w:val="20"/>
        </w:rPr>
        <w:t>-3</w:t>
      </w:r>
    </w:p>
    <w:p w:rsidR="003248CE" w:rsidRPr="00C57F27" w:rsidRDefault="003248CE" w:rsidP="003248CE">
      <w:pPr>
        <w:autoSpaceDE w:val="0"/>
        <w:autoSpaceDN w:val="0"/>
        <w:adjustRightInd w:val="0"/>
        <w:jc w:val="both"/>
        <w:rPr>
          <w:rFonts w:ascii="Arial" w:hAnsi="Arial" w:cs="Arial"/>
          <w:b/>
          <w:color w:val="000000"/>
          <w:sz w:val="20"/>
          <w:szCs w:val="20"/>
        </w:rPr>
      </w:pPr>
    </w:p>
    <w:p w:rsidR="003248CE" w:rsidRDefault="003248CE" w:rsidP="003248CE">
      <w:pPr>
        <w:autoSpaceDE w:val="0"/>
        <w:autoSpaceDN w:val="0"/>
        <w:adjustRightInd w:val="0"/>
        <w:jc w:val="both"/>
        <w:rPr>
          <w:rFonts w:ascii="Arial" w:hAnsi="Arial" w:cs="Arial"/>
          <w:b/>
          <w:color w:val="000000"/>
          <w:sz w:val="20"/>
          <w:szCs w:val="20"/>
        </w:rPr>
      </w:pPr>
      <w:r w:rsidRPr="00C57F27">
        <w:rPr>
          <w:rFonts w:ascii="Arial" w:hAnsi="Arial" w:cs="Arial"/>
          <w:b/>
          <w:color w:val="000000"/>
          <w:sz w:val="20"/>
          <w:szCs w:val="20"/>
        </w:rPr>
        <w:t>Suma punk</w:t>
      </w:r>
      <w:r>
        <w:rPr>
          <w:rFonts w:ascii="Arial" w:hAnsi="Arial" w:cs="Arial"/>
          <w:b/>
          <w:color w:val="000000"/>
          <w:sz w:val="20"/>
          <w:szCs w:val="20"/>
        </w:rPr>
        <w:t xml:space="preserve">tów uzyskanych w kryterium cena, okres gwarancji oraz termin dostawy </w:t>
      </w:r>
      <w:r w:rsidRPr="005D3EA0">
        <w:rPr>
          <w:rFonts w:ascii="Arial" w:hAnsi="Arial" w:cs="Arial"/>
          <w:b/>
          <w:color w:val="000000"/>
          <w:sz w:val="20"/>
          <w:szCs w:val="20"/>
        </w:rPr>
        <w:t>b</w:t>
      </w:r>
      <w:r w:rsidRPr="005D3EA0">
        <w:rPr>
          <w:rFonts w:ascii="Arial" w:eastAsia="TimesNewRoman" w:hAnsi="Arial" w:cs="Arial"/>
          <w:b/>
          <w:color w:val="000000"/>
          <w:sz w:val="20"/>
          <w:szCs w:val="20"/>
        </w:rPr>
        <w:t>ę</w:t>
      </w:r>
      <w:r w:rsidRPr="005D3EA0">
        <w:rPr>
          <w:rFonts w:ascii="Arial" w:hAnsi="Arial" w:cs="Arial"/>
          <w:b/>
          <w:color w:val="000000"/>
          <w:sz w:val="20"/>
          <w:szCs w:val="20"/>
        </w:rPr>
        <w:t>dzie stanowiła całkowit</w:t>
      </w:r>
      <w:r w:rsidRPr="005D3EA0">
        <w:rPr>
          <w:rFonts w:ascii="Arial" w:eastAsia="TimesNewRoman" w:hAnsi="Arial" w:cs="Arial"/>
          <w:b/>
          <w:color w:val="000000"/>
          <w:sz w:val="20"/>
          <w:szCs w:val="20"/>
        </w:rPr>
        <w:t xml:space="preserve">ą </w:t>
      </w:r>
      <w:r w:rsidRPr="005D3EA0">
        <w:rPr>
          <w:rFonts w:ascii="Arial" w:hAnsi="Arial" w:cs="Arial"/>
          <w:b/>
          <w:color w:val="000000"/>
          <w:sz w:val="20"/>
          <w:szCs w:val="20"/>
        </w:rPr>
        <w:t>ilo</w:t>
      </w:r>
      <w:r w:rsidRPr="005D3EA0">
        <w:rPr>
          <w:rFonts w:ascii="Arial" w:eastAsia="TimesNewRoman" w:hAnsi="Arial" w:cs="Arial"/>
          <w:b/>
          <w:color w:val="000000"/>
          <w:sz w:val="20"/>
          <w:szCs w:val="20"/>
        </w:rPr>
        <w:t xml:space="preserve">ść </w:t>
      </w:r>
      <w:r w:rsidRPr="005D3EA0">
        <w:rPr>
          <w:rFonts w:ascii="Arial" w:hAnsi="Arial" w:cs="Arial"/>
          <w:b/>
          <w:color w:val="000000"/>
          <w:sz w:val="20"/>
          <w:szCs w:val="20"/>
        </w:rPr>
        <w:t>punktów, które uzyska oferta.</w:t>
      </w:r>
    </w:p>
    <w:p w:rsidR="003248CE" w:rsidRDefault="003248CE" w:rsidP="003248CE">
      <w:pPr>
        <w:pStyle w:val="NormalnyWeb"/>
        <w:ind w:left="0"/>
        <w:jc w:val="both"/>
        <w:rPr>
          <w:rFonts w:ascii="Arial" w:hAnsi="Arial" w:cs="Arial"/>
          <w:b/>
          <w:color w:val="000000"/>
          <w:sz w:val="20"/>
          <w:szCs w:val="20"/>
          <w:highlight w:val="yellow"/>
          <w:u w:val="single"/>
        </w:rPr>
      </w:pPr>
    </w:p>
    <w:p w:rsidR="003248CE" w:rsidRPr="00EA6820" w:rsidRDefault="003248CE" w:rsidP="003248CE">
      <w:pPr>
        <w:pStyle w:val="NormalnyWeb"/>
        <w:ind w:left="0"/>
        <w:jc w:val="both"/>
        <w:rPr>
          <w:rFonts w:ascii="Arial" w:hAnsi="Arial" w:cs="Arial"/>
          <w:b/>
          <w:color w:val="000000"/>
          <w:sz w:val="20"/>
          <w:szCs w:val="20"/>
          <w:u w:val="single"/>
        </w:rPr>
      </w:pPr>
      <w:r>
        <w:rPr>
          <w:rFonts w:ascii="Arial" w:hAnsi="Arial" w:cs="Arial"/>
          <w:b/>
          <w:color w:val="000000"/>
          <w:sz w:val="20"/>
          <w:szCs w:val="20"/>
          <w:highlight w:val="yellow"/>
          <w:u w:val="single"/>
        </w:rPr>
        <w:t>Zadanie nr 4</w:t>
      </w:r>
      <w:r w:rsidRPr="007E2D01">
        <w:rPr>
          <w:rFonts w:ascii="Arial" w:hAnsi="Arial" w:cs="Arial"/>
          <w:b/>
          <w:color w:val="000000"/>
          <w:sz w:val="20"/>
          <w:szCs w:val="20"/>
          <w:highlight w:val="yellow"/>
          <w:u w:val="single"/>
        </w:rPr>
        <w:t>:</w:t>
      </w:r>
    </w:p>
    <w:p w:rsidR="003248CE" w:rsidRPr="005D3EA0" w:rsidRDefault="003248CE" w:rsidP="003248CE">
      <w:pPr>
        <w:pStyle w:val="NormalnyWeb"/>
        <w:ind w:left="0"/>
        <w:jc w:val="both"/>
        <w:rPr>
          <w:rFonts w:ascii="Arial" w:hAnsi="Arial" w:cs="Arial"/>
          <w:color w:val="000000"/>
          <w:sz w:val="20"/>
          <w:szCs w:val="20"/>
        </w:rPr>
      </w:pPr>
    </w:p>
    <w:tbl>
      <w:tblPr>
        <w:tblW w:w="8375" w:type="dxa"/>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18"/>
        <w:gridCol w:w="4608"/>
        <w:gridCol w:w="2949"/>
      </w:tblGrid>
      <w:tr w:rsidR="003248CE" w:rsidRPr="00C57F27" w:rsidTr="00525972">
        <w:trPr>
          <w:trHeight w:val="261"/>
        </w:trPr>
        <w:tc>
          <w:tcPr>
            <w:tcW w:w="818" w:type="dxa"/>
          </w:tcPr>
          <w:p w:rsidR="003248CE" w:rsidRPr="00C57F27" w:rsidRDefault="003248CE" w:rsidP="00525972">
            <w:pPr>
              <w:pStyle w:val="NormalnyWeb"/>
              <w:ind w:left="0"/>
              <w:jc w:val="both"/>
              <w:rPr>
                <w:rFonts w:ascii="Arial" w:hAnsi="Arial" w:cs="Arial"/>
                <w:color w:val="000000"/>
                <w:sz w:val="20"/>
                <w:szCs w:val="20"/>
              </w:rPr>
            </w:pPr>
            <w:r w:rsidRPr="00C57F27">
              <w:rPr>
                <w:rFonts w:ascii="Arial" w:hAnsi="Arial" w:cs="Arial"/>
                <w:color w:val="000000"/>
                <w:sz w:val="20"/>
                <w:szCs w:val="20"/>
              </w:rPr>
              <w:t>L.</w:t>
            </w:r>
            <w:proofErr w:type="gramStart"/>
            <w:r w:rsidRPr="00C57F27">
              <w:rPr>
                <w:rFonts w:ascii="Arial" w:hAnsi="Arial" w:cs="Arial"/>
                <w:color w:val="000000"/>
                <w:sz w:val="20"/>
                <w:szCs w:val="20"/>
              </w:rPr>
              <w:t>p</w:t>
            </w:r>
            <w:proofErr w:type="gramEnd"/>
            <w:r w:rsidRPr="00C57F27">
              <w:rPr>
                <w:rFonts w:ascii="Arial" w:hAnsi="Arial" w:cs="Arial"/>
                <w:color w:val="000000"/>
                <w:sz w:val="20"/>
                <w:szCs w:val="20"/>
              </w:rPr>
              <w:t>.</w:t>
            </w:r>
          </w:p>
        </w:tc>
        <w:tc>
          <w:tcPr>
            <w:tcW w:w="4608" w:type="dxa"/>
          </w:tcPr>
          <w:p w:rsidR="003248CE" w:rsidRPr="00C57F27" w:rsidRDefault="003248CE" w:rsidP="00525972">
            <w:pPr>
              <w:pStyle w:val="NormalnyWeb"/>
              <w:ind w:left="0"/>
              <w:jc w:val="both"/>
              <w:rPr>
                <w:rFonts w:ascii="Arial" w:hAnsi="Arial" w:cs="Arial"/>
                <w:color w:val="000000"/>
                <w:sz w:val="20"/>
                <w:szCs w:val="20"/>
              </w:rPr>
            </w:pPr>
            <w:r w:rsidRPr="00C57F27">
              <w:rPr>
                <w:rFonts w:ascii="Arial" w:hAnsi="Arial" w:cs="Arial"/>
                <w:color w:val="000000"/>
                <w:sz w:val="20"/>
                <w:szCs w:val="20"/>
              </w:rPr>
              <w:t xml:space="preserve">Kryterium </w:t>
            </w:r>
          </w:p>
        </w:tc>
        <w:tc>
          <w:tcPr>
            <w:tcW w:w="2949" w:type="dxa"/>
          </w:tcPr>
          <w:p w:rsidR="003248CE" w:rsidRPr="00C57F27" w:rsidRDefault="003248CE" w:rsidP="00525972">
            <w:pPr>
              <w:pStyle w:val="NormalnyWeb"/>
              <w:ind w:left="0"/>
              <w:jc w:val="both"/>
              <w:rPr>
                <w:rFonts w:ascii="Arial" w:hAnsi="Arial" w:cs="Arial"/>
                <w:color w:val="000000"/>
                <w:sz w:val="20"/>
                <w:szCs w:val="20"/>
              </w:rPr>
            </w:pPr>
          </w:p>
        </w:tc>
      </w:tr>
      <w:tr w:rsidR="003248CE" w:rsidRPr="00C57F27" w:rsidTr="00525972">
        <w:trPr>
          <w:trHeight w:val="261"/>
        </w:trPr>
        <w:tc>
          <w:tcPr>
            <w:tcW w:w="818" w:type="dxa"/>
          </w:tcPr>
          <w:p w:rsidR="003248CE" w:rsidRPr="00C57F27" w:rsidRDefault="003248CE" w:rsidP="00525972">
            <w:pPr>
              <w:pStyle w:val="NormalnyWeb"/>
              <w:ind w:left="0"/>
              <w:jc w:val="both"/>
              <w:rPr>
                <w:rFonts w:ascii="Arial" w:hAnsi="Arial" w:cs="Arial"/>
                <w:color w:val="000000"/>
                <w:sz w:val="20"/>
                <w:szCs w:val="20"/>
              </w:rPr>
            </w:pPr>
            <w:r w:rsidRPr="00C57F27">
              <w:rPr>
                <w:rFonts w:ascii="Arial" w:hAnsi="Arial" w:cs="Arial"/>
                <w:color w:val="000000"/>
                <w:sz w:val="20"/>
                <w:szCs w:val="20"/>
              </w:rPr>
              <w:t>1.</w:t>
            </w:r>
          </w:p>
        </w:tc>
        <w:tc>
          <w:tcPr>
            <w:tcW w:w="4608" w:type="dxa"/>
          </w:tcPr>
          <w:p w:rsidR="003248CE" w:rsidRPr="00C57F27" w:rsidRDefault="003248CE" w:rsidP="00525972">
            <w:pPr>
              <w:pStyle w:val="NormalnyWeb"/>
              <w:ind w:left="0"/>
              <w:jc w:val="both"/>
              <w:rPr>
                <w:rFonts w:ascii="Arial" w:hAnsi="Arial" w:cs="Arial"/>
                <w:color w:val="000000"/>
                <w:sz w:val="20"/>
                <w:szCs w:val="20"/>
              </w:rPr>
            </w:pPr>
            <w:r w:rsidRPr="00C57F27">
              <w:rPr>
                <w:rFonts w:ascii="Arial" w:hAnsi="Arial" w:cs="Arial"/>
                <w:color w:val="000000"/>
                <w:sz w:val="20"/>
                <w:szCs w:val="20"/>
              </w:rPr>
              <w:t>Cena</w:t>
            </w:r>
          </w:p>
        </w:tc>
        <w:tc>
          <w:tcPr>
            <w:tcW w:w="2949" w:type="dxa"/>
          </w:tcPr>
          <w:p w:rsidR="003248CE" w:rsidRPr="00C57F27" w:rsidRDefault="003248CE" w:rsidP="00525972">
            <w:pPr>
              <w:pStyle w:val="NormalnyWeb"/>
              <w:ind w:left="0"/>
              <w:jc w:val="both"/>
              <w:rPr>
                <w:rFonts w:ascii="Arial" w:hAnsi="Arial" w:cs="Arial"/>
                <w:color w:val="000000"/>
                <w:sz w:val="20"/>
                <w:szCs w:val="20"/>
              </w:rPr>
            </w:pPr>
            <w:r>
              <w:rPr>
                <w:rFonts w:ascii="Arial" w:hAnsi="Arial" w:cs="Arial"/>
                <w:color w:val="000000"/>
                <w:sz w:val="20"/>
                <w:szCs w:val="20"/>
              </w:rPr>
              <w:t>6</w:t>
            </w:r>
            <w:r w:rsidRPr="00C57F27">
              <w:rPr>
                <w:rFonts w:ascii="Arial" w:hAnsi="Arial" w:cs="Arial"/>
                <w:color w:val="000000"/>
                <w:sz w:val="20"/>
                <w:szCs w:val="20"/>
              </w:rPr>
              <w:t>0%</w:t>
            </w:r>
          </w:p>
        </w:tc>
      </w:tr>
      <w:tr w:rsidR="003248CE" w:rsidRPr="00C57F27" w:rsidTr="00525972">
        <w:trPr>
          <w:trHeight w:val="261"/>
        </w:trPr>
        <w:tc>
          <w:tcPr>
            <w:tcW w:w="818" w:type="dxa"/>
          </w:tcPr>
          <w:p w:rsidR="003248CE" w:rsidRDefault="00C13091" w:rsidP="00525972">
            <w:pPr>
              <w:pStyle w:val="NormalnyWeb"/>
              <w:ind w:left="0"/>
              <w:jc w:val="both"/>
              <w:rPr>
                <w:rFonts w:ascii="Arial" w:hAnsi="Arial" w:cs="Arial"/>
                <w:color w:val="000000"/>
                <w:sz w:val="20"/>
                <w:szCs w:val="20"/>
              </w:rPr>
            </w:pPr>
            <w:r>
              <w:rPr>
                <w:rFonts w:ascii="Arial" w:hAnsi="Arial" w:cs="Arial"/>
                <w:color w:val="000000"/>
                <w:sz w:val="20"/>
                <w:szCs w:val="20"/>
              </w:rPr>
              <w:t>2</w:t>
            </w:r>
            <w:r w:rsidR="003248CE">
              <w:rPr>
                <w:rFonts w:ascii="Arial" w:hAnsi="Arial" w:cs="Arial"/>
                <w:color w:val="000000"/>
                <w:sz w:val="20"/>
                <w:szCs w:val="20"/>
              </w:rPr>
              <w:t>.</w:t>
            </w:r>
          </w:p>
        </w:tc>
        <w:tc>
          <w:tcPr>
            <w:tcW w:w="4608" w:type="dxa"/>
          </w:tcPr>
          <w:p w:rsidR="003248CE" w:rsidRDefault="003248CE" w:rsidP="00525972">
            <w:pPr>
              <w:pStyle w:val="NormalnyWeb"/>
              <w:ind w:left="0"/>
              <w:jc w:val="both"/>
              <w:rPr>
                <w:rFonts w:ascii="Arial" w:hAnsi="Arial" w:cs="Arial"/>
                <w:color w:val="000000"/>
                <w:sz w:val="20"/>
                <w:szCs w:val="20"/>
              </w:rPr>
            </w:pPr>
            <w:r>
              <w:rPr>
                <w:rFonts w:ascii="Arial" w:hAnsi="Arial" w:cs="Arial"/>
                <w:color w:val="000000"/>
                <w:sz w:val="20"/>
                <w:szCs w:val="20"/>
              </w:rPr>
              <w:t>Okres gwarancji</w:t>
            </w:r>
            <w:r w:rsidRPr="00FF6273">
              <w:rPr>
                <w:rFonts w:ascii="Arial" w:hAnsi="Arial" w:cs="Arial"/>
                <w:color w:val="000000"/>
                <w:sz w:val="20"/>
                <w:szCs w:val="20"/>
              </w:rPr>
              <w:t xml:space="preserve"> </w:t>
            </w:r>
          </w:p>
        </w:tc>
        <w:tc>
          <w:tcPr>
            <w:tcW w:w="2949" w:type="dxa"/>
          </w:tcPr>
          <w:p w:rsidR="003248CE" w:rsidRDefault="00C13091" w:rsidP="00E7537C">
            <w:pPr>
              <w:pStyle w:val="NormalnyWeb"/>
              <w:ind w:left="0"/>
              <w:jc w:val="both"/>
              <w:rPr>
                <w:rFonts w:ascii="Arial" w:hAnsi="Arial" w:cs="Arial"/>
                <w:color w:val="000000"/>
                <w:sz w:val="20"/>
                <w:szCs w:val="20"/>
              </w:rPr>
            </w:pPr>
            <w:r>
              <w:rPr>
                <w:rFonts w:ascii="Arial" w:hAnsi="Arial" w:cs="Arial"/>
                <w:color w:val="000000"/>
                <w:sz w:val="20"/>
                <w:szCs w:val="20"/>
              </w:rPr>
              <w:t>3</w:t>
            </w:r>
            <w:r w:rsidR="00E7537C">
              <w:rPr>
                <w:rFonts w:ascii="Arial" w:hAnsi="Arial" w:cs="Arial"/>
                <w:color w:val="000000"/>
                <w:sz w:val="20"/>
                <w:szCs w:val="20"/>
              </w:rPr>
              <w:t>5</w:t>
            </w:r>
            <w:r w:rsidR="003248CE">
              <w:rPr>
                <w:rFonts w:ascii="Arial" w:hAnsi="Arial" w:cs="Arial"/>
                <w:color w:val="000000"/>
                <w:sz w:val="20"/>
                <w:szCs w:val="20"/>
              </w:rPr>
              <w:t>%</w:t>
            </w:r>
          </w:p>
        </w:tc>
      </w:tr>
      <w:tr w:rsidR="003248CE" w:rsidRPr="00C57F27" w:rsidTr="00525972">
        <w:trPr>
          <w:trHeight w:val="261"/>
        </w:trPr>
        <w:tc>
          <w:tcPr>
            <w:tcW w:w="818" w:type="dxa"/>
          </w:tcPr>
          <w:p w:rsidR="003248CE" w:rsidRDefault="00C13091" w:rsidP="00525972">
            <w:pPr>
              <w:pStyle w:val="NormalnyWeb"/>
              <w:ind w:left="0"/>
              <w:jc w:val="both"/>
              <w:rPr>
                <w:rFonts w:ascii="Arial" w:hAnsi="Arial" w:cs="Arial"/>
                <w:color w:val="000000"/>
                <w:sz w:val="20"/>
                <w:szCs w:val="20"/>
              </w:rPr>
            </w:pPr>
            <w:r>
              <w:rPr>
                <w:rFonts w:ascii="Arial" w:hAnsi="Arial" w:cs="Arial"/>
                <w:color w:val="000000"/>
                <w:sz w:val="20"/>
                <w:szCs w:val="20"/>
              </w:rPr>
              <w:t>3</w:t>
            </w:r>
            <w:r w:rsidR="003248CE">
              <w:rPr>
                <w:rFonts w:ascii="Arial" w:hAnsi="Arial" w:cs="Arial"/>
                <w:color w:val="000000"/>
                <w:sz w:val="20"/>
                <w:szCs w:val="20"/>
              </w:rPr>
              <w:t>.</w:t>
            </w:r>
          </w:p>
        </w:tc>
        <w:tc>
          <w:tcPr>
            <w:tcW w:w="4608" w:type="dxa"/>
          </w:tcPr>
          <w:p w:rsidR="003248CE" w:rsidRDefault="003248CE" w:rsidP="00525972">
            <w:pPr>
              <w:pStyle w:val="NormalnyWeb"/>
              <w:ind w:left="0"/>
              <w:jc w:val="both"/>
              <w:rPr>
                <w:rFonts w:ascii="Arial" w:hAnsi="Arial" w:cs="Arial"/>
                <w:color w:val="000000"/>
                <w:sz w:val="20"/>
                <w:szCs w:val="20"/>
              </w:rPr>
            </w:pPr>
            <w:r>
              <w:rPr>
                <w:rFonts w:ascii="Arial" w:hAnsi="Arial" w:cs="Arial"/>
                <w:color w:val="000000"/>
                <w:sz w:val="20"/>
                <w:szCs w:val="20"/>
              </w:rPr>
              <w:t>Termin dostawy</w:t>
            </w:r>
          </w:p>
        </w:tc>
        <w:tc>
          <w:tcPr>
            <w:tcW w:w="2949" w:type="dxa"/>
          </w:tcPr>
          <w:p w:rsidR="003248CE" w:rsidRDefault="00E7537C" w:rsidP="00525972">
            <w:pPr>
              <w:pStyle w:val="NormalnyWeb"/>
              <w:ind w:left="0"/>
              <w:jc w:val="both"/>
              <w:rPr>
                <w:rFonts w:ascii="Arial" w:hAnsi="Arial" w:cs="Arial"/>
                <w:color w:val="000000"/>
                <w:sz w:val="20"/>
                <w:szCs w:val="20"/>
              </w:rPr>
            </w:pPr>
            <w:r>
              <w:rPr>
                <w:rFonts w:ascii="Arial" w:hAnsi="Arial" w:cs="Arial"/>
                <w:color w:val="000000"/>
                <w:sz w:val="20"/>
                <w:szCs w:val="20"/>
              </w:rPr>
              <w:t>5</w:t>
            </w:r>
            <w:r w:rsidR="003248CE">
              <w:rPr>
                <w:rFonts w:ascii="Arial" w:hAnsi="Arial" w:cs="Arial"/>
                <w:color w:val="000000"/>
                <w:sz w:val="20"/>
                <w:szCs w:val="20"/>
              </w:rPr>
              <w:t>%</w:t>
            </w:r>
          </w:p>
        </w:tc>
      </w:tr>
    </w:tbl>
    <w:p w:rsidR="003248CE" w:rsidRPr="00C57F27" w:rsidRDefault="003248CE" w:rsidP="003248CE">
      <w:pPr>
        <w:pStyle w:val="NormalnyWeb"/>
        <w:ind w:left="0"/>
        <w:jc w:val="both"/>
        <w:rPr>
          <w:rFonts w:ascii="Arial" w:hAnsi="Arial" w:cs="Arial"/>
          <w:color w:val="000000"/>
          <w:sz w:val="20"/>
          <w:szCs w:val="20"/>
        </w:rPr>
      </w:pPr>
    </w:p>
    <w:p w:rsidR="003248CE" w:rsidRPr="00C57F27" w:rsidRDefault="003248CE" w:rsidP="003248CE">
      <w:pPr>
        <w:jc w:val="both"/>
        <w:rPr>
          <w:rFonts w:ascii="Arial" w:hAnsi="Arial" w:cs="Arial"/>
          <w:color w:val="000000"/>
          <w:sz w:val="20"/>
          <w:szCs w:val="20"/>
          <w:u w:val="single"/>
        </w:rPr>
      </w:pPr>
      <w:r w:rsidRPr="00C57F27">
        <w:rPr>
          <w:rFonts w:ascii="Arial" w:hAnsi="Arial" w:cs="Arial"/>
          <w:color w:val="000000"/>
          <w:sz w:val="20"/>
          <w:szCs w:val="20"/>
          <w:u w:val="single"/>
        </w:rPr>
        <w:t>Zasady punktacji:</w:t>
      </w:r>
    </w:p>
    <w:p w:rsidR="003248CE" w:rsidRPr="00C57F27" w:rsidRDefault="003248CE" w:rsidP="003248CE">
      <w:pPr>
        <w:pStyle w:val="NormalnyWeb"/>
        <w:ind w:left="0"/>
        <w:jc w:val="both"/>
        <w:rPr>
          <w:rFonts w:ascii="Arial" w:hAnsi="Arial" w:cs="Arial"/>
          <w:color w:val="000000"/>
          <w:sz w:val="20"/>
          <w:szCs w:val="20"/>
        </w:rPr>
      </w:pPr>
      <w:r w:rsidRPr="00C57F27">
        <w:rPr>
          <w:rFonts w:ascii="Arial" w:hAnsi="Arial" w:cs="Arial"/>
          <w:color w:val="000000"/>
          <w:sz w:val="20"/>
          <w:szCs w:val="20"/>
        </w:rPr>
        <w:t xml:space="preserve">    1) </w:t>
      </w:r>
      <w:r w:rsidRPr="00C57F27">
        <w:rPr>
          <w:rFonts w:ascii="Arial" w:hAnsi="Arial" w:cs="Arial"/>
          <w:b/>
          <w:color w:val="000000"/>
          <w:sz w:val="20"/>
          <w:szCs w:val="20"/>
        </w:rPr>
        <w:t xml:space="preserve">Cena </w:t>
      </w:r>
    </w:p>
    <w:p w:rsidR="003248CE" w:rsidRPr="00C57F27" w:rsidRDefault="003248CE" w:rsidP="003248CE">
      <w:pPr>
        <w:pStyle w:val="NormalnyWeb"/>
        <w:ind w:left="0"/>
        <w:jc w:val="both"/>
        <w:rPr>
          <w:rFonts w:ascii="Arial" w:hAnsi="Arial" w:cs="Arial"/>
          <w:b/>
          <w:color w:val="000000"/>
          <w:sz w:val="20"/>
          <w:szCs w:val="20"/>
        </w:rPr>
      </w:pPr>
      <w:r w:rsidRPr="00C57F27">
        <w:rPr>
          <w:rFonts w:ascii="Arial" w:hAnsi="Arial" w:cs="Arial"/>
          <w:color w:val="000000"/>
          <w:sz w:val="20"/>
          <w:szCs w:val="20"/>
        </w:rPr>
        <w:t>C=</w:t>
      </w:r>
      <w:r w:rsidRPr="00C57F27">
        <w:rPr>
          <w:rFonts w:ascii="Arial" w:hAnsi="Arial" w:cs="Arial"/>
          <w:b/>
          <w:color w:val="000000"/>
          <w:sz w:val="20"/>
          <w:szCs w:val="20"/>
        </w:rPr>
        <w:t xml:space="preserve"> </w:t>
      </w:r>
      <w:r w:rsidRPr="00C57F27">
        <w:rPr>
          <w:rFonts w:ascii="Arial" w:hAnsi="Arial" w:cs="Arial"/>
          <w:color w:val="000000"/>
          <w:sz w:val="20"/>
          <w:szCs w:val="20"/>
        </w:rPr>
        <w:t>cena oferty z najniższ</w:t>
      </w:r>
      <w:r>
        <w:rPr>
          <w:rFonts w:ascii="Arial" w:hAnsi="Arial" w:cs="Arial"/>
          <w:color w:val="000000"/>
          <w:sz w:val="20"/>
          <w:szCs w:val="20"/>
        </w:rPr>
        <w:t>ą ceną / cena oferty badanej x 60</w:t>
      </w:r>
    </w:p>
    <w:p w:rsidR="003248CE" w:rsidRDefault="003248CE" w:rsidP="00C13091">
      <w:pPr>
        <w:jc w:val="both"/>
        <w:rPr>
          <w:rFonts w:ascii="Arial" w:hAnsi="Arial" w:cs="Arial"/>
          <w:color w:val="000000"/>
          <w:sz w:val="20"/>
          <w:szCs w:val="20"/>
        </w:rPr>
      </w:pPr>
      <w:r w:rsidRPr="00C57F27">
        <w:rPr>
          <w:rFonts w:ascii="Arial" w:hAnsi="Arial" w:cs="Arial"/>
          <w:color w:val="000000"/>
          <w:sz w:val="20"/>
          <w:szCs w:val="20"/>
        </w:rPr>
        <w:t xml:space="preserve">    </w:t>
      </w:r>
    </w:p>
    <w:p w:rsidR="003248CE" w:rsidRDefault="00C13091" w:rsidP="003248CE">
      <w:pPr>
        <w:ind w:left="180"/>
        <w:jc w:val="both"/>
        <w:rPr>
          <w:rFonts w:ascii="Arial" w:hAnsi="Arial" w:cs="Arial"/>
          <w:color w:val="000000"/>
          <w:sz w:val="20"/>
          <w:szCs w:val="20"/>
        </w:rPr>
      </w:pPr>
      <w:r>
        <w:rPr>
          <w:rFonts w:ascii="Arial" w:hAnsi="Arial" w:cs="Arial"/>
          <w:color w:val="000000"/>
          <w:sz w:val="20"/>
          <w:szCs w:val="20"/>
        </w:rPr>
        <w:t>2</w:t>
      </w:r>
      <w:r w:rsidR="003248CE" w:rsidRPr="00D96D71">
        <w:rPr>
          <w:rFonts w:ascii="Arial" w:hAnsi="Arial" w:cs="Arial"/>
          <w:color w:val="000000"/>
          <w:sz w:val="20"/>
          <w:szCs w:val="20"/>
        </w:rPr>
        <w:t>)</w:t>
      </w:r>
      <w:r w:rsidR="003248CE">
        <w:rPr>
          <w:rFonts w:ascii="Arial" w:hAnsi="Arial" w:cs="Arial"/>
          <w:color w:val="000000"/>
          <w:sz w:val="20"/>
          <w:szCs w:val="20"/>
        </w:rPr>
        <w:t xml:space="preserve"> </w:t>
      </w:r>
      <w:r w:rsidR="003248CE" w:rsidRPr="005B2ACD">
        <w:rPr>
          <w:rFonts w:ascii="Arial" w:hAnsi="Arial" w:cs="Arial"/>
          <w:b/>
          <w:color w:val="000000"/>
          <w:sz w:val="20"/>
          <w:szCs w:val="20"/>
        </w:rPr>
        <w:t>Okres gwarancji</w:t>
      </w:r>
      <w:r w:rsidR="003248CE">
        <w:rPr>
          <w:rFonts w:ascii="Arial" w:hAnsi="Arial" w:cs="Arial"/>
          <w:color w:val="000000"/>
          <w:sz w:val="20"/>
          <w:szCs w:val="20"/>
        </w:rPr>
        <w:t xml:space="preserve"> opisany w Załączniku nr 2</w:t>
      </w:r>
      <w:r w:rsidR="00E7537C">
        <w:rPr>
          <w:rFonts w:ascii="Arial" w:hAnsi="Arial" w:cs="Arial"/>
          <w:color w:val="000000"/>
          <w:sz w:val="20"/>
          <w:szCs w:val="20"/>
        </w:rPr>
        <w:t>-4</w:t>
      </w:r>
    </w:p>
    <w:p w:rsidR="003248CE" w:rsidRDefault="003248CE" w:rsidP="003248CE">
      <w:pPr>
        <w:ind w:left="180"/>
        <w:jc w:val="both"/>
        <w:rPr>
          <w:rFonts w:ascii="Arial" w:hAnsi="Arial" w:cs="Arial"/>
          <w:sz w:val="20"/>
          <w:szCs w:val="20"/>
        </w:rPr>
      </w:pPr>
    </w:p>
    <w:p w:rsidR="003248CE" w:rsidRPr="00D05E1F" w:rsidRDefault="00C13091" w:rsidP="003248CE">
      <w:pPr>
        <w:ind w:firstLine="180"/>
        <w:jc w:val="both"/>
        <w:rPr>
          <w:rFonts w:ascii="Arial" w:hAnsi="Arial" w:cs="Arial"/>
          <w:color w:val="000000"/>
          <w:sz w:val="20"/>
          <w:szCs w:val="20"/>
        </w:rPr>
      </w:pPr>
      <w:r>
        <w:rPr>
          <w:rFonts w:ascii="Arial" w:hAnsi="Arial" w:cs="Arial"/>
          <w:color w:val="000000"/>
          <w:sz w:val="20"/>
          <w:szCs w:val="20"/>
        </w:rPr>
        <w:t>3</w:t>
      </w:r>
      <w:r w:rsidR="003248CE">
        <w:rPr>
          <w:rFonts w:ascii="Arial" w:hAnsi="Arial" w:cs="Arial"/>
          <w:color w:val="000000"/>
          <w:sz w:val="20"/>
          <w:szCs w:val="20"/>
        </w:rPr>
        <w:t xml:space="preserve">) </w:t>
      </w:r>
      <w:r w:rsidR="003248CE" w:rsidRPr="009C11B9">
        <w:rPr>
          <w:rFonts w:ascii="Arial" w:hAnsi="Arial" w:cs="Arial"/>
          <w:b/>
          <w:color w:val="000000"/>
          <w:sz w:val="20"/>
          <w:szCs w:val="20"/>
        </w:rPr>
        <w:t>Termin dostawy</w:t>
      </w:r>
      <w:r w:rsidR="003248CE">
        <w:rPr>
          <w:rFonts w:ascii="Arial" w:hAnsi="Arial" w:cs="Arial"/>
          <w:color w:val="000000"/>
          <w:sz w:val="20"/>
          <w:szCs w:val="20"/>
        </w:rPr>
        <w:t xml:space="preserve"> opisany w Załączniku nr 2</w:t>
      </w:r>
      <w:r w:rsidR="00E7537C">
        <w:rPr>
          <w:rFonts w:ascii="Arial" w:hAnsi="Arial" w:cs="Arial"/>
          <w:color w:val="000000"/>
          <w:sz w:val="20"/>
          <w:szCs w:val="20"/>
        </w:rPr>
        <w:t>-4</w:t>
      </w:r>
    </w:p>
    <w:p w:rsidR="003248CE" w:rsidRPr="00C57F27" w:rsidRDefault="003248CE" w:rsidP="003248CE">
      <w:pPr>
        <w:autoSpaceDE w:val="0"/>
        <w:autoSpaceDN w:val="0"/>
        <w:adjustRightInd w:val="0"/>
        <w:jc w:val="both"/>
        <w:rPr>
          <w:rFonts w:ascii="Arial" w:hAnsi="Arial" w:cs="Arial"/>
          <w:b/>
          <w:color w:val="000000"/>
          <w:sz w:val="20"/>
          <w:szCs w:val="20"/>
        </w:rPr>
      </w:pPr>
    </w:p>
    <w:p w:rsidR="003248CE" w:rsidRDefault="003248CE" w:rsidP="003248CE">
      <w:pPr>
        <w:autoSpaceDE w:val="0"/>
        <w:autoSpaceDN w:val="0"/>
        <w:adjustRightInd w:val="0"/>
        <w:jc w:val="both"/>
        <w:rPr>
          <w:rFonts w:ascii="Arial" w:hAnsi="Arial" w:cs="Arial"/>
          <w:b/>
          <w:color w:val="000000"/>
          <w:sz w:val="20"/>
          <w:szCs w:val="20"/>
        </w:rPr>
      </w:pPr>
      <w:r w:rsidRPr="00C57F27">
        <w:rPr>
          <w:rFonts w:ascii="Arial" w:hAnsi="Arial" w:cs="Arial"/>
          <w:b/>
          <w:color w:val="000000"/>
          <w:sz w:val="20"/>
          <w:szCs w:val="20"/>
        </w:rPr>
        <w:t>Suma punk</w:t>
      </w:r>
      <w:r>
        <w:rPr>
          <w:rFonts w:ascii="Arial" w:hAnsi="Arial" w:cs="Arial"/>
          <w:b/>
          <w:color w:val="000000"/>
          <w:sz w:val="20"/>
          <w:szCs w:val="20"/>
        </w:rPr>
        <w:t xml:space="preserve">tów uzyskanych w kryterium cena, okres gwarancji oraz termin dostawy </w:t>
      </w:r>
      <w:r w:rsidRPr="005D3EA0">
        <w:rPr>
          <w:rFonts w:ascii="Arial" w:hAnsi="Arial" w:cs="Arial"/>
          <w:b/>
          <w:color w:val="000000"/>
          <w:sz w:val="20"/>
          <w:szCs w:val="20"/>
        </w:rPr>
        <w:t>b</w:t>
      </w:r>
      <w:r w:rsidRPr="005D3EA0">
        <w:rPr>
          <w:rFonts w:ascii="Arial" w:eastAsia="TimesNewRoman" w:hAnsi="Arial" w:cs="Arial"/>
          <w:b/>
          <w:color w:val="000000"/>
          <w:sz w:val="20"/>
          <w:szCs w:val="20"/>
        </w:rPr>
        <w:t>ę</w:t>
      </w:r>
      <w:r w:rsidRPr="005D3EA0">
        <w:rPr>
          <w:rFonts w:ascii="Arial" w:hAnsi="Arial" w:cs="Arial"/>
          <w:b/>
          <w:color w:val="000000"/>
          <w:sz w:val="20"/>
          <w:szCs w:val="20"/>
        </w:rPr>
        <w:t>dzie stanowiła całkowit</w:t>
      </w:r>
      <w:r w:rsidRPr="005D3EA0">
        <w:rPr>
          <w:rFonts w:ascii="Arial" w:eastAsia="TimesNewRoman" w:hAnsi="Arial" w:cs="Arial"/>
          <w:b/>
          <w:color w:val="000000"/>
          <w:sz w:val="20"/>
          <w:szCs w:val="20"/>
        </w:rPr>
        <w:t xml:space="preserve">ą </w:t>
      </w:r>
      <w:r w:rsidRPr="005D3EA0">
        <w:rPr>
          <w:rFonts w:ascii="Arial" w:hAnsi="Arial" w:cs="Arial"/>
          <w:b/>
          <w:color w:val="000000"/>
          <w:sz w:val="20"/>
          <w:szCs w:val="20"/>
        </w:rPr>
        <w:t>ilo</w:t>
      </w:r>
      <w:r w:rsidRPr="005D3EA0">
        <w:rPr>
          <w:rFonts w:ascii="Arial" w:eastAsia="TimesNewRoman" w:hAnsi="Arial" w:cs="Arial"/>
          <w:b/>
          <w:color w:val="000000"/>
          <w:sz w:val="20"/>
          <w:szCs w:val="20"/>
        </w:rPr>
        <w:t xml:space="preserve">ść </w:t>
      </w:r>
      <w:r w:rsidRPr="005D3EA0">
        <w:rPr>
          <w:rFonts w:ascii="Arial" w:hAnsi="Arial" w:cs="Arial"/>
          <w:b/>
          <w:color w:val="000000"/>
          <w:sz w:val="20"/>
          <w:szCs w:val="20"/>
        </w:rPr>
        <w:t>punktów, które uzyska oferta.</w:t>
      </w:r>
    </w:p>
    <w:p w:rsidR="003248CE" w:rsidRDefault="003248CE" w:rsidP="003248CE">
      <w:pPr>
        <w:pStyle w:val="NormalnyWeb"/>
        <w:ind w:left="0"/>
        <w:jc w:val="both"/>
        <w:rPr>
          <w:rFonts w:ascii="Arial" w:hAnsi="Arial" w:cs="Arial"/>
          <w:b/>
          <w:color w:val="000000"/>
          <w:sz w:val="20"/>
          <w:szCs w:val="20"/>
          <w:highlight w:val="yellow"/>
          <w:u w:val="single"/>
        </w:rPr>
      </w:pPr>
    </w:p>
    <w:p w:rsidR="003248CE" w:rsidRPr="00FF6273" w:rsidRDefault="003248CE" w:rsidP="003248CE">
      <w:pPr>
        <w:pStyle w:val="NormalnyWeb"/>
        <w:ind w:left="0"/>
        <w:jc w:val="both"/>
        <w:rPr>
          <w:rFonts w:ascii="Arial" w:hAnsi="Arial" w:cs="Arial"/>
          <w:b/>
          <w:color w:val="000000"/>
          <w:sz w:val="20"/>
          <w:szCs w:val="20"/>
          <w:u w:val="single"/>
        </w:rPr>
      </w:pPr>
      <w:r>
        <w:rPr>
          <w:rFonts w:ascii="Arial" w:hAnsi="Arial" w:cs="Arial"/>
          <w:b/>
          <w:color w:val="000000"/>
          <w:sz w:val="20"/>
          <w:szCs w:val="20"/>
          <w:highlight w:val="yellow"/>
          <w:u w:val="single"/>
        </w:rPr>
        <w:t>Zadanie nr 5</w:t>
      </w:r>
      <w:r w:rsidRPr="00FF6273">
        <w:rPr>
          <w:rFonts w:ascii="Arial" w:hAnsi="Arial" w:cs="Arial"/>
          <w:b/>
          <w:color w:val="000000"/>
          <w:sz w:val="20"/>
          <w:szCs w:val="20"/>
          <w:highlight w:val="yellow"/>
          <w:u w:val="single"/>
        </w:rPr>
        <w:t>:</w:t>
      </w:r>
    </w:p>
    <w:p w:rsidR="003248CE" w:rsidRPr="00FF6273" w:rsidRDefault="003248CE" w:rsidP="003248CE">
      <w:pPr>
        <w:pStyle w:val="NormalnyWeb"/>
        <w:ind w:left="0"/>
        <w:jc w:val="both"/>
        <w:rPr>
          <w:rFonts w:ascii="Arial" w:hAnsi="Arial" w:cs="Arial"/>
          <w:color w:val="000000"/>
          <w:sz w:val="20"/>
          <w:szCs w:val="20"/>
        </w:rPr>
      </w:pPr>
    </w:p>
    <w:tbl>
      <w:tblPr>
        <w:tblW w:w="8375" w:type="dxa"/>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18"/>
        <w:gridCol w:w="4608"/>
        <w:gridCol w:w="2949"/>
      </w:tblGrid>
      <w:tr w:rsidR="003248CE" w:rsidRPr="00FF6273" w:rsidTr="00525972">
        <w:trPr>
          <w:trHeight w:val="261"/>
        </w:trPr>
        <w:tc>
          <w:tcPr>
            <w:tcW w:w="818" w:type="dxa"/>
          </w:tcPr>
          <w:p w:rsidR="003248CE" w:rsidRPr="00FF6273" w:rsidRDefault="003248CE" w:rsidP="00525972">
            <w:pPr>
              <w:pStyle w:val="NormalnyWeb"/>
              <w:ind w:left="0"/>
              <w:jc w:val="both"/>
              <w:rPr>
                <w:rFonts w:ascii="Arial" w:hAnsi="Arial" w:cs="Arial"/>
                <w:color w:val="000000"/>
                <w:sz w:val="20"/>
                <w:szCs w:val="20"/>
              </w:rPr>
            </w:pPr>
            <w:r w:rsidRPr="00FF6273">
              <w:rPr>
                <w:rFonts w:ascii="Arial" w:hAnsi="Arial" w:cs="Arial"/>
                <w:color w:val="000000"/>
                <w:sz w:val="20"/>
                <w:szCs w:val="20"/>
              </w:rPr>
              <w:t>L.</w:t>
            </w:r>
            <w:proofErr w:type="gramStart"/>
            <w:r w:rsidRPr="00FF6273">
              <w:rPr>
                <w:rFonts w:ascii="Arial" w:hAnsi="Arial" w:cs="Arial"/>
                <w:color w:val="000000"/>
                <w:sz w:val="20"/>
                <w:szCs w:val="20"/>
              </w:rPr>
              <w:t>p</w:t>
            </w:r>
            <w:proofErr w:type="gramEnd"/>
            <w:r w:rsidRPr="00FF6273">
              <w:rPr>
                <w:rFonts w:ascii="Arial" w:hAnsi="Arial" w:cs="Arial"/>
                <w:color w:val="000000"/>
                <w:sz w:val="20"/>
                <w:szCs w:val="20"/>
              </w:rPr>
              <w:t>.</w:t>
            </w:r>
          </w:p>
        </w:tc>
        <w:tc>
          <w:tcPr>
            <w:tcW w:w="4608" w:type="dxa"/>
          </w:tcPr>
          <w:p w:rsidR="003248CE" w:rsidRPr="00FF6273" w:rsidRDefault="003248CE" w:rsidP="00525972">
            <w:pPr>
              <w:pStyle w:val="NormalnyWeb"/>
              <w:ind w:left="0"/>
              <w:jc w:val="both"/>
              <w:rPr>
                <w:rFonts w:ascii="Arial" w:hAnsi="Arial" w:cs="Arial"/>
                <w:color w:val="000000"/>
                <w:sz w:val="20"/>
                <w:szCs w:val="20"/>
              </w:rPr>
            </w:pPr>
            <w:r w:rsidRPr="00FF6273">
              <w:rPr>
                <w:rFonts w:ascii="Arial" w:hAnsi="Arial" w:cs="Arial"/>
                <w:color w:val="000000"/>
                <w:sz w:val="20"/>
                <w:szCs w:val="20"/>
              </w:rPr>
              <w:t xml:space="preserve">Kryterium </w:t>
            </w:r>
          </w:p>
        </w:tc>
        <w:tc>
          <w:tcPr>
            <w:tcW w:w="2949" w:type="dxa"/>
          </w:tcPr>
          <w:p w:rsidR="003248CE" w:rsidRPr="00FF6273" w:rsidRDefault="003248CE" w:rsidP="00525972">
            <w:pPr>
              <w:pStyle w:val="NormalnyWeb"/>
              <w:ind w:left="0"/>
              <w:jc w:val="both"/>
              <w:rPr>
                <w:rFonts w:ascii="Arial" w:hAnsi="Arial" w:cs="Arial"/>
                <w:color w:val="000000"/>
                <w:sz w:val="20"/>
                <w:szCs w:val="20"/>
              </w:rPr>
            </w:pPr>
          </w:p>
        </w:tc>
      </w:tr>
      <w:tr w:rsidR="003248CE" w:rsidRPr="00FF6273" w:rsidTr="00525972">
        <w:trPr>
          <w:trHeight w:val="261"/>
        </w:trPr>
        <w:tc>
          <w:tcPr>
            <w:tcW w:w="818" w:type="dxa"/>
          </w:tcPr>
          <w:p w:rsidR="003248CE" w:rsidRPr="00FF6273" w:rsidRDefault="003248CE" w:rsidP="00525972">
            <w:pPr>
              <w:pStyle w:val="NormalnyWeb"/>
              <w:ind w:left="0"/>
              <w:jc w:val="both"/>
              <w:rPr>
                <w:rFonts w:ascii="Arial" w:hAnsi="Arial" w:cs="Arial"/>
                <w:color w:val="000000"/>
                <w:sz w:val="20"/>
                <w:szCs w:val="20"/>
              </w:rPr>
            </w:pPr>
            <w:r w:rsidRPr="00FF6273">
              <w:rPr>
                <w:rFonts w:ascii="Arial" w:hAnsi="Arial" w:cs="Arial"/>
                <w:color w:val="000000"/>
                <w:sz w:val="20"/>
                <w:szCs w:val="20"/>
              </w:rPr>
              <w:t>1.</w:t>
            </w:r>
          </w:p>
        </w:tc>
        <w:tc>
          <w:tcPr>
            <w:tcW w:w="4608" w:type="dxa"/>
          </w:tcPr>
          <w:p w:rsidR="003248CE" w:rsidRPr="00FF6273" w:rsidRDefault="003248CE" w:rsidP="00525972">
            <w:pPr>
              <w:pStyle w:val="NormalnyWeb"/>
              <w:ind w:left="0"/>
              <w:jc w:val="both"/>
              <w:rPr>
                <w:rFonts w:ascii="Arial" w:hAnsi="Arial" w:cs="Arial"/>
                <w:color w:val="000000"/>
                <w:sz w:val="20"/>
                <w:szCs w:val="20"/>
              </w:rPr>
            </w:pPr>
            <w:r w:rsidRPr="00FF6273">
              <w:rPr>
                <w:rFonts w:ascii="Arial" w:hAnsi="Arial" w:cs="Arial"/>
                <w:color w:val="000000"/>
                <w:sz w:val="20"/>
                <w:szCs w:val="20"/>
              </w:rPr>
              <w:t>Cena</w:t>
            </w:r>
          </w:p>
        </w:tc>
        <w:tc>
          <w:tcPr>
            <w:tcW w:w="2949" w:type="dxa"/>
          </w:tcPr>
          <w:p w:rsidR="003248CE" w:rsidRPr="00FF6273" w:rsidRDefault="003248CE" w:rsidP="00525972">
            <w:pPr>
              <w:pStyle w:val="NormalnyWeb"/>
              <w:ind w:left="0"/>
              <w:jc w:val="both"/>
              <w:rPr>
                <w:rFonts w:ascii="Arial" w:hAnsi="Arial" w:cs="Arial"/>
                <w:color w:val="000000"/>
                <w:sz w:val="20"/>
                <w:szCs w:val="20"/>
              </w:rPr>
            </w:pPr>
            <w:r w:rsidRPr="00FF6273">
              <w:rPr>
                <w:rFonts w:ascii="Arial" w:hAnsi="Arial" w:cs="Arial"/>
                <w:color w:val="000000"/>
                <w:sz w:val="20"/>
                <w:szCs w:val="20"/>
              </w:rPr>
              <w:t>60%</w:t>
            </w:r>
          </w:p>
        </w:tc>
      </w:tr>
      <w:tr w:rsidR="003248CE" w:rsidRPr="00FF6273" w:rsidTr="00525972">
        <w:trPr>
          <w:trHeight w:val="261"/>
        </w:trPr>
        <w:tc>
          <w:tcPr>
            <w:tcW w:w="818" w:type="dxa"/>
          </w:tcPr>
          <w:p w:rsidR="003248CE" w:rsidRPr="00FF6273" w:rsidRDefault="00C13091" w:rsidP="00525972">
            <w:pPr>
              <w:pStyle w:val="NormalnyWeb"/>
              <w:ind w:left="0"/>
              <w:jc w:val="both"/>
              <w:rPr>
                <w:rFonts w:ascii="Arial" w:hAnsi="Arial" w:cs="Arial"/>
                <w:color w:val="000000"/>
                <w:sz w:val="20"/>
                <w:szCs w:val="20"/>
              </w:rPr>
            </w:pPr>
            <w:r>
              <w:rPr>
                <w:rFonts w:ascii="Arial" w:hAnsi="Arial" w:cs="Arial"/>
                <w:color w:val="000000"/>
                <w:sz w:val="20"/>
                <w:szCs w:val="20"/>
              </w:rPr>
              <w:t>2</w:t>
            </w:r>
            <w:r w:rsidR="003248CE">
              <w:rPr>
                <w:rFonts w:ascii="Arial" w:hAnsi="Arial" w:cs="Arial"/>
                <w:color w:val="000000"/>
                <w:sz w:val="20"/>
                <w:szCs w:val="20"/>
              </w:rPr>
              <w:t>.</w:t>
            </w:r>
          </w:p>
        </w:tc>
        <w:tc>
          <w:tcPr>
            <w:tcW w:w="4608" w:type="dxa"/>
          </w:tcPr>
          <w:p w:rsidR="003248CE" w:rsidRDefault="00E7537C" w:rsidP="00E7537C">
            <w:pPr>
              <w:pStyle w:val="NormalnyWeb"/>
              <w:ind w:left="0"/>
              <w:jc w:val="both"/>
              <w:rPr>
                <w:rFonts w:ascii="Arial" w:hAnsi="Arial" w:cs="Arial"/>
                <w:color w:val="000000"/>
                <w:sz w:val="20"/>
                <w:szCs w:val="20"/>
              </w:rPr>
            </w:pPr>
            <w:r>
              <w:rPr>
                <w:rFonts w:ascii="Arial" w:hAnsi="Arial" w:cs="Arial"/>
                <w:color w:val="000000"/>
                <w:sz w:val="20"/>
                <w:szCs w:val="20"/>
              </w:rPr>
              <w:t>Okres gwarancji</w:t>
            </w:r>
            <w:r w:rsidRPr="00FF6273">
              <w:rPr>
                <w:rFonts w:ascii="Arial" w:hAnsi="Arial" w:cs="Arial"/>
                <w:color w:val="000000"/>
                <w:sz w:val="20"/>
                <w:szCs w:val="20"/>
              </w:rPr>
              <w:t xml:space="preserve"> </w:t>
            </w:r>
          </w:p>
        </w:tc>
        <w:tc>
          <w:tcPr>
            <w:tcW w:w="2949" w:type="dxa"/>
          </w:tcPr>
          <w:p w:rsidR="003248CE" w:rsidRPr="00FF6273" w:rsidRDefault="00E7537C" w:rsidP="00525972">
            <w:pPr>
              <w:pStyle w:val="NormalnyWeb"/>
              <w:ind w:left="0"/>
              <w:jc w:val="both"/>
              <w:rPr>
                <w:rFonts w:ascii="Arial" w:hAnsi="Arial" w:cs="Arial"/>
                <w:color w:val="000000"/>
                <w:sz w:val="20"/>
                <w:szCs w:val="20"/>
              </w:rPr>
            </w:pPr>
            <w:r>
              <w:rPr>
                <w:rFonts w:ascii="Arial" w:hAnsi="Arial" w:cs="Arial"/>
                <w:color w:val="000000"/>
                <w:sz w:val="20"/>
                <w:szCs w:val="20"/>
              </w:rPr>
              <w:t>2</w:t>
            </w:r>
            <w:r w:rsidR="003248CE">
              <w:rPr>
                <w:rFonts w:ascii="Arial" w:hAnsi="Arial" w:cs="Arial"/>
                <w:color w:val="000000"/>
                <w:sz w:val="20"/>
                <w:szCs w:val="20"/>
              </w:rPr>
              <w:t>0%</w:t>
            </w:r>
          </w:p>
        </w:tc>
      </w:tr>
      <w:tr w:rsidR="00E7537C" w:rsidRPr="00FF6273" w:rsidTr="00525972">
        <w:trPr>
          <w:trHeight w:val="261"/>
        </w:trPr>
        <w:tc>
          <w:tcPr>
            <w:tcW w:w="818" w:type="dxa"/>
          </w:tcPr>
          <w:p w:rsidR="00E7537C" w:rsidRDefault="00E7537C" w:rsidP="00525972">
            <w:pPr>
              <w:pStyle w:val="NormalnyWeb"/>
              <w:ind w:left="0"/>
              <w:jc w:val="both"/>
              <w:rPr>
                <w:rFonts w:ascii="Arial" w:hAnsi="Arial" w:cs="Arial"/>
                <w:color w:val="000000"/>
                <w:sz w:val="20"/>
                <w:szCs w:val="20"/>
              </w:rPr>
            </w:pPr>
            <w:r>
              <w:rPr>
                <w:rFonts w:ascii="Arial" w:hAnsi="Arial" w:cs="Arial"/>
                <w:color w:val="000000"/>
                <w:sz w:val="20"/>
                <w:szCs w:val="20"/>
              </w:rPr>
              <w:t>3</w:t>
            </w:r>
          </w:p>
        </w:tc>
        <w:tc>
          <w:tcPr>
            <w:tcW w:w="4608" w:type="dxa"/>
          </w:tcPr>
          <w:p w:rsidR="00E7537C" w:rsidRDefault="00E7537C" w:rsidP="00525972">
            <w:pPr>
              <w:pStyle w:val="NormalnyWeb"/>
              <w:ind w:left="0"/>
              <w:jc w:val="both"/>
              <w:rPr>
                <w:rFonts w:ascii="Arial" w:hAnsi="Arial" w:cs="Arial"/>
                <w:color w:val="000000"/>
                <w:sz w:val="20"/>
                <w:szCs w:val="20"/>
              </w:rPr>
            </w:pPr>
            <w:r>
              <w:rPr>
                <w:rFonts w:ascii="Arial" w:hAnsi="Arial" w:cs="Arial"/>
                <w:color w:val="000000"/>
                <w:sz w:val="20"/>
                <w:szCs w:val="20"/>
              </w:rPr>
              <w:t>Termin dostawy</w:t>
            </w:r>
          </w:p>
        </w:tc>
        <w:tc>
          <w:tcPr>
            <w:tcW w:w="2949" w:type="dxa"/>
          </w:tcPr>
          <w:p w:rsidR="00E7537C" w:rsidRDefault="00E7537C" w:rsidP="00525972">
            <w:pPr>
              <w:pStyle w:val="NormalnyWeb"/>
              <w:ind w:left="0"/>
              <w:jc w:val="both"/>
              <w:rPr>
                <w:rFonts w:ascii="Arial" w:hAnsi="Arial" w:cs="Arial"/>
                <w:color w:val="000000"/>
                <w:sz w:val="20"/>
                <w:szCs w:val="20"/>
              </w:rPr>
            </w:pPr>
            <w:r>
              <w:rPr>
                <w:rFonts w:ascii="Arial" w:hAnsi="Arial" w:cs="Arial"/>
                <w:color w:val="000000"/>
                <w:sz w:val="20"/>
                <w:szCs w:val="20"/>
              </w:rPr>
              <w:t>20%</w:t>
            </w:r>
          </w:p>
        </w:tc>
      </w:tr>
    </w:tbl>
    <w:p w:rsidR="003248CE" w:rsidRPr="00FF6273" w:rsidRDefault="003248CE" w:rsidP="003248CE">
      <w:pPr>
        <w:pStyle w:val="NormalnyWeb"/>
        <w:ind w:left="0"/>
        <w:jc w:val="both"/>
        <w:rPr>
          <w:rFonts w:ascii="Arial" w:hAnsi="Arial" w:cs="Arial"/>
          <w:color w:val="000000"/>
          <w:sz w:val="20"/>
          <w:szCs w:val="20"/>
        </w:rPr>
      </w:pPr>
    </w:p>
    <w:p w:rsidR="003248CE" w:rsidRPr="00FF6273" w:rsidRDefault="003248CE" w:rsidP="003248CE">
      <w:pPr>
        <w:jc w:val="both"/>
        <w:rPr>
          <w:rFonts w:ascii="Arial" w:hAnsi="Arial" w:cs="Arial"/>
          <w:color w:val="000000"/>
          <w:sz w:val="20"/>
          <w:szCs w:val="20"/>
          <w:u w:val="single"/>
        </w:rPr>
      </w:pPr>
      <w:r w:rsidRPr="00FF6273">
        <w:rPr>
          <w:rFonts w:ascii="Arial" w:hAnsi="Arial" w:cs="Arial"/>
          <w:color w:val="000000"/>
          <w:sz w:val="20"/>
          <w:szCs w:val="20"/>
          <w:u w:val="single"/>
        </w:rPr>
        <w:t>Zasady punktacji:</w:t>
      </w:r>
    </w:p>
    <w:p w:rsidR="003248CE" w:rsidRPr="00FF6273" w:rsidRDefault="003248CE" w:rsidP="003248CE">
      <w:pPr>
        <w:pStyle w:val="NormalnyWeb"/>
        <w:ind w:left="0"/>
        <w:jc w:val="both"/>
        <w:rPr>
          <w:rFonts w:ascii="Arial" w:hAnsi="Arial" w:cs="Arial"/>
          <w:color w:val="000000"/>
          <w:sz w:val="20"/>
          <w:szCs w:val="20"/>
        </w:rPr>
      </w:pPr>
      <w:r w:rsidRPr="00FF6273">
        <w:rPr>
          <w:rFonts w:ascii="Arial" w:hAnsi="Arial" w:cs="Arial"/>
          <w:color w:val="000000"/>
          <w:sz w:val="20"/>
          <w:szCs w:val="20"/>
        </w:rPr>
        <w:t xml:space="preserve">    1) </w:t>
      </w:r>
      <w:r w:rsidRPr="00FF6273">
        <w:rPr>
          <w:rFonts w:ascii="Arial" w:hAnsi="Arial" w:cs="Arial"/>
          <w:b/>
          <w:color w:val="000000"/>
          <w:sz w:val="20"/>
          <w:szCs w:val="20"/>
        </w:rPr>
        <w:t xml:space="preserve">Cena </w:t>
      </w:r>
    </w:p>
    <w:p w:rsidR="003248CE" w:rsidRPr="00C13091" w:rsidRDefault="003248CE" w:rsidP="00C13091">
      <w:pPr>
        <w:pStyle w:val="NormalnyWeb"/>
        <w:ind w:left="0"/>
        <w:jc w:val="both"/>
        <w:rPr>
          <w:rFonts w:ascii="Arial" w:hAnsi="Arial" w:cs="Arial"/>
          <w:b/>
          <w:color w:val="000000"/>
          <w:sz w:val="20"/>
          <w:szCs w:val="20"/>
        </w:rPr>
      </w:pPr>
      <w:r w:rsidRPr="00FF6273">
        <w:rPr>
          <w:rFonts w:ascii="Arial" w:hAnsi="Arial" w:cs="Arial"/>
          <w:color w:val="000000"/>
          <w:sz w:val="20"/>
          <w:szCs w:val="20"/>
        </w:rPr>
        <w:t>C=</w:t>
      </w:r>
      <w:r w:rsidRPr="00FF6273">
        <w:rPr>
          <w:rFonts w:ascii="Arial" w:hAnsi="Arial" w:cs="Arial"/>
          <w:b/>
          <w:color w:val="000000"/>
          <w:sz w:val="20"/>
          <w:szCs w:val="20"/>
        </w:rPr>
        <w:t xml:space="preserve"> </w:t>
      </w:r>
      <w:r w:rsidRPr="00FF6273">
        <w:rPr>
          <w:rFonts w:ascii="Arial" w:hAnsi="Arial" w:cs="Arial"/>
          <w:color w:val="000000"/>
          <w:sz w:val="20"/>
          <w:szCs w:val="20"/>
        </w:rPr>
        <w:t>cena oferty z najniższą ceną / cena oferty badanej x 60</w:t>
      </w:r>
    </w:p>
    <w:p w:rsidR="003248CE" w:rsidRDefault="003248CE" w:rsidP="003248CE">
      <w:pPr>
        <w:ind w:firstLine="180"/>
        <w:jc w:val="both"/>
        <w:rPr>
          <w:rFonts w:ascii="Arial" w:hAnsi="Arial" w:cs="Arial"/>
          <w:color w:val="000000"/>
          <w:sz w:val="20"/>
          <w:szCs w:val="20"/>
        </w:rPr>
      </w:pPr>
    </w:p>
    <w:p w:rsidR="00E7537C" w:rsidRDefault="00E7537C" w:rsidP="00E7537C">
      <w:pPr>
        <w:ind w:left="180"/>
        <w:jc w:val="both"/>
        <w:rPr>
          <w:rFonts w:ascii="Arial" w:hAnsi="Arial" w:cs="Arial"/>
          <w:color w:val="000000"/>
          <w:sz w:val="20"/>
          <w:szCs w:val="20"/>
        </w:rPr>
      </w:pPr>
      <w:r>
        <w:rPr>
          <w:rFonts w:ascii="Arial" w:hAnsi="Arial" w:cs="Arial"/>
          <w:color w:val="000000"/>
          <w:sz w:val="20"/>
          <w:szCs w:val="20"/>
        </w:rPr>
        <w:t>2</w:t>
      </w:r>
      <w:r w:rsidRPr="00D96D71">
        <w:rPr>
          <w:rFonts w:ascii="Arial" w:hAnsi="Arial" w:cs="Arial"/>
          <w:color w:val="000000"/>
          <w:sz w:val="20"/>
          <w:szCs w:val="20"/>
        </w:rPr>
        <w:t>)</w:t>
      </w:r>
      <w:r>
        <w:rPr>
          <w:rFonts w:ascii="Arial" w:hAnsi="Arial" w:cs="Arial"/>
          <w:color w:val="000000"/>
          <w:sz w:val="20"/>
          <w:szCs w:val="20"/>
        </w:rPr>
        <w:t xml:space="preserve"> </w:t>
      </w:r>
      <w:r w:rsidRPr="005B2ACD">
        <w:rPr>
          <w:rFonts w:ascii="Arial" w:hAnsi="Arial" w:cs="Arial"/>
          <w:b/>
          <w:color w:val="000000"/>
          <w:sz w:val="20"/>
          <w:szCs w:val="20"/>
        </w:rPr>
        <w:t>Okres gwarancji</w:t>
      </w:r>
      <w:r>
        <w:rPr>
          <w:rFonts w:ascii="Arial" w:hAnsi="Arial" w:cs="Arial"/>
          <w:color w:val="000000"/>
          <w:sz w:val="20"/>
          <w:szCs w:val="20"/>
        </w:rPr>
        <w:t xml:space="preserve"> opisany w Załączniku nr 2-5</w:t>
      </w:r>
    </w:p>
    <w:p w:rsidR="00E7537C" w:rsidRDefault="00E7537C" w:rsidP="00E7537C">
      <w:pPr>
        <w:ind w:left="180"/>
        <w:jc w:val="both"/>
        <w:rPr>
          <w:rFonts w:ascii="Arial" w:hAnsi="Arial" w:cs="Arial"/>
          <w:sz w:val="20"/>
          <w:szCs w:val="20"/>
        </w:rPr>
      </w:pPr>
    </w:p>
    <w:p w:rsidR="00E7537C" w:rsidRPr="00D05E1F" w:rsidRDefault="00E7537C" w:rsidP="00E7537C">
      <w:pPr>
        <w:ind w:firstLine="180"/>
        <w:jc w:val="both"/>
        <w:rPr>
          <w:rFonts w:ascii="Arial" w:hAnsi="Arial" w:cs="Arial"/>
          <w:color w:val="000000"/>
          <w:sz w:val="20"/>
          <w:szCs w:val="20"/>
        </w:rPr>
      </w:pPr>
      <w:r>
        <w:rPr>
          <w:rFonts w:ascii="Arial" w:hAnsi="Arial" w:cs="Arial"/>
          <w:color w:val="000000"/>
          <w:sz w:val="20"/>
          <w:szCs w:val="20"/>
        </w:rPr>
        <w:t xml:space="preserve">3) </w:t>
      </w:r>
      <w:r w:rsidRPr="009C11B9">
        <w:rPr>
          <w:rFonts w:ascii="Arial" w:hAnsi="Arial" w:cs="Arial"/>
          <w:b/>
          <w:color w:val="000000"/>
          <w:sz w:val="20"/>
          <w:szCs w:val="20"/>
        </w:rPr>
        <w:t>Termin dostawy</w:t>
      </w:r>
      <w:r>
        <w:rPr>
          <w:rFonts w:ascii="Arial" w:hAnsi="Arial" w:cs="Arial"/>
          <w:color w:val="000000"/>
          <w:sz w:val="20"/>
          <w:szCs w:val="20"/>
        </w:rPr>
        <w:t xml:space="preserve"> opisany w Załączniku nr 2-5</w:t>
      </w:r>
    </w:p>
    <w:p w:rsidR="00E7537C" w:rsidRPr="00C57F27" w:rsidRDefault="00E7537C" w:rsidP="00E7537C">
      <w:pPr>
        <w:autoSpaceDE w:val="0"/>
        <w:autoSpaceDN w:val="0"/>
        <w:adjustRightInd w:val="0"/>
        <w:jc w:val="both"/>
        <w:rPr>
          <w:rFonts w:ascii="Arial" w:hAnsi="Arial" w:cs="Arial"/>
          <w:b/>
          <w:color w:val="000000"/>
          <w:sz w:val="20"/>
          <w:szCs w:val="20"/>
        </w:rPr>
      </w:pPr>
    </w:p>
    <w:p w:rsidR="00E7537C" w:rsidRDefault="00E7537C" w:rsidP="00E7537C">
      <w:pPr>
        <w:autoSpaceDE w:val="0"/>
        <w:autoSpaceDN w:val="0"/>
        <w:adjustRightInd w:val="0"/>
        <w:jc w:val="both"/>
        <w:rPr>
          <w:rFonts w:ascii="Arial" w:hAnsi="Arial" w:cs="Arial"/>
          <w:b/>
          <w:color w:val="000000"/>
          <w:sz w:val="20"/>
          <w:szCs w:val="20"/>
        </w:rPr>
      </w:pPr>
      <w:r w:rsidRPr="00C57F27">
        <w:rPr>
          <w:rFonts w:ascii="Arial" w:hAnsi="Arial" w:cs="Arial"/>
          <w:b/>
          <w:color w:val="000000"/>
          <w:sz w:val="20"/>
          <w:szCs w:val="20"/>
        </w:rPr>
        <w:t>Suma punk</w:t>
      </w:r>
      <w:r>
        <w:rPr>
          <w:rFonts w:ascii="Arial" w:hAnsi="Arial" w:cs="Arial"/>
          <w:b/>
          <w:color w:val="000000"/>
          <w:sz w:val="20"/>
          <w:szCs w:val="20"/>
        </w:rPr>
        <w:t xml:space="preserve">tów uzyskanych w kryterium cena, okres gwarancji oraz termin dostawy </w:t>
      </w:r>
      <w:r w:rsidRPr="005D3EA0">
        <w:rPr>
          <w:rFonts w:ascii="Arial" w:hAnsi="Arial" w:cs="Arial"/>
          <w:b/>
          <w:color w:val="000000"/>
          <w:sz w:val="20"/>
          <w:szCs w:val="20"/>
        </w:rPr>
        <w:t>b</w:t>
      </w:r>
      <w:r w:rsidRPr="005D3EA0">
        <w:rPr>
          <w:rFonts w:ascii="Arial" w:eastAsia="TimesNewRoman" w:hAnsi="Arial" w:cs="Arial"/>
          <w:b/>
          <w:color w:val="000000"/>
          <w:sz w:val="20"/>
          <w:szCs w:val="20"/>
        </w:rPr>
        <w:t>ę</w:t>
      </w:r>
      <w:r w:rsidRPr="005D3EA0">
        <w:rPr>
          <w:rFonts w:ascii="Arial" w:hAnsi="Arial" w:cs="Arial"/>
          <w:b/>
          <w:color w:val="000000"/>
          <w:sz w:val="20"/>
          <w:szCs w:val="20"/>
        </w:rPr>
        <w:t>dzie stanowiła całkowit</w:t>
      </w:r>
      <w:r w:rsidRPr="005D3EA0">
        <w:rPr>
          <w:rFonts w:ascii="Arial" w:eastAsia="TimesNewRoman" w:hAnsi="Arial" w:cs="Arial"/>
          <w:b/>
          <w:color w:val="000000"/>
          <w:sz w:val="20"/>
          <w:szCs w:val="20"/>
        </w:rPr>
        <w:t xml:space="preserve">ą </w:t>
      </w:r>
      <w:r w:rsidRPr="005D3EA0">
        <w:rPr>
          <w:rFonts w:ascii="Arial" w:hAnsi="Arial" w:cs="Arial"/>
          <w:b/>
          <w:color w:val="000000"/>
          <w:sz w:val="20"/>
          <w:szCs w:val="20"/>
        </w:rPr>
        <w:t>ilo</w:t>
      </w:r>
      <w:r w:rsidRPr="005D3EA0">
        <w:rPr>
          <w:rFonts w:ascii="Arial" w:eastAsia="TimesNewRoman" w:hAnsi="Arial" w:cs="Arial"/>
          <w:b/>
          <w:color w:val="000000"/>
          <w:sz w:val="20"/>
          <w:szCs w:val="20"/>
        </w:rPr>
        <w:t xml:space="preserve">ść </w:t>
      </w:r>
      <w:r w:rsidRPr="005D3EA0">
        <w:rPr>
          <w:rFonts w:ascii="Arial" w:hAnsi="Arial" w:cs="Arial"/>
          <w:b/>
          <w:color w:val="000000"/>
          <w:sz w:val="20"/>
          <w:szCs w:val="20"/>
        </w:rPr>
        <w:t>punktów, które uzyska oferta.</w:t>
      </w:r>
    </w:p>
    <w:p w:rsidR="003248CE" w:rsidRDefault="003248CE" w:rsidP="003248CE">
      <w:pPr>
        <w:pStyle w:val="NormalnyWeb"/>
        <w:ind w:left="0"/>
        <w:jc w:val="both"/>
        <w:rPr>
          <w:rFonts w:ascii="Arial" w:hAnsi="Arial" w:cs="Arial"/>
          <w:color w:val="000000"/>
          <w:sz w:val="20"/>
          <w:szCs w:val="20"/>
        </w:rPr>
      </w:pPr>
    </w:p>
    <w:p w:rsidR="00B11A2C" w:rsidRDefault="00B11A2C" w:rsidP="00B11A2C">
      <w:pPr>
        <w:pStyle w:val="NormalnyWeb"/>
        <w:ind w:left="0"/>
        <w:jc w:val="both"/>
        <w:rPr>
          <w:rFonts w:ascii="Arial" w:hAnsi="Arial" w:cs="Arial"/>
          <w:b/>
          <w:color w:val="000000"/>
          <w:sz w:val="20"/>
          <w:szCs w:val="20"/>
          <w:highlight w:val="yellow"/>
          <w:u w:val="single"/>
        </w:rPr>
      </w:pPr>
    </w:p>
    <w:p w:rsidR="00B11A2C" w:rsidRPr="00FF6273" w:rsidRDefault="00B11A2C" w:rsidP="00B11A2C">
      <w:pPr>
        <w:pStyle w:val="NormalnyWeb"/>
        <w:ind w:left="0"/>
        <w:jc w:val="both"/>
        <w:rPr>
          <w:rFonts w:ascii="Arial" w:hAnsi="Arial" w:cs="Arial"/>
          <w:b/>
          <w:color w:val="000000"/>
          <w:sz w:val="20"/>
          <w:szCs w:val="20"/>
          <w:u w:val="single"/>
        </w:rPr>
      </w:pPr>
      <w:r>
        <w:rPr>
          <w:rFonts w:ascii="Arial" w:hAnsi="Arial" w:cs="Arial"/>
          <w:b/>
          <w:color w:val="000000"/>
          <w:sz w:val="20"/>
          <w:szCs w:val="20"/>
          <w:highlight w:val="yellow"/>
          <w:u w:val="single"/>
        </w:rPr>
        <w:t>Zadanie nr 6</w:t>
      </w:r>
      <w:r w:rsidRPr="00FF6273">
        <w:rPr>
          <w:rFonts w:ascii="Arial" w:hAnsi="Arial" w:cs="Arial"/>
          <w:b/>
          <w:color w:val="000000"/>
          <w:sz w:val="20"/>
          <w:szCs w:val="20"/>
          <w:highlight w:val="yellow"/>
          <w:u w:val="single"/>
        </w:rPr>
        <w:t>:</w:t>
      </w:r>
    </w:p>
    <w:p w:rsidR="00B11A2C" w:rsidRPr="00FF6273" w:rsidRDefault="00B11A2C" w:rsidP="00B11A2C">
      <w:pPr>
        <w:pStyle w:val="NormalnyWeb"/>
        <w:ind w:left="0"/>
        <w:jc w:val="both"/>
        <w:rPr>
          <w:rFonts w:ascii="Arial" w:hAnsi="Arial" w:cs="Arial"/>
          <w:color w:val="000000"/>
          <w:sz w:val="20"/>
          <w:szCs w:val="20"/>
        </w:rPr>
      </w:pPr>
    </w:p>
    <w:tbl>
      <w:tblPr>
        <w:tblW w:w="8375" w:type="dxa"/>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18"/>
        <w:gridCol w:w="4608"/>
        <w:gridCol w:w="2949"/>
      </w:tblGrid>
      <w:tr w:rsidR="00B11A2C" w:rsidRPr="00FF6273" w:rsidTr="00525972">
        <w:trPr>
          <w:trHeight w:val="261"/>
        </w:trPr>
        <w:tc>
          <w:tcPr>
            <w:tcW w:w="818" w:type="dxa"/>
          </w:tcPr>
          <w:p w:rsidR="00B11A2C" w:rsidRPr="00FF6273" w:rsidRDefault="00B11A2C" w:rsidP="00525972">
            <w:pPr>
              <w:pStyle w:val="NormalnyWeb"/>
              <w:ind w:left="0"/>
              <w:jc w:val="both"/>
              <w:rPr>
                <w:rFonts w:ascii="Arial" w:hAnsi="Arial" w:cs="Arial"/>
                <w:color w:val="000000"/>
                <w:sz w:val="20"/>
                <w:szCs w:val="20"/>
              </w:rPr>
            </w:pPr>
            <w:r w:rsidRPr="00FF6273">
              <w:rPr>
                <w:rFonts w:ascii="Arial" w:hAnsi="Arial" w:cs="Arial"/>
                <w:color w:val="000000"/>
                <w:sz w:val="20"/>
                <w:szCs w:val="20"/>
              </w:rPr>
              <w:t>L.</w:t>
            </w:r>
            <w:proofErr w:type="gramStart"/>
            <w:r w:rsidRPr="00FF6273">
              <w:rPr>
                <w:rFonts w:ascii="Arial" w:hAnsi="Arial" w:cs="Arial"/>
                <w:color w:val="000000"/>
                <w:sz w:val="20"/>
                <w:szCs w:val="20"/>
              </w:rPr>
              <w:t>p</w:t>
            </w:r>
            <w:proofErr w:type="gramEnd"/>
            <w:r w:rsidRPr="00FF6273">
              <w:rPr>
                <w:rFonts w:ascii="Arial" w:hAnsi="Arial" w:cs="Arial"/>
                <w:color w:val="000000"/>
                <w:sz w:val="20"/>
                <w:szCs w:val="20"/>
              </w:rPr>
              <w:t>.</w:t>
            </w:r>
          </w:p>
        </w:tc>
        <w:tc>
          <w:tcPr>
            <w:tcW w:w="4608" w:type="dxa"/>
          </w:tcPr>
          <w:p w:rsidR="00B11A2C" w:rsidRPr="00FF6273" w:rsidRDefault="00B11A2C" w:rsidP="00525972">
            <w:pPr>
              <w:pStyle w:val="NormalnyWeb"/>
              <w:ind w:left="0"/>
              <w:jc w:val="both"/>
              <w:rPr>
                <w:rFonts w:ascii="Arial" w:hAnsi="Arial" w:cs="Arial"/>
                <w:color w:val="000000"/>
                <w:sz w:val="20"/>
                <w:szCs w:val="20"/>
              </w:rPr>
            </w:pPr>
            <w:r w:rsidRPr="00FF6273">
              <w:rPr>
                <w:rFonts w:ascii="Arial" w:hAnsi="Arial" w:cs="Arial"/>
                <w:color w:val="000000"/>
                <w:sz w:val="20"/>
                <w:szCs w:val="20"/>
              </w:rPr>
              <w:t xml:space="preserve">Kryterium </w:t>
            </w:r>
          </w:p>
        </w:tc>
        <w:tc>
          <w:tcPr>
            <w:tcW w:w="2949" w:type="dxa"/>
          </w:tcPr>
          <w:p w:rsidR="00B11A2C" w:rsidRPr="00FF6273" w:rsidRDefault="00B11A2C" w:rsidP="00525972">
            <w:pPr>
              <w:pStyle w:val="NormalnyWeb"/>
              <w:ind w:left="0"/>
              <w:jc w:val="both"/>
              <w:rPr>
                <w:rFonts w:ascii="Arial" w:hAnsi="Arial" w:cs="Arial"/>
                <w:color w:val="000000"/>
                <w:sz w:val="20"/>
                <w:szCs w:val="20"/>
              </w:rPr>
            </w:pPr>
          </w:p>
        </w:tc>
      </w:tr>
      <w:tr w:rsidR="00B11A2C" w:rsidRPr="00FF6273" w:rsidTr="00525972">
        <w:trPr>
          <w:trHeight w:val="261"/>
        </w:trPr>
        <w:tc>
          <w:tcPr>
            <w:tcW w:w="818" w:type="dxa"/>
          </w:tcPr>
          <w:p w:rsidR="00B11A2C" w:rsidRPr="00FF6273" w:rsidRDefault="00B11A2C" w:rsidP="00525972">
            <w:pPr>
              <w:pStyle w:val="NormalnyWeb"/>
              <w:ind w:left="0"/>
              <w:jc w:val="both"/>
              <w:rPr>
                <w:rFonts w:ascii="Arial" w:hAnsi="Arial" w:cs="Arial"/>
                <w:color w:val="000000"/>
                <w:sz w:val="20"/>
                <w:szCs w:val="20"/>
              </w:rPr>
            </w:pPr>
            <w:r w:rsidRPr="00FF6273">
              <w:rPr>
                <w:rFonts w:ascii="Arial" w:hAnsi="Arial" w:cs="Arial"/>
                <w:color w:val="000000"/>
                <w:sz w:val="20"/>
                <w:szCs w:val="20"/>
              </w:rPr>
              <w:t>1.</w:t>
            </w:r>
          </w:p>
        </w:tc>
        <w:tc>
          <w:tcPr>
            <w:tcW w:w="4608" w:type="dxa"/>
          </w:tcPr>
          <w:p w:rsidR="00B11A2C" w:rsidRPr="00FF6273" w:rsidRDefault="00B11A2C" w:rsidP="00525972">
            <w:pPr>
              <w:pStyle w:val="NormalnyWeb"/>
              <w:ind w:left="0"/>
              <w:jc w:val="both"/>
              <w:rPr>
                <w:rFonts w:ascii="Arial" w:hAnsi="Arial" w:cs="Arial"/>
                <w:color w:val="000000"/>
                <w:sz w:val="20"/>
                <w:szCs w:val="20"/>
              </w:rPr>
            </w:pPr>
            <w:r w:rsidRPr="00FF6273">
              <w:rPr>
                <w:rFonts w:ascii="Arial" w:hAnsi="Arial" w:cs="Arial"/>
                <w:color w:val="000000"/>
                <w:sz w:val="20"/>
                <w:szCs w:val="20"/>
              </w:rPr>
              <w:t>Cena</w:t>
            </w:r>
          </w:p>
        </w:tc>
        <w:tc>
          <w:tcPr>
            <w:tcW w:w="2949" w:type="dxa"/>
          </w:tcPr>
          <w:p w:rsidR="00B11A2C" w:rsidRPr="00FF6273" w:rsidRDefault="00B11A2C" w:rsidP="00525972">
            <w:pPr>
              <w:pStyle w:val="NormalnyWeb"/>
              <w:ind w:left="0"/>
              <w:jc w:val="both"/>
              <w:rPr>
                <w:rFonts w:ascii="Arial" w:hAnsi="Arial" w:cs="Arial"/>
                <w:color w:val="000000"/>
                <w:sz w:val="20"/>
                <w:szCs w:val="20"/>
              </w:rPr>
            </w:pPr>
            <w:r w:rsidRPr="00FF6273">
              <w:rPr>
                <w:rFonts w:ascii="Arial" w:hAnsi="Arial" w:cs="Arial"/>
                <w:color w:val="000000"/>
                <w:sz w:val="20"/>
                <w:szCs w:val="20"/>
              </w:rPr>
              <w:t>60%</w:t>
            </w:r>
          </w:p>
        </w:tc>
      </w:tr>
      <w:tr w:rsidR="00B11A2C" w:rsidRPr="00FF6273" w:rsidTr="00525972">
        <w:trPr>
          <w:trHeight w:val="261"/>
        </w:trPr>
        <w:tc>
          <w:tcPr>
            <w:tcW w:w="818" w:type="dxa"/>
          </w:tcPr>
          <w:p w:rsidR="00B11A2C" w:rsidRPr="00FF6273" w:rsidRDefault="00B11A2C" w:rsidP="00525972">
            <w:pPr>
              <w:pStyle w:val="NormalnyWeb"/>
              <w:ind w:left="0"/>
              <w:jc w:val="both"/>
              <w:rPr>
                <w:rFonts w:ascii="Arial" w:hAnsi="Arial" w:cs="Arial"/>
                <w:color w:val="000000"/>
                <w:sz w:val="20"/>
                <w:szCs w:val="20"/>
              </w:rPr>
            </w:pPr>
            <w:r w:rsidRPr="00FF6273">
              <w:rPr>
                <w:rFonts w:ascii="Arial" w:hAnsi="Arial" w:cs="Arial"/>
                <w:color w:val="000000"/>
                <w:sz w:val="20"/>
                <w:szCs w:val="20"/>
              </w:rPr>
              <w:t>2.</w:t>
            </w:r>
          </w:p>
        </w:tc>
        <w:tc>
          <w:tcPr>
            <w:tcW w:w="4608" w:type="dxa"/>
          </w:tcPr>
          <w:p w:rsidR="00B11A2C" w:rsidRPr="00FF6273" w:rsidRDefault="00E7537C" w:rsidP="00525972">
            <w:pPr>
              <w:pStyle w:val="NormalnyWeb"/>
              <w:ind w:left="0"/>
              <w:jc w:val="both"/>
              <w:rPr>
                <w:rFonts w:ascii="Arial" w:hAnsi="Arial" w:cs="Arial"/>
                <w:color w:val="000000"/>
                <w:sz w:val="20"/>
                <w:szCs w:val="20"/>
              </w:rPr>
            </w:pPr>
            <w:r>
              <w:rPr>
                <w:rFonts w:ascii="Arial" w:hAnsi="Arial" w:cs="Arial"/>
                <w:color w:val="000000"/>
                <w:sz w:val="20"/>
                <w:szCs w:val="20"/>
              </w:rPr>
              <w:t>Termin dostawy</w:t>
            </w:r>
          </w:p>
        </w:tc>
        <w:tc>
          <w:tcPr>
            <w:tcW w:w="2949" w:type="dxa"/>
          </w:tcPr>
          <w:p w:rsidR="00B11A2C" w:rsidRPr="00FF6273" w:rsidRDefault="00C13091" w:rsidP="00525972">
            <w:pPr>
              <w:pStyle w:val="NormalnyWeb"/>
              <w:ind w:left="0"/>
              <w:jc w:val="both"/>
              <w:rPr>
                <w:rFonts w:ascii="Arial" w:hAnsi="Arial" w:cs="Arial"/>
                <w:color w:val="000000"/>
                <w:sz w:val="20"/>
                <w:szCs w:val="20"/>
              </w:rPr>
            </w:pPr>
            <w:r>
              <w:rPr>
                <w:rFonts w:ascii="Arial" w:hAnsi="Arial" w:cs="Arial"/>
                <w:color w:val="000000"/>
                <w:sz w:val="20"/>
                <w:szCs w:val="20"/>
              </w:rPr>
              <w:t>2</w:t>
            </w:r>
            <w:r w:rsidR="00B11A2C" w:rsidRPr="00FF6273">
              <w:rPr>
                <w:rFonts w:ascii="Arial" w:hAnsi="Arial" w:cs="Arial"/>
                <w:color w:val="000000"/>
                <w:sz w:val="20"/>
                <w:szCs w:val="20"/>
              </w:rPr>
              <w:t>0%</w:t>
            </w:r>
          </w:p>
        </w:tc>
      </w:tr>
      <w:tr w:rsidR="00B11A2C" w:rsidRPr="00FF6273" w:rsidTr="00525972">
        <w:trPr>
          <w:trHeight w:val="261"/>
        </w:trPr>
        <w:tc>
          <w:tcPr>
            <w:tcW w:w="818" w:type="dxa"/>
          </w:tcPr>
          <w:p w:rsidR="00B11A2C" w:rsidRPr="00FF6273" w:rsidRDefault="00B11A2C" w:rsidP="00525972">
            <w:pPr>
              <w:pStyle w:val="NormalnyWeb"/>
              <w:ind w:left="0"/>
              <w:jc w:val="both"/>
              <w:rPr>
                <w:rFonts w:ascii="Arial" w:hAnsi="Arial" w:cs="Arial"/>
                <w:color w:val="000000"/>
                <w:sz w:val="20"/>
                <w:szCs w:val="20"/>
              </w:rPr>
            </w:pPr>
            <w:r w:rsidRPr="00FF6273">
              <w:rPr>
                <w:rFonts w:ascii="Arial" w:hAnsi="Arial" w:cs="Arial"/>
                <w:color w:val="000000"/>
                <w:sz w:val="20"/>
                <w:szCs w:val="20"/>
              </w:rPr>
              <w:t>3.</w:t>
            </w:r>
          </w:p>
        </w:tc>
        <w:tc>
          <w:tcPr>
            <w:tcW w:w="4608" w:type="dxa"/>
          </w:tcPr>
          <w:p w:rsidR="00B11A2C" w:rsidRPr="00FF6273" w:rsidRDefault="00E7537C" w:rsidP="00525972">
            <w:pPr>
              <w:pStyle w:val="NormalnyWeb"/>
              <w:ind w:left="0"/>
              <w:jc w:val="both"/>
              <w:rPr>
                <w:rFonts w:ascii="Arial" w:hAnsi="Arial" w:cs="Arial"/>
                <w:color w:val="000000"/>
                <w:sz w:val="20"/>
                <w:szCs w:val="20"/>
              </w:rPr>
            </w:pPr>
            <w:r>
              <w:rPr>
                <w:rFonts w:ascii="Arial" w:hAnsi="Arial" w:cs="Arial"/>
                <w:color w:val="000000"/>
                <w:sz w:val="20"/>
                <w:szCs w:val="20"/>
              </w:rPr>
              <w:t>Czas wdrożenia i uruchomienia</w:t>
            </w:r>
          </w:p>
        </w:tc>
        <w:tc>
          <w:tcPr>
            <w:tcW w:w="2949" w:type="dxa"/>
          </w:tcPr>
          <w:p w:rsidR="00B11A2C" w:rsidRPr="00FF6273" w:rsidRDefault="00E7537C" w:rsidP="00525972">
            <w:pPr>
              <w:pStyle w:val="NormalnyWeb"/>
              <w:ind w:left="0"/>
              <w:jc w:val="both"/>
              <w:rPr>
                <w:rFonts w:ascii="Arial" w:hAnsi="Arial" w:cs="Arial"/>
                <w:color w:val="000000"/>
                <w:sz w:val="20"/>
                <w:szCs w:val="20"/>
              </w:rPr>
            </w:pPr>
            <w:r>
              <w:rPr>
                <w:rFonts w:ascii="Arial" w:hAnsi="Arial" w:cs="Arial"/>
                <w:color w:val="000000"/>
                <w:sz w:val="20"/>
                <w:szCs w:val="20"/>
              </w:rPr>
              <w:t>2</w:t>
            </w:r>
            <w:r w:rsidR="00B11A2C" w:rsidRPr="00FF6273">
              <w:rPr>
                <w:rFonts w:ascii="Arial" w:hAnsi="Arial" w:cs="Arial"/>
                <w:color w:val="000000"/>
                <w:sz w:val="20"/>
                <w:szCs w:val="20"/>
              </w:rPr>
              <w:t>0%</w:t>
            </w:r>
          </w:p>
        </w:tc>
      </w:tr>
    </w:tbl>
    <w:p w:rsidR="00B11A2C" w:rsidRPr="00FF6273" w:rsidRDefault="00B11A2C" w:rsidP="00B11A2C">
      <w:pPr>
        <w:pStyle w:val="NormalnyWeb"/>
        <w:ind w:left="0"/>
        <w:jc w:val="both"/>
        <w:rPr>
          <w:rFonts w:ascii="Arial" w:hAnsi="Arial" w:cs="Arial"/>
          <w:color w:val="000000"/>
          <w:sz w:val="20"/>
          <w:szCs w:val="20"/>
        </w:rPr>
      </w:pPr>
    </w:p>
    <w:p w:rsidR="00B11A2C" w:rsidRPr="00FF6273" w:rsidRDefault="00B11A2C" w:rsidP="00B11A2C">
      <w:pPr>
        <w:jc w:val="both"/>
        <w:rPr>
          <w:rFonts w:ascii="Arial" w:hAnsi="Arial" w:cs="Arial"/>
          <w:color w:val="000000"/>
          <w:sz w:val="20"/>
          <w:szCs w:val="20"/>
          <w:u w:val="single"/>
        </w:rPr>
      </w:pPr>
      <w:r w:rsidRPr="00FF6273">
        <w:rPr>
          <w:rFonts w:ascii="Arial" w:hAnsi="Arial" w:cs="Arial"/>
          <w:color w:val="000000"/>
          <w:sz w:val="20"/>
          <w:szCs w:val="20"/>
          <w:u w:val="single"/>
        </w:rPr>
        <w:t>Zasady punktacji:</w:t>
      </w:r>
    </w:p>
    <w:p w:rsidR="00B11A2C" w:rsidRPr="00FF6273" w:rsidRDefault="00B11A2C" w:rsidP="00B11A2C">
      <w:pPr>
        <w:pStyle w:val="NormalnyWeb"/>
        <w:ind w:left="0"/>
        <w:jc w:val="both"/>
        <w:rPr>
          <w:rFonts w:ascii="Arial" w:hAnsi="Arial" w:cs="Arial"/>
          <w:color w:val="000000"/>
          <w:sz w:val="20"/>
          <w:szCs w:val="20"/>
        </w:rPr>
      </w:pPr>
      <w:r w:rsidRPr="00FF6273">
        <w:rPr>
          <w:rFonts w:ascii="Arial" w:hAnsi="Arial" w:cs="Arial"/>
          <w:color w:val="000000"/>
          <w:sz w:val="20"/>
          <w:szCs w:val="20"/>
        </w:rPr>
        <w:t xml:space="preserve">    1) </w:t>
      </w:r>
      <w:r w:rsidRPr="00FF6273">
        <w:rPr>
          <w:rFonts w:ascii="Arial" w:hAnsi="Arial" w:cs="Arial"/>
          <w:b/>
          <w:color w:val="000000"/>
          <w:sz w:val="20"/>
          <w:szCs w:val="20"/>
        </w:rPr>
        <w:t xml:space="preserve">Cena </w:t>
      </w:r>
    </w:p>
    <w:p w:rsidR="00B11A2C" w:rsidRPr="00FF6273" w:rsidRDefault="00B11A2C" w:rsidP="00B11A2C">
      <w:pPr>
        <w:pStyle w:val="NormalnyWeb"/>
        <w:ind w:left="0"/>
        <w:jc w:val="both"/>
        <w:rPr>
          <w:rFonts w:ascii="Arial" w:hAnsi="Arial" w:cs="Arial"/>
          <w:b/>
          <w:color w:val="000000"/>
          <w:sz w:val="20"/>
          <w:szCs w:val="20"/>
        </w:rPr>
      </w:pPr>
      <w:r w:rsidRPr="00FF6273">
        <w:rPr>
          <w:rFonts w:ascii="Arial" w:hAnsi="Arial" w:cs="Arial"/>
          <w:color w:val="000000"/>
          <w:sz w:val="20"/>
          <w:szCs w:val="20"/>
        </w:rPr>
        <w:t>C=</w:t>
      </w:r>
      <w:r w:rsidRPr="00FF6273">
        <w:rPr>
          <w:rFonts w:ascii="Arial" w:hAnsi="Arial" w:cs="Arial"/>
          <w:b/>
          <w:color w:val="000000"/>
          <w:sz w:val="20"/>
          <w:szCs w:val="20"/>
        </w:rPr>
        <w:t xml:space="preserve"> </w:t>
      </w:r>
      <w:r w:rsidRPr="00FF6273">
        <w:rPr>
          <w:rFonts w:ascii="Arial" w:hAnsi="Arial" w:cs="Arial"/>
          <w:color w:val="000000"/>
          <w:sz w:val="20"/>
          <w:szCs w:val="20"/>
        </w:rPr>
        <w:t>cena oferty z najniższą ceną / cena oferty badanej x 60</w:t>
      </w:r>
    </w:p>
    <w:p w:rsidR="00B11A2C" w:rsidRPr="00E7537C" w:rsidRDefault="00B11A2C" w:rsidP="00E7537C">
      <w:pPr>
        <w:jc w:val="both"/>
        <w:rPr>
          <w:rFonts w:ascii="Arial" w:hAnsi="Arial" w:cs="Arial"/>
          <w:color w:val="000000"/>
          <w:sz w:val="20"/>
          <w:szCs w:val="20"/>
        </w:rPr>
      </w:pPr>
      <w:r w:rsidRPr="00FF6273">
        <w:rPr>
          <w:rFonts w:ascii="Arial" w:hAnsi="Arial" w:cs="Arial"/>
          <w:color w:val="000000"/>
          <w:sz w:val="20"/>
          <w:szCs w:val="20"/>
        </w:rPr>
        <w:t xml:space="preserve">    </w:t>
      </w:r>
    </w:p>
    <w:p w:rsidR="00B11A2C" w:rsidRDefault="00E7537C" w:rsidP="00B11A2C">
      <w:pPr>
        <w:ind w:firstLine="180"/>
        <w:jc w:val="both"/>
        <w:rPr>
          <w:rFonts w:ascii="Arial" w:hAnsi="Arial" w:cs="Arial"/>
          <w:color w:val="000000"/>
          <w:sz w:val="20"/>
          <w:szCs w:val="20"/>
        </w:rPr>
      </w:pPr>
      <w:r>
        <w:rPr>
          <w:rFonts w:ascii="Arial" w:hAnsi="Arial" w:cs="Arial"/>
          <w:color w:val="000000"/>
          <w:sz w:val="20"/>
          <w:szCs w:val="20"/>
        </w:rPr>
        <w:t>2</w:t>
      </w:r>
      <w:r w:rsidR="00B11A2C" w:rsidRPr="00FF6273">
        <w:rPr>
          <w:rFonts w:ascii="Arial" w:hAnsi="Arial" w:cs="Arial"/>
          <w:color w:val="000000"/>
          <w:sz w:val="20"/>
          <w:szCs w:val="20"/>
        </w:rPr>
        <w:t xml:space="preserve">) </w:t>
      </w:r>
      <w:r>
        <w:rPr>
          <w:rFonts w:ascii="Arial" w:hAnsi="Arial" w:cs="Arial"/>
          <w:b/>
          <w:color w:val="000000"/>
          <w:sz w:val="20"/>
          <w:szCs w:val="20"/>
        </w:rPr>
        <w:t>Termin dostawy</w:t>
      </w:r>
      <w:r w:rsidR="00B11A2C" w:rsidRPr="00FF6273">
        <w:rPr>
          <w:rFonts w:ascii="Arial" w:hAnsi="Arial" w:cs="Arial"/>
          <w:color w:val="000000"/>
          <w:sz w:val="20"/>
          <w:szCs w:val="20"/>
        </w:rPr>
        <w:t xml:space="preserve"> opisany w Załączniku nr 2</w:t>
      </w:r>
      <w:r>
        <w:rPr>
          <w:rFonts w:ascii="Arial" w:hAnsi="Arial" w:cs="Arial"/>
          <w:color w:val="000000"/>
          <w:sz w:val="20"/>
          <w:szCs w:val="20"/>
        </w:rPr>
        <w:t>-6</w:t>
      </w:r>
      <w:r w:rsidR="00B11A2C">
        <w:rPr>
          <w:rFonts w:ascii="Arial" w:hAnsi="Arial" w:cs="Arial"/>
          <w:color w:val="000000"/>
          <w:sz w:val="20"/>
          <w:szCs w:val="20"/>
        </w:rPr>
        <w:t>,</w:t>
      </w:r>
    </w:p>
    <w:p w:rsidR="00B11A2C" w:rsidRDefault="00B11A2C" w:rsidP="00B11A2C">
      <w:pPr>
        <w:ind w:firstLine="180"/>
        <w:jc w:val="both"/>
        <w:rPr>
          <w:rFonts w:ascii="Arial" w:hAnsi="Arial" w:cs="Arial"/>
          <w:color w:val="000000"/>
          <w:sz w:val="20"/>
          <w:szCs w:val="20"/>
        </w:rPr>
      </w:pPr>
    </w:p>
    <w:p w:rsidR="00B11A2C" w:rsidRPr="00FF6273" w:rsidRDefault="00E7537C" w:rsidP="00B11A2C">
      <w:pPr>
        <w:ind w:firstLine="180"/>
        <w:jc w:val="both"/>
        <w:rPr>
          <w:rFonts w:ascii="Arial" w:hAnsi="Arial" w:cs="Arial"/>
          <w:color w:val="000000"/>
          <w:sz w:val="20"/>
          <w:szCs w:val="20"/>
        </w:rPr>
      </w:pPr>
      <w:r>
        <w:rPr>
          <w:rFonts w:ascii="Arial" w:hAnsi="Arial" w:cs="Arial"/>
          <w:color w:val="000000"/>
          <w:sz w:val="20"/>
          <w:szCs w:val="20"/>
        </w:rPr>
        <w:t>3</w:t>
      </w:r>
      <w:r w:rsidR="00B11A2C">
        <w:rPr>
          <w:rFonts w:ascii="Arial" w:hAnsi="Arial" w:cs="Arial"/>
          <w:color w:val="000000"/>
          <w:sz w:val="20"/>
          <w:szCs w:val="20"/>
        </w:rPr>
        <w:t xml:space="preserve">) </w:t>
      </w:r>
      <w:r w:rsidRPr="00E7537C">
        <w:rPr>
          <w:rFonts w:ascii="Arial" w:hAnsi="Arial" w:cs="Arial"/>
          <w:b/>
          <w:color w:val="000000"/>
          <w:sz w:val="20"/>
          <w:szCs w:val="20"/>
        </w:rPr>
        <w:t>Czas wdrożenia i uruchomienia</w:t>
      </w:r>
      <w:r>
        <w:rPr>
          <w:rFonts w:ascii="Arial" w:hAnsi="Arial" w:cs="Arial"/>
          <w:color w:val="000000"/>
          <w:sz w:val="20"/>
          <w:szCs w:val="20"/>
        </w:rPr>
        <w:t xml:space="preserve"> </w:t>
      </w:r>
      <w:r w:rsidR="00C13091">
        <w:rPr>
          <w:rFonts w:ascii="Arial" w:hAnsi="Arial" w:cs="Arial"/>
          <w:color w:val="000000"/>
          <w:sz w:val="20"/>
          <w:szCs w:val="20"/>
        </w:rPr>
        <w:t>opisany w Załączniku nr 2</w:t>
      </w:r>
      <w:r>
        <w:rPr>
          <w:rFonts w:ascii="Arial" w:hAnsi="Arial" w:cs="Arial"/>
          <w:color w:val="000000"/>
          <w:sz w:val="20"/>
          <w:szCs w:val="20"/>
        </w:rPr>
        <w:t>-6</w:t>
      </w:r>
    </w:p>
    <w:p w:rsidR="00B11A2C" w:rsidRPr="00FF6273" w:rsidRDefault="00B11A2C" w:rsidP="00B11A2C">
      <w:pPr>
        <w:autoSpaceDE w:val="0"/>
        <w:autoSpaceDN w:val="0"/>
        <w:adjustRightInd w:val="0"/>
        <w:jc w:val="both"/>
        <w:rPr>
          <w:rFonts w:ascii="Arial" w:hAnsi="Arial" w:cs="Arial"/>
          <w:b/>
          <w:color w:val="000000"/>
          <w:sz w:val="20"/>
          <w:szCs w:val="20"/>
        </w:rPr>
      </w:pPr>
    </w:p>
    <w:p w:rsidR="00B11A2C" w:rsidRDefault="00B11A2C" w:rsidP="00B11A2C">
      <w:pPr>
        <w:autoSpaceDE w:val="0"/>
        <w:autoSpaceDN w:val="0"/>
        <w:adjustRightInd w:val="0"/>
        <w:jc w:val="both"/>
        <w:rPr>
          <w:rFonts w:ascii="Arial" w:hAnsi="Arial" w:cs="Arial"/>
          <w:b/>
          <w:color w:val="000000"/>
          <w:sz w:val="20"/>
          <w:szCs w:val="20"/>
        </w:rPr>
      </w:pPr>
      <w:r w:rsidRPr="00FF6273">
        <w:rPr>
          <w:rFonts w:ascii="Arial" w:hAnsi="Arial" w:cs="Arial"/>
          <w:b/>
          <w:color w:val="000000"/>
          <w:sz w:val="20"/>
          <w:szCs w:val="20"/>
        </w:rPr>
        <w:t>Suma punkt</w:t>
      </w:r>
      <w:r w:rsidR="00E7537C">
        <w:rPr>
          <w:rFonts w:ascii="Arial" w:hAnsi="Arial" w:cs="Arial"/>
          <w:b/>
          <w:color w:val="000000"/>
          <w:sz w:val="20"/>
          <w:szCs w:val="20"/>
        </w:rPr>
        <w:t>ów uzyskanych w kryterium cena</w:t>
      </w:r>
      <w:r w:rsidR="0067525B">
        <w:rPr>
          <w:rFonts w:ascii="Arial" w:hAnsi="Arial" w:cs="Arial"/>
          <w:b/>
          <w:color w:val="000000"/>
          <w:sz w:val="20"/>
          <w:szCs w:val="20"/>
        </w:rPr>
        <w:t>,</w:t>
      </w:r>
      <w:r w:rsidR="00E7537C">
        <w:rPr>
          <w:rFonts w:ascii="Arial" w:hAnsi="Arial" w:cs="Arial"/>
          <w:b/>
          <w:color w:val="000000"/>
          <w:sz w:val="20"/>
          <w:szCs w:val="20"/>
        </w:rPr>
        <w:t xml:space="preserve"> </w:t>
      </w:r>
      <w:r>
        <w:rPr>
          <w:rFonts w:ascii="Arial" w:hAnsi="Arial" w:cs="Arial"/>
          <w:b/>
          <w:color w:val="000000"/>
          <w:sz w:val="20"/>
          <w:szCs w:val="20"/>
        </w:rPr>
        <w:t>termin dostawy</w:t>
      </w:r>
      <w:r w:rsidR="00E7537C">
        <w:rPr>
          <w:rFonts w:ascii="Arial" w:hAnsi="Arial" w:cs="Arial"/>
          <w:b/>
          <w:color w:val="000000"/>
          <w:sz w:val="20"/>
          <w:szCs w:val="20"/>
        </w:rPr>
        <w:t xml:space="preserve"> i cz</w:t>
      </w:r>
      <w:r w:rsidR="0067525B">
        <w:rPr>
          <w:rFonts w:ascii="Arial" w:hAnsi="Arial" w:cs="Arial"/>
          <w:b/>
          <w:color w:val="000000"/>
          <w:sz w:val="20"/>
          <w:szCs w:val="20"/>
        </w:rPr>
        <w:t xml:space="preserve">as wdrożenia </w:t>
      </w:r>
      <w:r w:rsidRPr="00FF6273">
        <w:rPr>
          <w:rFonts w:ascii="Arial" w:hAnsi="Arial" w:cs="Arial"/>
          <w:b/>
          <w:color w:val="000000"/>
          <w:sz w:val="20"/>
          <w:szCs w:val="20"/>
        </w:rPr>
        <w:t>b</w:t>
      </w:r>
      <w:r w:rsidRPr="00FF6273">
        <w:rPr>
          <w:rFonts w:ascii="Arial" w:eastAsia="TimesNewRoman" w:hAnsi="Arial" w:cs="Arial"/>
          <w:b/>
          <w:color w:val="000000"/>
          <w:sz w:val="20"/>
          <w:szCs w:val="20"/>
        </w:rPr>
        <w:t>ę</w:t>
      </w:r>
      <w:r w:rsidRPr="00FF6273">
        <w:rPr>
          <w:rFonts w:ascii="Arial" w:hAnsi="Arial" w:cs="Arial"/>
          <w:b/>
          <w:color w:val="000000"/>
          <w:sz w:val="20"/>
          <w:szCs w:val="20"/>
        </w:rPr>
        <w:t>dzie stanowiła całkowit</w:t>
      </w:r>
      <w:r w:rsidRPr="00FF6273">
        <w:rPr>
          <w:rFonts w:ascii="Arial" w:eastAsia="TimesNewRoman" w:hAnsi="Arial" w:cs="Arial"/>
          <w:b/>
          <w:color w:val="000000"/>
          <w:sz w:val="20"/>
          <w:szCs w:val="20"/>
        </w:rPr>
        <w:t xml:space="preserve">ą </w:t>
      </w:r>
      <w:r w:rsidRPr="00FF6273">
        <w:rPr>
          <w:rFonts w:ascii="Arial" w:hAnsi="Arial" w:cs="Arial"/>
          <w:b/>
          <w:color w:val="000000"/>
          <w:sz w:val="20"/>
          <w:szCs w:val="20"/>
        </w:rPr>
        <w:t>ilo</w:t>
      </w:r>
      <w:r w:rsidRPr="00FF6273">
        <w:rPr>
          <w:rFonts w:ascii="Arial" w:eastAsia="TimesNewRoman" w:hAnsi="Arial" w:cs="Arial"/>
          <w:b/>
          <w:color w:val="000000"/>
          <w:sz w:val="20"/>
          <w:szCs w:val="20"/>
        </w:rPr>
        <w:t xml:space="preserve">ść </w:t>
      </w:r>
      <w:r w:rsidRPr="00FF6273">
        <w:rPr>
          <w:rFonts w:ascii="Arial" w:hAnsi="Arial" w:cs="Arial"/>
          <w:b/>
          <w:color w:val="000000"/>
          <w:sz w:val="20"/>
          <w:szCs w:val="20"/>
        </w:rPr>
        <w:t>punktów, które uzyska oferta.</w:t>
      </w:r>
    </w:p>
    <w:p w:rsidR="003248CE" w:rsidRDefault="003248CE" w:rsidP="003248CE">
      <w:pPr>
        <w:pStyle w:val="NormalnyWeb"/>
        <w:ind w:left="0"/>
        <w:jc w:val="both"/>
        <w:rPr>
          <w:rFonts w:ascii="Arial" w:hAnsi="Arial" w:cs="Arial"/>
          <w:b/>
          <w:color w:val="000000"/>
          <w:sz w:val="20"/>
          <w:szCs w:val="20"/>
          <w:highlight w:val="green"/>
        </w:rPr>
      </w:pPr>
    </w:p>
    <w:p w:rsidR="0067525B" w:rsidRDefault="0067525B" w:rsidP="003248CE">
      <w:pPr>
        <w:pStyle w:val="NormalnyWeb"/>
        <w:ind w:left="0"/>
        <w:jc w:val="both"/>
        <w:rPr>
          <w:rFonts w:ascii="Arial" w:hAnsi="Arial" w:cs="Arial"/>
          <w:b/>
          <w:color w:val="000000"/>
          <w:sz w:val="20"/>
          <w:szCs w:val="20"/>
          <w:highlight w:val="green"/>
        </w:rPr>
      </w:pPr>
    </w:p>
    <w:p w:rsidR="0067525B" w:rsidRPr="00FF6273" w:rsidRDefault="0067525B" w:rsidP="0067525B">
      <w:pPr>
        <w:pStyle w:val="NormalnyWeb"/>
        <w:ind w:left="0"/>
        <w:jc w:val="both"/>
        <w:rPr>
          <w:rFonts w:ascii="Arial" w:hAnsi="Arial" w:cs="Arial"/>
          <w:b/>
          <w:color w:val="000000"/>
          <w:sz w:val="20"/>
          <w:szCs w:val="20"/>
          <w:u w:val="single"/>
        </w:rPr>
      </w:pPr>
      <w:r>
        <w:rPr>
          <w:rFonts w:ascii="Arial" w:hAnsi="Arial" w:cs="Arial"/>
          <w:b/>
          <w:color w:val="000000"/>
          <w:sz w:val="20"/>
          <w:szCs w:val="20"/>
          <w:highlight w:val="yellow"/>
          <w:u w:val="single"/>
        </w:rPr>
        <w:t>Zadanie nr 7</w:t>
      </w:r>
      <w:r w:rsidRPr="00FF6273">
        <w:rPr>
          <w:rFonts w:ascii="Arial" w:hAnsi="Arial" w:cs="Arial"/>
          <w:b/>
          <w:color w:val="000000"/>
          <w:sz w:val="20"/>
          <w:szCs w:val="20"/>
          <w:highlight w:val="yellow"/>
          <w:u w:val="single"/>
        </w:rPr>
        <w:t>:</w:t>
      </w:r>
    </w:p>
    <w:p w:rsidR="0067525B" w:rsidRPr="00FF6273" w:rsidRDefault="0067525B" w:rsidP="0067525B">
      <w:pPr>
        <w:pStyle w:val="NormalnyWeb"/>
        <w:ind w:left="0"/>
        <w:jc w:val="both"/>
        <w:rPr>
          <w:rFonts w:ascii="Arial" w:hAnsi="Arial" w:cs="Arial"/>
          <w:color w:val="000000"/>
          <w:sz w:val="20"/>
          <w:szCs w:val="20"/>
        </w:rPr>
      </w:pPr>
    </w:p>
    <w:tbl>
      <w:tblPr>
        <w:tblW w:w="8375" w:type="dxa"/>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18"/>
        <w:gridCol w:w="4608"/>
        <w:gridCol w:w="2949"/>
      </w:tblGrid>
      <w:tr w:rsidR="0067525B" w:rsidRPr="00FF6273" w:rsidTr="00771F1B">
        <w:trPr>
          <w:trHeight w:val="261"/>
        </w:trPr>
        <w:tc>
          <w:tcPr>
            <w:tcW w:w="818" w:type="dxa"/>
          </w:tcPr>
          <w:p w:rsidR="0067525B" w:rsidRPr="00FF6273" w:rsidRDefault="0067525B" w:rsidP="00771F1B">
            <w:pPr>
              <w:pStyle w:val="NormalnyWeb"/>
              <w:ind w:left="0"/>
              <w:jc w:val="both"/>
              <w:rPr>
                <w:rFonts w:ascii="Arial" w:hAnsi="Arial" w:cs="Arial"/>
                <w:color w:val="000000"/>
                <w:sz w:val="20"/>
                <w:szCs w:val="20"/>
              </w:rPr>
            </w:pPr>
            <w:r w:rsidRPr="00FF6273">
              <w:rPr>
                <w:rFonts w:ascii="Arial" w:hAnsi="Arial" w:cs="Arial"/>
                <w:color w:val="000000"/>
                <w:sz w:val="20"/>
                <w:szCs w:val="20"/>
              </w:rPr>
              <w:t>L.</w:t>
            </w:r>
            <w:proofErr w:type="gramStart"/>
            <w:r w:rsidRPr="00FF6273">
              <w:rPr>
                <w:rFonts w:ascii="Arial" w:hAnsi="Arial" w:cs="Arial"/>
                <w:color w:val="000000"/>
                <w:sz w:val="20"/>
                <w:szCs w:val="20"/>
              </w:rPr>
              <w:t>p</w:t>
            </w:r>
            <w:proofErr w:type="gramEnd"/>
            <w:r w:rsidRPr="00FF6273">
              <w:rPr>
                <w:rFonts w:ascii="Arial" w:hAnsi="Arial" w:cs="Arial"/>
                <w:color w:val="000000"/>
                <w:sz w:val="20"/>
                <w:szCs w:val="20"/>
              </w:rPr>
              <w:t>.</w:t>
            </w:r>
          </w:p>
        </w:tc>
        <w:tc>
          <w:tcPr>
            <w:tcW w:w="4608" w:type="dxa"/>
          </w:tcPr>
          <w:p w:rsidR="0067525B" w:rsidRPr="00FF6273" w:rsidRDefault="0067525B" w:rsidP="00771F1B">
            <w:pPr>
              <w:pStyle w:val="NormalnyWeb"/>
              <w:ind w:left="0"/>
              <w:jc w:val="both"/>
              <w:rPr>
                <w:rFonts w:ascii="Arial" w:hAnsi="Arial" w:cs="Arial"/>
                <w:color w:val="000000"/>
                <w:sz w:val="20"/>
                <w:szCs w:val="20"/>
              </w:rPr>
            </w:pPr>
            <w:r w:rsidRPr="00FF6273">
              <w:rPr>
                <w:rFonts w:ascii="Arial" w:hAnsi="Arial" w:cs="Arial"/>
                <w:color w:val="000000"/>
                <w:sz w:val="20"/>
                <w:szCs w:val="20"/>
              </w:rPr>
              <w:t xml:space="preserve">Kryterium </w:t>
            </w:r>
          </w:p>
        </w:tc>
        <w:tc>
          <w:tcPr>
            <w:tcW w:w="2949" w:type="dxa"/>
          </w:tcPr>
          <w:p w:rsidR="0067525B" w:rsidRPr="00FF6273" w:rsidRDefault="0067525B" w:rsidP="00771F1B">
            <w:pPr>
              <w:pStyle w:val="NormalnyWeb"/>
              <w:ind w:left="0"/>
              <w:jc w:val="both"/>
              <w:rPr>
                <w:rFonts w:ascii="Arial" w:hAnsi="Arial" w:cs="Arial"/>
                <w:color w:val="000000"/>
                <w:sz w:val="20"/>
                <w:szCs w:val="20"/>
              </w:rPr>
            </w:pPr>
          </w:p>
        </w:tc>
      </w:tr>
      <w:tr w:rsidR="0067525B" w:rsidRPr="00FF6273" w:rsidTr="00771F1B">
        <w:trPr>
          <w:trHeight w:val="261"/>
        </w:trPr>
        <w:tc>
          <w:tcPr>
            <w:tcW w:w="818" w:type="dxa"/>
          </w:tcPr>
          <w:p w:rsidR="0067525B" w:rsidRPr="00FF6273" w:rsidRDefault="0067525B" w:rsidP="00771F1B">
            <w:pPr>
              <w:pStyle w:val="NormalnyWeb"/>
              <w:ind w:left="0"/>
              <w:jc w:val="both"/>
              <w:rPr>
                <w:rFonts w:ascii="Arial" w:hAnsi="Arial" w:cs="Arial"/>
                <w:color w:val="000000"/>
                <w:sz w:val="20"/>
                <w:szCs w:val="20"/>
              </w:rPr>
            </w:pPr>
            <w:r w:rsidRPr="00FF6273">
              <w:rPr>
                <w:rFonts w:ascii="Arial" w:hAnsi="Arial" w:cs="Arial"/>
                <w:color w:val="000000"/>
                <w:sz w:val="20"/>
                <w:szCs w:val="20"/>
              </w:rPr>
              <w:t>1.</w:t>
            </w:r>
          </w:p>
        </w:tc>
        <w:tc>
          <w:tcPr>
            <w:tcW w:w="4608" w:type="dxa"/>
          </w:tcPr>
          <w:p w:rsidR="0067525B" w:rsidRPr="00FF6273" w:rsidRDefault="0067525B" w:rsidP="00771F1B">
            <w:pPr>
              <w:pStyle w:val="NormalnyWeb"/>
              <w:ind w:left="0"/>
              <w:jc w:val="both"/>
              <w:rPr>
                <w:rFonts w:ascii="Arial" w:hAnsi="Arial" w:cs="Arial"/>
                <w:color w:val="000000"/>
                <w:sz w:val="20"/>
                <w:szCs w:val="20"/>
              </w:rPr>
            </w:pPr>
            <w:r w:rsidRPr="00FF6273">
              <w:rPr>
                <w:rFonts w:ascii="Arial" w:hAnsi="Arial" w:cs="Arial"/>
                <w:color w:val="000000"/>
                <w:sz w:val="20"/>
                <w:szCs w:val="20"/>
              </w:rPr>
              <w:t>Cena</w:t>
            </w:r>
          </w:p>
        </w:tc>
        <w:tc>
          <w:tcPr>
            <w:tcW w:w="2949" w:type="dxa"/>
          </w:tcPr>
          <w:p w:rsidR="0067525B" w:rsidRPr="00FF6273" w:rsidRDefault="0067525B" w:rsidP="00771F1B">
            <w:pPr>
              <w:pStyle w:val="NormalnyWeb"/>
              <w:ind w:left="0"/>
              <w:jc w:val="both"/>
              <w:rPr>
                <w:rFonts w:ascii="Arial" w:hAnsi="Arial" w:cs="Arial"/>
                <w:color w:val="000000"/>
                <w:sz w:val="20"/>
                <w:szCs w:val="20"/>
              </w:rPr>
            </w:pPr>
            <w:r w:rsidRPr="00FF6273">
              <w:rPr>
                <w:rFonts w:ascii="Arial" w:hAnsi="Arial" w:cs="Arial"/>
                <w:color w:val="000000"/>
                <w:sz w:val="20"/>
                <w:szCs w:val="20"/>
              </w:rPr>
              <w:t>60%</w:t>
            </w:r>
          </w:p>
        </w:tc>
      </w:tr>
      <w:tr w:rsidR="0067525B" w:rsidRPr="00FF6273" w:rsidTr="00771F1B">
        <w:trPr>
          <w:trHeight w:val="261"/>
        </w:trPr>
        <w:tc>
          <w:tcPr>
            <w:tcW w:w="818" w:type="dxa"/>
          </w:tcPr>
          <w:p w:rsidR="0067525B" w:rsidRPr="00FF6273" w:rsidRDefault="0067525B" w:rsidP="00771F1B">
            <w:pPr>
              <w:pStyle w:val="NormalnyWeb"/>
              <w:ind w:left="0"/>
              <w:jc w:val="both"/>
              <w:rPr>
                <w:rFonts w:ascii="Arial" w:hAnsi="Arial" w:cs="Arial"/>
                <w:color w:val="000000"/>
                <w:sz w:val="20"/>
                <w:szCs w:val="20"/>
              </w:rPr>
            </w:pPr>
            <w:r>
              <w:rPr>
                <w:rFonts w:ascii="Arial" w:hAnsi="Arial" w:cs="Arial"/>
                <w:color w:val="000000"/>
                <w:sz w:val="20"/>
                <w:szCs w:val="20"/>
              </w:rPr>
              <w:t>2.</w:t>
            </w:r>
          </w:p>
        </w:tc>
        <w:tc>
          <w:tcPr>
            <w:tcW w:w="4608" w:type="dxa"/>
          </w:tcPr>
          <w:p w:rsidR="0067525B" w:rsidRPr="00FF6273" w:rsidRDefault="0067525B" w:rsidP="00771F1B">
            <w:pPr>
              <w:pStyle w:val="NormalnyWeb"/>
              <w:ind w:left="0"/>
              <w:jc w:val="both"/>
              <w:rPr>
                <w:rFonts w:ascii="Arial" w:hAnsi="Arial" w:cs="Arial"/>
                <w:color w:val="000000"/>
                <w:sz w:val="20"/>
                <w:szCs w:val="20"/>
              </w:rPr>
            </w:pPr>
            <w:r>
              <w:rPr>
                <w:rFonts w:ascii="Arial" w:hAnsi="Arial" w:cs="Arial"/>
                <w:color w:val="000000"/>
                <w:sz w:val="20"/>
                <w:szCs w:val="20"/>
              </w:rPr>
              <w:t>Okres gwarancji</w:t>
            </w:r>
          </w:p>
        </w:tc>
        <w:tc>
          <w:tcPr>
            <w:tcW w:w="2949" w:type="dxa"/>
          </w:tcPr>
          <w:p w:rsidR="0067525B" w:rsidRPr="00FF6273" w:rsidRDefault="0067525B" w:rsidP="00771F1B">
            <w:pPr>
              <w:pStyle w:val="NormalnyWeb"/>
              <w:ind w:left="0"/>
              <w:jc w:val="both"/>
              <w:rPr>
                <w:rFonts w:ascii="Arial" w:hAnsi="Arial" w:cs="Arial"/>
                <w:color w:val="000000"/>
                <w:sz w:val="20"/>
                <w:szCs w:val="20"/>
              </w:rPr>
            </w:pPr>
            <w:r>
              <w:rPr>
                <w:rFonts w:ascii="Arial" w:hAnsi="Arial" w:cs="Arial"/>
                <w:color w:val="000000"/>
                <w:sz w:val="20"/>
                <w:szCs w:val="20"/>
              </w:rPr>
              <w:t>10%</w:t>
            </w:r>
          </w:p>
        </w:tc>
      </w:tr>
      <w:tr w:rsidR="0067525B" w:rsidRPr="00FF6273" w:rsidTr="00771F1B">
        <w:trPr>
          <w:trHeight w:val="261"/>
        </w:trPr>
        <w:tc>
          <w:tcPr>
            <w:tcW w:w="818" w:type="dxa"/>
          </w:tcPr>
          <w:p w:rsidR="0067525B" w:rsidRPr="00FF6273" w:rsidRDefault="0067525B" w:rsidP="00771F1B">
            <w:pPr>
              <w:pStyle w:val="NormalnyWeb"/>
              <w:ind w:left="0"/>
              <w:jc w:val="both"/>
              <w:rPr>
                <w:rFonts w:ascii="Arial" w:hAnsi="Arial" w:cs="Arial"/>
                <w:color w:val="000000"/>
                <w:sz w:val="20"/>
                <w:szCs w:val="20"/>
              </w:rPr>
            </w:pPr>
            <w:r>
              <w:rPr>
                <w:rFonts w:ascii="Arial" w:hAnsi="Arial" w:cs="Arial"/>
                <w:color w:val="000000"/>
                <w:sz w:val="20"/>
                <w:szCs w:val="20"/>
              </w:rPr>
              <w:t>3</w:t>
            </w:r>
            <w:r w:rsidRPr="00FF6273">
              <w:rPr>
                <w:rFonts w:ascii="Arial" w:hAnsi="Arial" w:cs="Arial"/>
                <w:color w:val="000000"/>
                <w:sz w:val="20"/>
                <w:szCs w:val="20"/>
              </w:rPr>
              <w:t>.</w:t>
            </w:r>
          </w:p>
        </w:tc>
        <w:tc>
          <w:tcPr>
            <w:tcW w:w="4608" w:type="dxa"/>
          </w:tcPr>
          <w:p w:rsidR="0067525B" w:rsidRPr="00FF6273" w:rsidRDefault="0067525B" w:rsidP="00771F1B">
            <w:pPr>
              <w:pStyle w:val="NormalnyWeb"/>
              <w:ind w:left="0"/>
              <w:jc w:val="both"/>
              <w:rPr>
                <w:rFonts w:ascii="Arial" w:hAnsi="Arial" w:cs="Arial"/>
                <w:color w:val="000000"/>
                <w:sz w:val="20"/>
                <w:szCs w:val="20"/>
              </w:rPr>
            </w:pPr>
            <w:r>
              <w:rPr>
                <w:rFonts w:ascii="Arial" w:hAnsi="Arial" w:cs="Arial"/>
                <w:color w:val="000000"/>
                <w:sz w:val="20"/>
                <w:szCs w:val="20"/>
              </w:rPr>
              <w:t>Termin dostawy</w:t>
            </w:r>
          </w:p>
        </w:tc>
        <w:tc>
          <w:tcPr>
            <w:tcW w:w="2949" w:type="dxa"/>
          </w:tcPr>
          <w:p w:rsidR="0067525B" w:rsidRPr="00FF6273" w:rsidRDefault="0067525B" w:rsidP="00771F1B">
            <w:pPr>
              <w:pStyle w:val="NormalnyWeb"/>
              <w:ind w:left="0"/>
              <w:jc w:val="both"/>
              <w:rPr>
                <w:rFonts w:ascii="Arial" w:hAnsi="Arial" w:cs="Arial"/>
                <w:color w:val="000000"/>
                <w:sz w:val="20"/>
                <w:szCs w:val="20"/>
              </w:rPr>
            </w:pPr>
            <w:r>
              <w:rPr>
                <w:rFonts w:ascii="Arial" w:hAnsi="Arial" w:cs="Arial"/>
                <w:color w:val="000000"/>
                <w:sz w:val="20"/>
                <w:szCs w:val="20"/>
              </w:rPr>
              <w:t>2</w:t>
            </w:r>
            <w:r w:rsidRPr="00FF6273">
              <w:rPr>
                <w:rFonts w:ascii="Arial" w:hAnsi="Arial" w:cs="Arial"/>
                <w:color w:val="000000"/>
                <w:sz w:val="20"/>
                <w:szCs w:val="20"/>
              </w:rPr>
              <w:t>0%</w:t>
            </w:r>
          </w:p>
        </w:tc>
      </w:tr>
      <w:tr w:rsidR="0067525B" w:rsidRPr="00FF6273" w:rsidTr="00771F1B">
        <w:trPr>
          <w:trHeight w:val="261"/>
        </w:trPr>
        <w:tc>
          <w:tcPr>
            <w:tcW w:w="818" w:type="dxa"/>
          </w:tcPr>
          <w:p w:rsidR="0067525B" w:rsidRPr="00FF6273" w:rsidRDefault="0067525B" w:rsidP="00771F1B">
            <w:pPr>
              <w:pStyle w:val="NormalnyWeb"/>
              <w:ind w:left="0"/>
              <w:jc w:val="both"/>
              <w:rPr>
                <w:rFonts w:ascii="Arial" w:hAnsi="Arial" w:cs="Arial"/>
                <w:color w:val="000000"/>
                <w:sz w:val="20"/>
                <w:szCs w:val="20"/>
              </w:rPr>
            </w:pPr>
            <w:r>
              <w:rPr>
                <w:rFonts w:ascii="Arial" w:hAnsi="Arial" w:cs="Arial"/>
                <w:color w:val="000000"/>
                <w:sz w:val="20"/>
                <w:szCs w:val="20"/>
              </w:rPr>
              <w:t>4</w:t>
            </w:r>
            <w:r w:rsidRPr="00FF6273">
              <w:rPr>
                <w:rFonts w:ascii="Arial" w:hAnsi="Arial" w:cs="Arial"/>
                <w:color w:val="000000"/>
                <w:sz w:val="20"/>
                <w:szCs w:val="20"/>
              </w:rPr>
              <w:t>.</w:t>
            </w:r>
          </w:p>
        </w:tc>
        <w:tc>
          <w:tcPr>
            <w:tcW w:w="4608" w:type="dxa"/>
          </w:tcPr>
          <w:p w:rsidR="0067525B" w:rsidRPr="00FF6273" w:rsidRDefault="0067525B" w:rsidP="0067525B">
            <w:pPr>
              <w:pStyle w:val="NormalnyWeb"/>
              <w:ind w:left="0"/>
              <w:jc w:val="both"/>
              <w:rPr>
                <w:rFonts w:ascii="Arial" w:hAnsi="Arial" w:cs="Arial"/>
                <w:color w:val="000000"/>
                <w:sz w:val="20"/>
                <w:szCs w:val="20"/>
              </w:rPr>
            </w:pPr>
            <w:r>
              <w:rPr>
                <w:rFonts w:ascii="Arial" w:hAnsi="Arial" w:cs="Arial"/>
                <w:color w:val="000000"/>
                <w:sz w:val="20"/>
                <w:szCs w:val="20"/>
              </w:rPr>
              <w:t>Okres obowiązywania pakietu serwisowego</w:t>
            </w:r>
          </w:p>
        </w:tc>
        <w:tc>
          <w:tcPr>
            <w:tcW w:w="2949" w:type="dxa"/>
          </w:tcPr>
          <w:p w:rsidR="0067525B" w:rsidRPr="00FF6273" w:rsidRDefault="0067525B" w:rsidP="00771F1B">
            <w:pPr>
              <w:pStyle w:val="NormalnyWeb"/>
              <w:ind w:left="0"/>
              <w:jc w:val="both"/>
              <w:rPr>
                <w:rFonts w:ascii="Arial" w:hAnsi="Arial" w:cs="Arial"/>
                <w:color w:val="000000"/>
                <w:sz w:val="20"/>
                <w:szCs w:val="20"/>
              </w:rPr>
            </w:pPr>
            <w:r>
              <w:rPr>
                <w:rFonts w:ascii="Arial" w:hAnsi="Arial" w:cs="Arial"/>
                <w:color w:val="000000"/>
                <w:sz w:val="20"/>
                <w:szCs w:val="20"/>
              </w:rPr>
              <w:t>1</w:t>
            </w:r>
            <w:r w:rsidRPr="00FF6273">
              <w:rPr>
                <w:rFonts w:ascii="Arial" w:hAnsi="Arial" w:cs="Arial"/>
                <w:color w:val="000000"/>
                <w:sz w:val="20"/>
                <w:szCs w:val="20"/>
              </w:rPr>
              <w:t>0%</w:t>
            </w:r>
          </w:p>
        </w:tc>
      </w:tr>
    </w:tbl>
    <w:p w:rsidR="0067525B" w:rsidRPr="00FF6273" w:rsidRDefault="0067525B" w:rsidP="0067525B">
      <w:pPr>
        <w:pStyle w:val="NormalnyWeb"/>
        <w:ind w:left="0"/>
        <w:jc w:val="both"/>
        <w:rPr>
          <w:rFonts w:ascii="Arial" w:hAnsi="Arial" w:cs="Arial"/>
          <w:color w:val="000000"/>
          <w:sz w:val="20"/>
          <w:szCs w:val="20"/>
        </w:rPr>
      </w:pPr>
    </w:p>
    <w:p w:rsidR="0067525B" w:rsidRPr="00FF6273" w:rsidRDefault="0067525B" w:rsidP="0067525B">
      <w:pPr>
        <w:jc w:val="both"/>
        <w:rPr>
          <w:rFonts w:ascii="Arial" w:hAnsi="Arial" w:cs="Arial"/>
          <w:color w:val="000000"/>
          <w:sz w:val="20"/>
          <w:szCs w:val="20"/>
          <w:u w:val="single"/>
        </w:rPr>
      </w:pPr>
      <w:r w:rsidRPr="00FF6273">
        <w:rPr>
          <w:rFonts w:ascii="Arial" w:hAnsi="Arial" w:cs="Arial"/>
          <w:color w:val="000000"/>
          <w:sz w:val="20"/>
          <w:szCs w:val="20"/>
          <w:u w:val="single"/>
        </w:rPr>
        <w:t>Zasady punktacji:</w:t>
      </w:r>
    </w:p>
    <w:p w:rsidR="0067525B" w:rsidRPr="00FF6273" w:rsidRDefault="0067525B" w:rsidP="0067525B">
      <w:pPr>
        <w:pStyle w:val="NormalnyWeb"/>
        <w:ind w:left="0"/>
        <w:jc w:val="both"/>
        <w:rPr>
          <w:rFonts w:ascii="Arial" w:hAnsi="Arial" w:cs="Arial"/>
          <w:color w:val="000000"/>
          <w:sz w:val="20"/>
          <w:szCs w:val="20"/>
        </w:rPr>
      </w:pPr>
      <w:r w:rsidRPr="00FF6273">
        <w:rPr>
          <w:rFonts w:ascii="Arial" w:hAnsi="Arial" w:cs="Arial"/>
          <w:color w:val="000000"/>
          <w:sz w:val="20"/>
          <w:szCs w:val="20"/>
        </w:rPr>
        <w:t xml:space="preserve">    1) </w:t>
      </w:r>
      <w:r w:rsidRPr="00FF6273">
        <w:rPr>
          <w:rFonts w:ascii="Arial" w:hAnsi="Arial" w:cs="Arial"/>
          <w:b/>
          <w:color w:val="000000"/>
          <w:sz w:val="20"/>
          <w:szCs w:val="20"/>
        </w:rPr>
        <w:t xml:space="preserve">Cena </w:t>
      </w:r>
    </w:p>
    <w:p w:rsidR="0067525B" w:rsidRPr="00FF6273" w:rsidRDefault="0067525B" w:rsidP="0067525B">
      <w:pPr>
        <w:pStyle w:val="NormalnyWeb"/>
        <w:ind w:left="0"/>
        <w:jc w:val="both"/>
        <w:rPr>
          <w:rFonts w:ascii="Arial" w:hAnsi="Arial" w:cs="Arial"/>
          <w:b/>
          <w:color w:val="000000"/>
          <w:sz w:val="20"/>
          <w:szCs w:val="20"/>
        </w:rPr>
      </w:pPr>
      <w:r w:rsidRPr="00FF6273">
        <w:rPr>
          <w:rFonts w:ascii="Arial" w:hAnsi="Arial" w:cs="Arial"/>
          <w:color w:val="000000"/>
          <w:sz w:val="20"/>
          <w:szCs w:val="20"/>
        </w:rPr>
        <w:t>C=</w:t>
      </w:r>
      <w:r w:rsidRPr="00FF6273">
        <w:rPr>
          <w:rFonts w:ascii="Arial" w:hAnsi="Arial" w:cs="Arial"/>
          <w:b/>
          <w:color w:val="000000"/>
          <w:sz w:val="20"/>
          <w:szCs w:val="20"/>
        </w:rPr>
        <w:t xml:space="preserve"> </w:t>
      </w:r>
      <w:r w:rsidRPr="00FF6273">
        <w:rPr>
          <w:rFonts w:ascii="Arial" w:hAnsi="Arial" w:cs="Arial"/>
          <w:color w:val="000000"/>
          <w:sz w:val="20"/>
          <w:szCs w:val="20"/>
        </w:rPr>
        <w:t>cena oferty z najniższą ceną / cena oferty badanej x 60</w:t>
      </w:r>
    </w:p>
    <w:p w:rsidR="0067525B" w:rsidRPr="00E7537C" w:rsidRDefault="0067525B" w:rsidP="0067525B">
      <w:pPr>
        <w:jc w:val="both"/>
        <w:rPr>
          <w:rFonts w:ascii="Arial" w:hAnsi="Arial" w:cs="Arial"/>
          <w:color w:val="000000"/>
          <w:sz w:val="20"/>
          <w:szCs w:val="20"/>
        </w:rPr>
      </w:pPr>
      <w:r w:rsidRPr="00FF6273">
        <w:rPr>
          <w:rFonts w:ascii="Arial" w:hAnsi="Arial" w:cs="Arial"/>
          <w:color w:val="000000"/>
          <w:sz w:val="20"/>
          <w:szCs w:val="20"/>
        </w:rPr>
        <w:t xml:space="preserve">    </w:t>
      </w:r>
    </w:p>
    <w:p w:rsidR="0067525B" w:rsidRDefault="0067525B" w:rsidP="0067525B">
      <w:pPr>
        <w:ind w:left="180"/>
        <w:jc w:val="both"/>
        <w:rPr>
          <w:rFonts w:ascii="Arial" w:hAnsi="Arial" w:cs="Arial"/>
          <w:color w:val="000000"/>
          <w:sz w:val="20"/>
          <w:szCs w:val="20"/>
        </w:rPr>
      </w:pPr>
      <w:r>
        <w:rPr>
          <w:rFonts w:ascii="Arial" w:hAnsi="Arial" w:cs="Arial"/>
          <w:color w:val="000000"/>
          <w:sz w:val="20"/>
          <w:szCs w:val="20"/>
        </w:rPr>
        <w:t>2</w:t>
      </w:r>
      <w:r w:rsidRPr="00D96D71">
        <w:rPr>
          <w:rFonts w:ascii="Arial" w:hAnsi="Arial" w:cs="Arial"/>
          <w:color w:val="000000"/>
          <w:sz w:val="20"/>
          <w:szCs w:val="20"/>
        </w:rPr>
        <w:t>)</w:t>
      </w:r>
      <w:r>
        <w:rPr>
          <w:rFonts w:ascii="Arial" w:hAnsi="Arial" w:cs="Arial"/>
          <w:color w:val="000000"/>
          <w:sz w:val="20"/>
          <w:szCs w:val="20"/>
        </w:rPr>
        <w:t xml:space="preserve"> </w:t>
      </w:r>
      <w:r w:rsidRPr="005B2ACD">
        <w:rPr>
          <w:rFonts w:ascii="Arial" w:hAnsi="Arial" w:cs="Arial"/>
          <w:b/>
          <w:color w:val="000000"/>
          <w:sz w:val="20"/>
          <w:szCs w:val="20"/>
        </w:rPr>
        <w:t>Okres gwarancji</w:t>
      </w:r>
      <w:r>
        <w:rPr>
          <w:rFonts w:ascii="Arial" w:hAnsi="Arial" w:cs="Arial"/>
          <w:color w:val="000000"/>
          <w:sz w:val="20"/>
          <w:szCs w:val="20"/>
        </w:rPr>
        <w:t xml:space="preserve"> opisany w Załączniku nr 2-7</w:t>
      </w:r>
    </w:p>
    <w:p w:rsidR="0067525B" w:rsidRDefault="0067525B" w:rsidP="0067525B">
      <w:pPr>
        <w:ind w:left="180"/>
        <w:jc w:val="both"/>
        <w:rPr>
          <w:rFonts w:ascii="Arial" w:hAnsi="Arial" w:cs="Arial"/>
          <w:sz w:val="20"/>
          <w:szCs w:val="20"/>
        </w:rPr>
      </w:pPr>
    </w:p>
    <w:p w:rsidR="0067525B" w:rsidRDefault="0067525B" w:rsidP="0067525B">
      <w:pPr>
        <w:ind w:firstLine="180"/>
        <w:jc w:val="both"/>
        <w:rPr>
          <w:rFonts w:ascii="Arial" w:hAnsi="Arial" w:cs="Arial"/>
          <w:color w:val="000000"/>
          <w:sz w:val="20"/>
          <w:szCs w:val="20"/>
        </w:rPr>
      </w:pPr>
      <w:r>
        <w:rPr>
          <w:rFonts w:ascii="Arial" w:hAnsi="Arial" w:cs="Arial"/>
          <w:color w:val="000000"/>
          <w:sz w:val="20"/>
          <w:szCs w:val="20"/>
        </w:rPr>
        <w:t xml:space="preserve">3) </w:t>
      </w:r>
      <w:r w:rsidRPr="009C11B9">
        <w:rPr>
          <w:rFonts w:ascii="Arial" w:hAnsi="Arial" w:cs="Arial"/>
          <w:b/>
          <w:color w:val="000000"/>
          <w:sz w:val="20"/>
          <w:szCs w:val="20"/>
        </w:rPr>
        <w:t>Termin dostawy</w:t>
      </w:r>
      <w:r>
        <w:rPr>
          <w:rFonts w:ascii="Arial" w:hAnsi="Arial" w:cs="Arial"/>
          <w:color w:val="000000"/>
          <w:sz w:val="20"/>
          <w:szCs w:val="20"/>
        </w:rPr>
        <w:t xml:space="preserve"> opisany w Załączniku nr 2-7</w:t>
      </w:r>
    </w:p>
    <w:p w:rsidR="0067525B" w:rsidRDefault="0067525B" w:rsidP="0067525B">
      <w:pPr>
        <w:ind w:firstLine="180"/>
        <w:jc w:val="both"/>
        <w:rPr>
          <w:rFonts w:ascii="Arial" w:hAnsi="Arial" w:cs="Arial"/>
          <w:color w:val="000000"/>
          <w:sz w:val="20"/>
          <w:szCs w:val="20"/>
        </w:rPr>
      </w:pPr>
    </w:p>
    <w:p w:rsidR="0067525B" w:rsidRPr="00D05E1F" w:rsidRDefault="0067525B" w:rsidP="0067525B">
      <w:pPr>
        <w:ind w:firstLine="180"/>
        <w:jc w:val="both"/>
        <w:rPr>
          <w:rFonts w:ascii="Arial" w:hAnsi="Arial" w:cs="Arial"/>
          <w:color w:val="000000"/>
          <w:sz w:val="20"/>
          <w:szCs w:val="20"/>
        </w:rPr>
      </w:pPr>
      <w:r>
        <w:rPr>
          <w:rFonts w:ascii="Arial" w:hAnsi="Arial" w:cs="Arial"/>
          <w:color w:val="000000"/>
          <w:sz w:val="20"/>
          <w:szCs w:val="20"/>
        </w:rPr>
        <w:t xml:space="preserve">4) </w:t>
      </w:r>
      <w:r w:rsidRPr="0067525B">
        <w:rPr>
          <w:rFonts w:ascii="Arial" w:hAnsi="Arial" w:cs="Arial"/>
          <w:b/>
          <w:color w:val="000000"/>
          <w:sz w:val="20"/>
          <w:szCs w:val="20"/>
        </w:rPr>
        <w:t>Okres obowiązywania pakietu serwisowego</w:t>
      </w:r>
      <w:r>
        <w:rPr>
          <w:rFonts w:ascii="Arial" w:hAnsi="Arial" w:cs="Arial"/>
          <w:color w:val="000000"/>
          <w:sz w:val="20"/>
          <w:szCs w:val="20"/>
        </w:rPr>
        <w:t xml:space="preserve"> opisany w Załączniku nr 2-7</w:t>
      </w:r>
    </w:p>
    <w:p w:rsidR="0067525B" w:rsidRPr="00FF6273" w:rsidRDefault="0067525B" w:rsidP="0067525B">
      <w:pPr>
        <w:autoSpaceDE w:val="0"/>
        <w:autoSpaceDN w:val="0"/>
        <w:adjustRightInd w:val="0"/>
        <w:jc w:val="both"/>
        <w:rPr>
          <w:rFonts w:ascii="Arial" w:hAnsi="Arial" w:cs="Arial"/>
          <w:b/>
          <w:color w:val="000000"/>
          <w:sz w:val="20"/>
          <w:szCs w:val="20"/>
        </w:rPr>
      </w:pPr>
    </w:p>
    <w:p w:rsidR="0067525B" w:rsidRDefault="0067525B" w:rsidP="0067525B">
      <w:pPr>
        <w:autoSpaceDE w:val="0"/>
        <w:autoSpaceDN w:val="0"/>
        <w:adjustRightInd w:val="0"/>
        <w:jc w:val="both"/>
        <w:rPr>
          <w:rFonts w:ascii="Arial" w:hAnsi="Arial" w:cs="Arial"/>
          <w:b/>
          <w:color w:val="000000"/>
          <w:sz w:val="20"/>
          <w:szCs w:val="20"/>
        </w:rPr>
      </w:pPr>
      <w:r w:rsidRPr="00FF6273">
        <w:rPr>
          <w:rFonts w:ascii="Arial" w:hAnsi="Arial" w:cs="Arial"/>
          <w:b/>
          <w:color w:val="000000"/>
          <w:sz w:val="20"/>
          <w:szCs w:val="20"/>
        </w:rPr>
        <w:t>Suma punkt</w:t>
      </w:r>
      <w:r>
        <w:rPr>
          <w:rFonts w:ascii="Arial" w:hAnsi="Arial" w:cs="Arial"/>
          <w:b/>
          <w:color w:val="000000"/>
          <w:sz w:val="20"/>
          <w:szCs w:val="20"/>
        </w:rPr>
        <w:t xml:space="preserve">ów uzyskanych w kryterium cena, termin dostawy, okres gwarancji i okres obowiązywania pakietu serwisowego </w:t>
      </w:r>
      <w:r w:rsidRPr="00FF6273">
        <w:rPr>
          <w:rFonts w:ascii="Arial" w:hAnsi="Arial" w:cs="Arial"/>
          <w:b/>
          <w:color w:val="000000"/>
          <w:sz w:val="20"/>
          <w:szCs w:val="20"/>
        </w:rPr>
        <w:t>b</w:t>
      </w:r>
      <w:r w:rsidRPr="00FF6273">
        <w:rPr>
          <w:rFonts w:ascii="Arial" w:eastAsia="TimesNewRoman" w:hAnsi="Arial" w:cs="Arial"/>
          <w:b/>
          <w:color w:val="000000"/>
          <w:sz w:val="20"/>
          <w:szCs w:val="20"/>
        </w:rPr>
        <w:t>ę</w:t>
      </w:r>
      <w:r w:rsidRPr="00FF6273">
        <w:rPr>
          <w:rFonts w:ascii="Arial" w:hAnsi="Arial" w:cs="Arial"/>
          <w:b/>
          <w:color w:val="000000"/>
          <w:sz w:val="20"/>
          <w:szCs w:val="20"/>
        </w:rPr>
        <w:t>dzie stanowiła całkowit</w:t>
      </w:r>
      <w:r w:rsidRPr="00FF6273">
        <w:rPr>
          <w:rFonts w:ascii="Arial" w:eastAsia="TimesNewRoman" w:hAnsi="Arial" w:cs="Arial"/>
          <w:b/>
          <w:color w:val="000000"/>
          <w:sz w:val="20"/>
          <w:szCs w:val="20"/>
        </w:rPr>
        <w:t xml:space="preserve">ą </w:t>
      </w:r>
      <w:r w:rsidRPr="00FF6273">
        <w:rPr>
          <w:rFonts w:ascii="Arial" w:hAnsi="Arial" w:cs="Arial"/>
          <w:b/>
          <w:color w:val="000000"/>
          <w:sz w:val="20"/>
          <w:szCs w:val="20"/>
        </w:rPr>
        <w:t>ilo</w:t>
      </w:r>
      <w:r w:rsidRPr="00FF6273">
        <w:rPr>
          <w:rFonts w:ascii="Arial" w:eastAsia="TimesNewRoman" w:hAnsi="Arial" w:cs="Arial"/>
          <w:b/>
          <w:color w:val="000000"/>
          <w:sz w:val="20"/>
          <w:szCs w:val="20"/>
        </w:rPr>
        <w:t xml:space="preserve">ść </w:t>
      </w:r>
      <w:r w:rsidRPr="00FF6273">
        <w:rPr>
          <w:rFonts w:ascii="Arial" w:hAnsi="Arial" w:cs="Arial"/>
          <w:b/>
          <w:color w:val="000000"/>
          <w:sz w:val="20"/>
          <w:szCs w:val="20"/>
        </w:rPr>
        <w:t>punktów, które uzyska oferta.</w:t>
      </w:r>
    </w:p>
    <w:p w:rsidR="0067525B" w:rsidRDefault="0067525B" w:rsidP="003248CE">
      <w:pPr>
        <w:pStyle w:val="NormalnyWeb"/>
        <w:ind w:left="0"/>
        <w:jc w:val="both"/>
        <w:rPr>
          <w:rFonts w:ascii="Arial" w:hAnsi="Arial" w:cs="Arial"/>
          <w:b/>
          <w:color w:val="000000"/>
          <w:sz w:val="20"/>
          <w:szCs w:val="20"/>
          <w:highlight w:val="green"/>
        </w:rPr>
      </w:pPr>
    </w:p>
    <w:p w:rsidR="003248CE" w:rsidRDefault="003248CE" w:rsidP="003248CE">
      <w:pPr>
        <w:pStyle w:val="NormalnyWeb"/>
        <w:ind w:left="0"/>
        <w:jc w:val="both"/>
        <w:rPr>
          <w:rFonts w:ascii="Arial" w:hAnsi="Arial" w:cs="Arial"/>
          <w:b/>
          <w:color w:val="000000"/>
          <w:sz w:val="20"/>
          <w:szCs w:val="20"/>
          <w:u w:val="single"/>
        </w:rPr>
      </w:pPr>
      <w:r w:rsidRPr="008D259E">
        <w:rPr>
          <w:rFonts w:ascii="Arial" w:hAnsi="Arial" w:cs="Arial"/>
          <w:b/>
          <w:color w:val="000000"/>
          <w:sz w:val="20"/>
          <w:szCs w:val="20"/>
          <w:highlight w:val="green"/>
        </w:rPr>
        <w:t>UWAGA!!! W celu dokonania oceny oferty przez Zamawiającego należy podać parametry podlegające ocenie w formularzy oferty - Załącznik nr 1</w:t>
      </w:r>
      <w:r w:rsidR="00C13091">
        <w:rPr>
          <w:rFonts w:ascii="Arial" w:hAnsi="Arial" w:cs="Arial"/>
          <w:b/>
          <w:color w:val="000000"/>
          <w:sz w:val="20"/>
          <w:szCs w:val="20"/>
          <w:highlight w:val="green"/>
        </w:rPr>
        <w:t xml:space="preserve"> i Załączniku nr 2 do SWZ</w:t>
      </w:r>
      <w:r w:rsidRPr="008D259E">
        <w:rPr>
          <w:rFonts w:ascii="Arial" w:hAnsi="Arial" w:cs="Arial"/>
          <w:b/>
          <w:color w:val="000000"/>
          <w:sz w:val="20"/>
          <w:szCs w:val="20"/>
          <w:highlight w:val="green"/>
        </w:rPr>
        <w:t xml:space="preserve">.  </w:t>
      </w:r>
    </w:p>
    <w:p w:rsidR="005A4CF3" w:rsidRDefault="005A4CF3" w:rsidP="006805E0">
      <w:pPr>
        <w:autoSpaceDE w:val="0"/>
        <w:jc w:val="both"/>
        <w:rPr>
          <w:rFonts w:ascii="Arial" w:hAnsi="Arial" w:cs="Arial"/>
          <w:b/>
          <w:color w:val="000000"/>
          <w:sz w:val="20"/>
          <w:szCs w:val="20"/>
          <w:u w:val="single"/>
        </w:rPr>
      </w:pPr>
    </w:p>
    <w:p w:rsidR="00C174E6" w:rsidRDefault="00C174E6" w:rsidP="00BB4395">
      <w:pPr>
        <w:autoSpaceDE w:val="0"/>
        <w:autoSpaceDN w:val="0"/>
        <w:adjustRightInd w:val="0"/>
        <w:jc w:val="both"/>
        <w:rPr>
          <w:rFonts w:ascii="Arial" w:hAnsi="Arial" w:cs="Arial"/>
          <w:b/>
          <w:color w:val="000000"/>
          <w:sz w:val="20"/>
          <w:szCs w:val="20"/>
        </w:rPr>
      </w:pPr>
    </w:p>
    <w:p w:rsidR="007F31C3" w:rsidRPr="00D40BF5" w:rsidRDefault="00D40BF5" w:rsidP="00456523">
      <w:pPr>
        <w:pStyle w:val="NormalnyWeb"/>
        <w:ind w:left="0"/>
        <w:jc w:val="both"/>
        <w:rPr>
          <w:rFonts w:ascii="Arial" w:hAnsi="Arial" w:cs="Arial"/>
          <w:color w:val="000000"/>
          <w:sz w:val="20"/>
          <w:szCs w:val="20"/>
          <w:u w:val="single"/>
        </w:rPr>
      </w:pPr>
      <w:r w:rsidRPr="00D40BF5">
        <w:rPr>
          <w:rFonts w:ascii="Arial" w:hAnsi="Arial" w:cs="Arial"/>
          <w:color w:val="000000"/>
          <w:sz w:val="20"/>
          <w:szCs w:val="20"/>
          <w:u w:val="single"/>
        </w:rPr>
        <w:t xml:space="preserve">Jeżeli wykonawca nie poda w złożonym </w:t>
      </w:r>
      <w:r>
        <w:rPr>
          <w:rFonts w:ascii="Arial" w:hAnsi="Arial" w:cs="Arial"/>
          <w:color w:val="000000"/>
          <w:sz w:val="20"/>
          <w:szCs w:val="20"/>
          <w:u w:val="single"/>
        </w:rPr>
        <w:t xml:space="preserve">Załączniku nr 1 - </w:t>
      </w:r>
      <w:r w:rsidRPr="00D40BF5">
        <w:rPr>
          <w:rFonts w:ascii="Arial" w:hAnsi="Arial" w:cs="Arial"/>
          <w:color w:val="000000"/>
          <w:sz w:val="20"/>
          <w:szCs w:val="20"/>
          <w:u w:val="single"/>
        </w:rPr>
        <w:t xml:space="preserve">Formularzu oferty </w:t>
      </w:r>
      <w:r w:rsidR="00C13091">
        <w:rPr>
          <w:rFonts w:ascii="Arial" w:hAnsi="Arial" w:cs="Arial"/>
          <w:color w:val="000000"/>
          <w:sz w:val="20"/>
          <w:szCs w:val="20"/>
          <w:u w:val="single"/>
        </w:rPr>
        <w:t>i/lub 2 – Opisie przedmiotu zamówienia</w:t>
      </w:r>
      <w:r w:rsidR="00876A08">
        <w:rPr>
          <w:rFonts w:ascii="Arial" w:hAnsi="Arial" w:cs="Arial"/>
          <w:color w:val="000000"/>
          <w:sz w:val="20"/>
          <w:szCs w:val="20"/>
          <w:u w:val="single"/>
        </w:rPr>
        <w:t xml:space="preserve"> dla poszczególnych zadań</w:t>
      </w:r>
      <w:r w:rsidR="00C13091">
        <w:rPr>
          <w:rFonts w:ascii="Arial" w:hAnsi="Arial" w:cs="Arial"/>
          <w:color w:val="000000"/>
          <w:sz w:val="20"/>
          <w:szCs w:val="20"/>
          <w:u w:val="single"/>
        </w:rPr>
        <w:t xml:space="preserve"> - </w:t>
      </w:r>
      <w:r w:rsidRPr="00D40BF5">
        <w:rPr>
          <w:rFonts w:ascii="Arial" w:hAnsi="Arial" w:cs="Arial"/>
          <w:color w:val="000000"/>
          <w:sz w:val="20"/>
          <w:szCs w:val="20"/>
          <w:u w:val="single"/>
        </w:rPr>
        <w:t xml:space="preserve">oferowanego czasu </w:t>
      </w:r>
      <w:r w:rsidR="005A4CF3">
        <w:rPr>
          <w:rFonts w:ascii="Arial" w:hAnsi="Arial" w:cs="Arial"/>
          <w:color w:val="000000"/>
          <w:sz w:val="20"/>
          <w:szCs w:val="20"/>
          <w:u w:val="single"/>
        </w:rPr>
        <w:t>dostawy</w:t>
      </w:r>
      <w:r w:rsidRPr="00D40BF5">
        <w:rPr>
          <w:rFonts w:ascii="Arial" w:hAnsi="Arial" w:cs="Arial"/>
          <w:color w:val="000000"/>
          <w:sz w:val="20"/>
          <w:szCs w:val="20"/>
          <w:u w:val="single"/>
        </w:rPr>
        <w:t xml:space="preserve">, </w:t>
      </w:r>
      <w:r w:rsidR="005A4CF3">
        <w:rPr>
          <w:rFonts w:ascii="Arial" w:hAnsi="Arial" w:cs="Arial"/>
          <w:color w:val="000000"/>
          <w:sz w:val="20"/>
          <w:szCs w:val="20"/>
          <w:u w:val="single"/>
        </w:rPr>
        <w:t xml:space="preserve">okresu gwarancji i innych parametrów punktowanych </w:t>
      </w:r>
      <w:r w:rsidRPr="00D40BF5">
        <w:rPr>
          <w:rFonts w:ascii="Arial" w:hAnsi="Arial" w:cs="Arial"/>
          <w:color w:val="000000"/>
          <w:sz w:val="20"/>
          <w:szCs w:val="20"/>
          <w:u w:val="single"/>
        </w:rPr>
        <w:t xml:space="preserve">Zamawiający uzna, że wykonawca zaoferował </w:t>
      </w:r>
      <w:r w:rsidR="005A4CF3">
        <w:rPr>
          <w:rFonts w:ascii="Arial" w:hAnsi="Arial" w:cs="Arial"/>
          <w:color w:val="000000"/>
          <w:sz w:val="20"/>
          <w:szCs w:val="20"/>
          <w:u w:val="single"/>
        </w:rPr>
        <w:t>najniżej punktowaną opcję</w:t>
      </w:r>
      <w:r w:rsidRPr="00D40BF5">
        <w:rPr>
          <w:rFonts w:ascii="Arial" w:hAnsi="Arial" w:cs="Arial"/>
          <w:color w:val="000000"/>
          <w:sz w:val="20"/>
          <w:szCs w:val="20"/>
          <w:u w:val="single"/>
        </w:rPr>
        <w:t xml:space="preserve">. </w:t>
      </w:r>
    </w:p>
    <w:p w:rsidR="00D40BF5" w:rsidRDefault="00D40BF5" w:rsidP="00456523">
      <w:pPr>
        <w:pStyle w:val="NormalnyWeb"/>
        <w:ind w:left="0"/>
        <w:jc w:val="both"/>
        <w:rPr>
          <w:rFonts w:ascii="Arial" w:hAnsi="Arial" w:cs="Arial"/>
          <w:color w:val="000000"/>
          <w:sz w:val="20"/>
          <w:szCs w:val="20"/>
        </w:rPr>
      </w:pPr>
    </w:p>
    <w:p w:rsidR="00CD6B3D" w:rsidRPr="005D3EA0" w:rsidRDefault="00CD6B3D" w:rsidP="00276302">
      <w:pPr>
        <w:pStyle w:val="NormalnyWeb"/>
        <w:spacing w:line="276" w:lineRule="auto"/>
        <w:ind w:left="0"/>
        <w:jc w:val="both"/>
        <w:rPr>
          <w:rFonts w:ascii="Arial" w:hAnsi="Arial" w:cs="Arial"/>
          <w:color w:val="000000"/>
          <w:sz w:val="20"/>
          <w:szCs w:val="20"/>
        </w:rPr>
      </w:pPr>
      <w:r w:rsidRPr="005D3EA0">
        <w:rPr>
          <w:rFonts w:ascii="Arial" w:hAnsi="Arial" w:cs="Arial"/>
          <w:color w:val="000000"/>
          <w:sz w:val="20"/>
          <w:szCs w:val="20"/>
        </w:rPr>
        <w:t>2. O wyborze oferty najkorzystniejszej zdecyduje najwyższa liczba uzyskanych punktów. Pod uwagę będą brane liczby zaokrąglone do dwóch miejsc po przecinku.</w:t>
      </w:r>
    </w:p>
    <w:p w:rsidR="00364642" w:rsidRPr="002E60F7" w:rsidRDefault="0078084C" w:rsidP="00276302">
      <w:pPr>
        <w:pStyle w:val="NormalnyWeb"/>
        <w:spacing w:line="276" w:lineRule="auto"/>
        <w:ind w:left="0"/>
        <w:jc w:val="both"/>
        <w:rPr>
          <w:rFonts w:ascii="Arial" w:hAnsi="Arial" w:cs="Arial"/>
          <w:sz w:val="20"/>
          <w:szCs w:val="20"/>
        </w:rPr>
      </w:pPr>
      <w:r>
        <w:rPr>
          <w:rFonts w:ascii="Arial" w:hAnsi="Arial" w:cs="Arial"/>
          <w:sz w:val="20"/>
          <w:szCs w:val="20"/>
        </w:rPr>
        <w:t>3</w:t>
      </w:r>
      <w:r w:rsidR="00364642" w:rsidRPr="002E60F7">
        <w:rPr>
          <w:rFonts w:ascii="Arial" w:hAnsi="Arial" w:cs="Arial"/>
          <w:sz w:val="20"/>
          <w:szCs w:val="20"/>
        </w:rPr>
        <w:t xml:space="preserve">. W toku badania i oceny ofert Zamawiający może żądać udzielania przez Wykonawcę wyjaśnień dotyczących treści złożonej oferty. </w:t>
      </w:r>
    </w:p>
    <w:p w:rsidR="00364642" w:rsidRPr="002E60F7" w:rsidRDefault="0078084C" w:rsidP="00276302">
      <w:pPr>
        <w:pStyle w:val="NormalnyWeb"/>
        <w:spacing w:line="276" w:lineRule="auto"/>
        <w:ind w:left="0"/>
        <w:jc w:val="both"/>
        <w:rPr>
          <w:rFonts w:ascii="Arial" w:hAnsi="Arial" w:cs="Arial"/>
          <w:sz w:val="20"/>
          <w:szCs w:val="20"/>
        </w:rPr>
      </w:pPr>
      <w:r>
        <w:rPr>
          <w:rFonts w:ascii="Arial" w:hAnsi="Arial" w:cs="Arial"/>
          <w:sz w:val="20"/>
          <w:szCs w:val="20"/>
        </w:rPr>
        <w:lastRenderedPageBreak/>
        <w:t>4</w:t>
      </w:r>
      <w:r w:rsidR="00364642" w:rsidRPr="002E60F7">
        <w:rPr>
          <w:rFonts w:ascii="Arial" w:hAnsi="Arial" w:cs="Arial"/>
          <w:sz w:val="20"/>
          <w:szCs w:val="20"/>
        </w:rPr>
        <w:t xml:space="preserve">. Zamawiający nie będzie prowadził negocjacji z Wykonawca dotyczących złożonej oferty oraz dokonywał jakichkolwiek zmian w treści złożonej oferty, z wyjątkiem określonym w ustępie poniżej. </w:t>
      </w:r>
    </w:p>
    <w:p w:rsidR="00364642" w:rsidRPr="002E60F7" w:rsidRDefault="0078084C" w:rsidP="00276302">
      <w:pPr>
        <w:pStyle w:val="NormalnyWeb"/>
        <w:spacing w:line="276" w:lineRule="auto"/>
        <w:ind w:left="0"/>
        <w:jc w:val="both"/>
        <w:rPr>
          <w:rFonts w:ascii="Arial" w:hAnsi="Arial" w:cs="Arial"/>
          <w:sz w:val="20"/>
          <w:szCs w:val="20"/>
        </w:rPr>
      </w:pPr>
      <w:r>
        <w:rPr>
          <w:rFonts w:ascii="Arial" w:hAnsi="Arial" w:cs="Arial"/>
          <w:sz w:val="20"/>
          <w:szCs w:val="20"/>
        </w:rPr>
        <w:t>5</w:t>
      </w:r>
      <w:r w:rsidR="00364642" w:rsidRPr="002E60F7">
        <w:rPr>
          <w:rFonts w:ascii="Arial" w:hAnsi="Arial" w:cs="Arial"/>
          <w:sz w:val="20"/>
          <w:szCs w:val="20"/>
        </w:rPr>
        <w:t xml:space="preserve">. Zamawiający poprawi w ofercie, zgodnie z art. </w:t>
      </w:r>
      <w:r w:rsidR="007A4EC5">
        <w:rPr>
          <w:rFonts w:ascii="Arial" w:hAnsi="Arial" w:cs="Arial"/>
          <w:sz w:val="20"/>
          <w:szCs w:val="20"/>
        </w:rPr>
        <w:t xml:space="preserve">223 ust. 2 </w:t>
      </w:r>
      <w:r w:rsidR="00364642" w:rsidRPr="002E60F7">
        <w:rPr>
          <w:rFonts w:ascii="Arial" w:hAnsi="Arial" w:cs="Arial"/>
          <w:sz w:val="20"/>
          <w:szCs w:val="20"/>
        </w:rPr>
        <w:t>us</w:t>
      </w:r>
      <w:r w:rsidR="007A4EC5">
        <w:rPr>
          <w:rFonts w:ascii="Arial" w:hAnsi="Arial" w:cs="Arial"/>
          <w:sz w:val="20"/>
          <w:szCs w:val="20"/>
        </w:rPr>
        <w:t>tawy Prawo zamówień publicznych</w:t>
      </w:r>
      <w:r w:rsidR="00364642" w:rsidRPr="002E60F7">
        <w:rPr>
          <w:rFonts w:ascii="Arial" w:hAnsi="Arial" w:cs="Arial"/>
          <w:sz w:val="20"/>
          <w:szCs w:val="20"/>
        </w:rPr>
        <w:t>:</w:t>
      </w:r>
    </w:p>
    <w:p w:rsidR="00364642" w:rsidRPr="002E60F7" w:rsidRDefault="00364642" w:rsidP="00276302">
      <w:pPr>
        <w:pStyle w:val="NormalnyWeb"/>
        <w:spacing w:line="276" w:lineRule="auto"/>
        <w:ind w:left="0"/>
        <w:jc w:val="both"/>
        <w:rPr>
          <w:rFonts w:ascii="Arial" w:hAnsi="Arial" w:cs="Arial"/>
          <w:sz w:val="20"/>
          <w:szCs w:val="20"/>
        </w:rPr>
      </w:pPr>
      <w:r w:rsidRPr="002E60F7">
        <w:rPr>
          <w:rFonts w:ascii="Arial" w:hAnsi="Arial" w:cs="Arial"/>
          <w:sz w:val="20"/>
          <w:szCs w:val="20"/>
        </w:rPr>
        <w:t>- oczywiste omyłki pisarskie,</w:t>
      </w:r>
    </w:p>
    <w:p w:rsidR="00364642" w:rsidRPr="002E60F7" w:rsidRDefault="0049278F" w:rsidP="00276302">
      <w:pPr>
        <w:pStyle w:val="NormalnyWeb"/>
        <w:spacing w:line="276" w:lineRule="auto"/>
        <w:ind w:left="0"/>
        <w:jc w:val="both"/>
        <w:rPr>
          <w:rFonts w:ascii="Arial" w:hAnsi="Arial" w:cs="Arial"/>
          <w:sz w:val="20"/>
          <w:szCs w:val="20"/>
        </w:rPr>
      </w:pPr>
      <w:r>
        <w:rPr>
          <w:rFonts w:ascii="Arial" w:hAnsi="Arial" w:cs="Arial"/>
          <w:sz w:val="20"/>
          <w:szCs w:val="20"/>
        </w:rPr>
        <w:t xml:space="preserve">- </w:t>
      </w:r>
      <w:r w:rsidR="00364642" w:rsidRPr="002E60F7">
        <w:rPr>
          <w:rFonts w:ascii="Arial" w:hAnsi="Arial" w:cs="Arial"/>
          <w:sz w:val="20"/>
          <w:szCs w:val="20"/>
        </w:rPr>
        <w:t>oczywiste omyłki rachunkowe, z uwzględnieniem konsekwencji rachunkowych dokonanych poprawek,</w:t>
      </w:r>
    </w:p>
    <w:p w:rsidR="00364642" w:rsidRPr="002E60F7" w:rsidRDefault="00364642" w:rsidP="00276302">
      <w:pPr>
        <w:pStyle w:val="NormalnyWeb"/>
        <w:spacing w:line="276" w:lineRule="auto"/>
        <w:ind w:left="0"/>
        <w:jc w:val="both"/>
        <w:rPr>
          <w:rFonts w:ascii="Arial" w:hAnsi="Arial" w:cs="Arial"/>
          <w:sz w:val="20"/>
          <w:szCs w:val="20"/>
        </w:rPr>
      </w:pPr>
      <w:r w:rsidRPr="002E60F7">
        <w:rPr>
          <w:rFonts w:ascii="Arial" w:hAnsi="Arial" w:cs="Arial"/>
          <w:sz w:val="20"/>
          <w:szCs w:val="20"/>
        </w:rPr>
        <w:t>- inne omyłki polegające na niezgodnoś</w:t>
      </w:r>
      <w:r w:rsidR="00467C59">
        <w:rPr>
          <w:rFonts w:ascii="Arial" w:hAnsi="Arial" w:cs="Arial"/>
          <w:sz w:val="20"/>
          <w:szCs w:val="20"/>
        </w:rPr>
        <w:t xml:space="preserve">ci oferty z </w:t>
      </w:r>
      <w:r w:rsidR="007A4EC5">
        <w:rPr>
          <w:rFonts w:ascii="Arial" w:hAnsi="Arial" w:cs="Arial"/>
          <w:sz w:val="20"/>
          <w:szCs w:val="20"/>
        </w:rPr>
        <w:t>dokumentami zamówienia</w:t>
      </w:r>
      <w:r w:rsidR="00467C59">
        <w:rPr>
          <w:rFonts w:ascii="Arial" w:hAnsi="Arial" w:cs="Arial"/>
          <w:sz w:val="20"/>
          <w:szCs w:val="20"/>
        </w:rPr>
        <w:t>, niepowodujące</w:t>
      </w:r>
      <w:r w:rsidRPr="002E60F7">
        <w:rPr>
          <w:rFonts w:ascii="Arial" w:hAnsi="Arial" w:cs="Arial"/>
          <w:sz w:val="20"/>
          <w:szCs w:val="20"/>
        </w:rPr>
        <w:t xml:space="preserve"> istotnych zmian w treści oferty. </w:t>
      </w:r>
    </w:p>
    <w:p w:rsidR="00CD6B3D" w:rsidRDefault="00364642" w:rsidP="00276302">
      <w:pPr>
        <w:pStyle w:val="NormalnyWeb"/>
        <w:spacing w:line="276" w:lineRule="auto"/>
        <w:ind w:left="0"/>
        <w:jc w:val="both"/>
        <w:rPr>
          <w:rFonts w:ascii="Arial" w:hAnsi="Arial" w:cs="Arial"/>
          <w:sz w:val="20"/>
          <w:szCs w:val="20"/>
        </w:rPr>
      </w:pPr>
      <w:r w:rsidRPr="002E60F7">
        <w:rPr>
          <w:rFonts w:ascii="Arial" w:hAnsi="Arial" w:cs="Arial"/>
          <w:sz w:val="20"/>
          <w:szCs w:val="20"/>
        </w:rPr>
        <w:t>Niezwłocznie zawiadamiając o tym Wykonawcę, którego oferta została poprawiona.</w:t>
      </w:r>
    </w:p>
    <w:p w:rsidR="007A4EC5" w:rsidRPr="0036107F" w:rsidRDefault="007A4EC5" w:rsidP="00276302">
      <w:pPr>
        <w:pStyle w:val="NormalnyWeb"/>
        <w:spacing w:line="276" w:lineRule="auto"/>
        <w:ind w:left="0"/>
        <w:jc w:val="both"/>
        <w:rPr>
          <w:rFonts w:ascii="Arial" w:hAnsi="Arial" w:cs="Arial"/>
          <w:sz w:val="20"/>
          <w:szCs w:val="20"/>
        </w:rPr>
      </w:pPr>
      <w:r>
        <w:rPr>
          <w:rFonts w:ascii="Arial" w:hAnsi="Arial" w:cs="Arial"/>
          <w:sz w:val="20"/>
          <w:szCs w:val="20"/>
        </w:rPr>
        <w:t xml:space="preserve">Zamawiający wyznacza wykonawcy odpowiedni termin na wyrażenie zgody na poprawienie w ofercie omyłki lub zakwestionowanie sposobu jej poprawienia. Brak odpowiedzi w wyznaczonym terminie uznaje się za wyrażenie zgody na poprawienie omyłki. </w:t>
      </w:r>
    </w:p>
    <w:p w:rsidR="003E124F" w:rsidRPr="002E60F7" w:rsidRDefault="003E124F" w:rsidP="00456523">
      <w:pPr>
        <w:pStyle w:val="NormalnyWeb"/>
        <w:ind w:left="0"/>
        <w:jc w:val="both"/>
        <w:rPr>
          <w:rFonts w:ascii="Arial" w:hAnsi="Arial" w:cs="Arial"/>
          <w:sz w:val="20"/>
          <w:szCs w:val="20"/>
        </w:rPr>
      </w:pPr>
    </w:p>
    <w:p w:rsidR="003E124F" w:rsidRPr="002E60F7" w:rsidRDefault="008D05AA" w:rsidP="00456523">
      <w:pPr>
        <w:jc w:val="both"/>
        <w:rPr>
          <w:rFonts w:ascii="Arial" w:hAnsi="Arial" w:cs="Arial"/>
        </w:rPr>
      </w:pPr>
      <w:r>
        <w:rPr>
          <w:rFonts w:ascii="Arial" w:hAnsi="Arial" w:cs="Arial"/>
          <w:b/>
          <w:highlight w:val="green"/>
        </w:rPr>
        <w:t>X</w:t>
      </w:r>
      <w:r w:rsidR="00636C0F">
        <w:rPr>
          <w:rFonts w:ascii="Arial" w:hAnsi="Arial" w:cs="Arial"/>
          <w:b/>
          <w:highlight w:val="green"/>
        </w:rPr>
        <w:t>VIII</w:t>
      </w:r>
      <w:r w:rsidR="003E124F" w:rsidRPr="0078084C">
        <w:rPr>
          <w:rFonts w:ascii="Arial" w:hAnsi="Arial" w:cs="Arial"/>
          <w:b/>
          <w:highlight w:val="green"/>
        </w:rPr>
        <w:t>.</w:t>
      </w:r>
      <w:r w:rsidR="003E124F" w:rsidRPr="0078084C">
        <w:rPr>
          <w:rFonts w:ascii="Arial" w:hAnsi="Arial" w:cs="Arial"/>
          <w:highlight w:val="green"/>
        </w:rPr>
        <w:t xml:space="preserve"> </w:t>
      </w:r>
      <w:r w:rsidR="003E124F" w:rsidRPr="0078084C">
        <w:rPr>
          <w:rFonts w:ascii="Arial" w:hAnsi="Arial" w:cs="Arial"/>
          <w:b/>
          <w:highlight w:val="green"/>
        </w:rPr>
        <w:t>INFORMACJE O FORMALNOŚCIACH, JAKIE POWINNY ZOSTAĆ DOPEŁNIONE PO WYBORZE</w:t>
      </w:r>
      <w:r w:rsidR="00631B94" w:rsidRPr="0078084C">
        <w:rPr>
          <w:rFonts w:ascii="Arial" w:hAnsi="Arial" w:cs="Arial"/>
          <w:b/>
          <w:highlight w:val="green"/>
        </w:rPr>
        <w:t xml:space="preserve"> OFERTY W CELU ZAWARCIA UMOWY W </w:t>
      </w:r>
      <w:r w:rsidR="003E124F" w:rsidRPr="0078084C">
        <w:rPr>
          <w:rFonts w:ascii="Arial" w:hAnsi="Arial" w:cs="Arial"/>
          <w:b/>
          <w:highlight w:val="green"/>
        </w:rPr>
        <w:t>SPRAWIE ZAMÓWIENIA PUBLICZNEGO</w:t>
      </w:r>
    </w:p>
    <w:p w:rsidR="008E2B5A" w:rsidRDefault="008E2B5A" w:rsidP="00456523">
      <w:pPr>
        <w:pStyle w:val="NormalnyWeb"/>
        <w:ind w:left="0"/>
        <w:jc w:val="both"/>
        <w:rPr>
          <w:rFonts w:ascii="Arial" w:hAnsi="Arial" w:cs="Arial"/>
          <w:sz w:val="20"/>
          <w:szCs w:val="20"/>
        </w:rPr>
      </w:pPr>
    </w:p>
    <w:p w:rsidR="0078084C" w:rsidRPr="0078084C" w:rsidRDefault="0078084C" w:rsidP="00276302">
      <w:pPr>
        <w:numPr>
          <w:ilvl w:val="0"/>
          <w:numId w:val="5"/>
        </w:numPr>
        <w:tabs>
          <w:tab w:val="clear" w:pos="1800"/>
        </w:tabs>
        <w:spacing w:before="240" w:line="276" w:lineRule="auto"/>
        <w:ind w:left="462" w:hanging="426"/>
        <w:jc w:val="both"/>
        <w:rPr>
          <w:rFonts w:ascii="Arial" w:hAnsi="Arial" w:cs="Arial"/>
          <w:sz w:val="20"/>
          <w:szCs w:val="20"/>
        </w:rPr>
      </w:pPr>
      <w:r w:rsidRPr="000C7661">
        <w:rPr>
          <w:rFonts w:ascii="Arial" w:hAnsi="Arial" w:cs="Arial"/>
          <w:sz w:val="20"/>
          <w:szCs w:val="20"/>
        </w:rPr>
        <w:t>Zamawiający zawiera umowę w sprawie zamówienia publicznego w terminie nie krótszym niż 5 dni od dnia przesłania zawiadomienia o wyborze najkorzystniejszej oferty.</w:t>
      </w:r>
      <w:r>
        <w:rPr>
          <w:rFonts w:ascii="Arial" w:hAnsi="Arial" w:cs="Arial"/>
          <w:sz w:val="20"/>
          <w:szCs w:val="20"/>
        </w:rPr>
        <w:t xml:space="preserve"> </w:t>
      </w:r>
      <w:r w:rsidRPr="0078084C">
        <w:rPr>
          <w:rFonts w:ascii="Arial" w:hAnsi="Arial" w:cs="Arial"/>
          <w:sz w:val="20"/>
          <w:szCs w:val="20"/>
        </w:rPr>
        <w:t>Zamawiający może zawrzeć umowę w sprawie zamówienia publicznego przed upływem terminu, o którym mowa w ust. 1, jeżeli w postępowaniu o udzielenie zamówienia prowadzonym w trybie</w:t>
      </w:r>
      <w:r>
        <w:rPr>
          <w:rFonts w:ascii="Arial" w:hAnsi="Arial" w:cs="Arial"/>
          <w:sz w:val="20"/>
          <w:szCs w:val="20"/>
        </w:rPr>
        <w:t xml:space="preserve"> </w:t>
      </w:r>
      <w:r w:rsidRPr="0078084C">
        <w:rPr>
          <w:rFonts w:ascii="Arial" w:hAnsi="Arial" w:cs="Arial"/>
          <w:sz w:val="20"/>
          <w:szCs w:val="20"/>
        </w:rPr>
        <w:t>podstawowym złożono tylko jedną ofertę.</w:t>
      </w:r>
    </w:p>
    <w:p w:rsidR="00A448BE" w:rsidRPr="00A448BE" w:rsidRDefault="00A448BE" w:rsidP="00276302">
      <w:pPr>
        <w:numPr>
          <w:ilvl w:val="0"/>
          <w:numId w:val="5"/>
        </w:numPr>
        <w:tabs>
          <w:tab w:val="clear" w:pos="1800"/>
          <w:tab w:val="num" w:pos="426"/>
        </w:tabs>
        <w:spacing w:after="40" w:line="276" w:lineRule="auto"/>
        <w:ind w:left="426" w:hanging="426"/>
        <w:jc w:val="both"/>
        <w:rPr>
          <w:rFonts w:ascii="Arial" w:hAnsi="Arial" w:cs="Arial"/>
          <w:sz w:val="20"/>
          <w:szCs w:val="20"/>
        </w:rPr>
      </w:pPr>
      <w:r w:rsidRPr="00A448BE">
        <w:rPr>
          <w:rFonts w:ascii="Arial" w:hAnsi="Arial" w:cs="Arial"/>
          <w:sz w:val="20"/>
          <w:szCs w:val="20"/>
        </w:rPr>
        <w:t>Osoby reprezentujące Wykonawcę przy podpisywaniu umowy powinny posiadać ze sobą dokumenty potwierdzające ich umocowanie do podpisania umowy, o ile umocowanie to nie będzie wynikać z dokumentów załączonych do oferty.</w:t>
      </w:r>
    </w:p>
    <w:p w:rsidR="00A448BE" w:rsidRPr="00A448BE" w:rsidRDefault="00A448BE" w:rsidP="00276302">
      <w:pPr>
        <w:numPr>
          <w:ilvl w:val="0"/>
          <w:numId w:val="5"/>
        </w:numPr>
        <w:tabs>
          <w:tab w:val="clear" w:pos="1800"/>
          <w:tab w:val="num" w:pos="426"/>
        </w:tabs>
        <w:spacing w:after="40" w:line="276" w:lineRule="auto"/>
        <w:ind w:left="426" w:hanging="426"/>
        <w:jc w:val="both"/>
        <w:rPr>
          <w:rFonts w:ascii="Arial" w:hAnsi="Arial" w:cs="Arial"/>
          <w:sz w:val="20"/>
          <w:szCs w:val="20"/>
        </w:rPr>
      </w:pPr>
      <w:r w:rsidRPr="00A448BE">
        <w:rPr>
          <w:rFonts w:ascii="Arial" w:hAnsi="Arial" w:cs="Arial"/>
          <w:sz w:val="20"/>
          <w:szCs w:val="20"/>
        </w:rPr>
        <w:t>W przypadku wyboru oferty złożonej przez Wykonawców wspólnie ubiegających się o udzielenie zamówienia Zamawiający może żądać przed zawarciem umowy przedstawienia umowy regulującej współpracę tych Wykonawców. Umowa taka winna określać strony umowy, cel działania, sposób współdziałania, zakres prac przewidzianych do wykonania każdemu z nich, solidarną odpowiedzialność za wykonanie zamówienia, oznaczenie czasu trwania konsorcjum (obejmującego okres realizacji przedmiotu zamówienia, gwarancji i rękojmi), wykluczenie możliwości wypowiedzenia umowy konsorcjum przez któregokolwiek z jego członków do czasu wykonania zamówienia.</w:t>
      </w:r>
    </w:p>
    <w:p w:rsidR="0078084C" w:rsidRDefault="00A448BE" w:rsidP="00276302">
      <w:pPr>
        <w:numPr>
          <w:ilvl w:val="0"/>
          <w:numId w:val="5"/>
        </w:numPr>
        <w:tabs>
          <w:tab w:val="clear" w:pos="1800"/>
          <w:tab w:val="num" w:pos="426"/>
        </w:tabs>
        <w:spacing w:after="40" w:line="276" w:lineRule="auto"/>
        <w:ind w:left="426" w:hanging="426"/>
        <w:jc w:val="both"/>
        <w:rPr>
          <w:rFonts w:ascii="Arial" w:hAnsi="Arial" w:cs="Arial"/>
          <w:sz w:val="20"/>
          <w:szCs w:val="20"/>
        </w:rPr>
      </w:pPr>
      <w:r w:rsidRPr="00A448BE">
        <w:rPr>
          <w:rFonts w:ascii="Arial" w:hAnsi="Arial" w:cs="Arial"/>
          <w:sz w:val="20"/>
          <w:szCs w:val="20"/>
        </w:rPr>
        <w:t xml:space="preserve">Zawarcie umowy nastąpi wg wzoru </w:t>
      </w:r>
      <w:r w:rsidR="00787F14">
        <w:rPr>
          <w:rFonts w:ascii="Arial" w:hAnsi="Arial" w:cs="Arial"/>
          <w:sz w:val="20"/>
          <w:szCs w:val="20"/>
        </w:rPr>
        <w:t xml:space="preserve">umowy </w:t>
      </w:r>
      <w:r w:rsidRPr="00A448BE">
        <w:rPr>
          <w:rFonts w:ascii="Arial" w:hAnsi="Arial" w:cs="Arial"/>
          <w:sz w:val="20"/>
          <w:szCs w:val="20"/>
        </w:rPr>
        <w:t>Zamawiającego</w:t>
      </w:r>
      <w:r w:rsidR="0078084C">
        <w:rPr>
          <w:rFonts w:ascii="Arial" w:hAnsi="Arial" w:cs="Arial"/>
          <w:sz w:val="20"/>
          <w:szCs w:val="20"/>
        </w:rPr>
        <w:t xml:space="preserve"> – Załącznik nr 5 do SWZ</w:t>
      </w:r>
      <w:r w:rsidRPr="00A448BE">
        <w:rPr>
          <w:rFonts w:ascii="Arial" w:hAnsi="Arial" w:cs="Arial"/>
          <w:sz w:val="20"/>
          <w:szCs w:val="20"/>
        </w:rPr>
        <w:t>.</w:t>
      </w:r>
    </w:p>
    <w:p w:rsidR="003E124F" w:rsidRDefault="0078084C" w:rsidP="00276302">
      <w:pPr>
        <w:numPr>
          <w:ilvl w:val="0"/>
          <w:numId w:val="5"/>
        </w:numPr>
        <w:tabs>
          <w:tab w:val="clear" w:pos="1800"/>
          <w:tab w:val="num" w:pos="426"/>
        </w:tabs>
        <w:spacing w:after="40" w:line="276" w:lineRule="auto"/>
        <w:ind w:left="426" w:hanging="426"/>
        <w:jc w:val="both"/>
        <w:rPr>
          <w:rFonts w:ascii="Arial" w:hAnsi="Arial" w:cs="Arial"/>
          <w:sz w:val="20"/>
          <w:szCs w:val="20"/>
        </w:rPr>
      </w:pPr>
      <w:r w:rsidRPr="0078084C">
        <w:rPr>
          <w:rFonts w:ascii="Arial" w:hAnsi="Arial" w:cs="Arial"/>
          <w:sz w:val="20"/>
          <w:szCs w:val="20"/>
        </w:rPr>
        <w:t>Wykonawca będzie zobowiązany do podpisania umowy w miejscu i terminie wskazanym przez Zamawiającego.</w:t>
      </w:r>
    </w:p>
    <w:p w:rsidR="0078084C" w:rsidRPr="0078084C" w:rsidRDefault="0078084C" w:rsidP="0078084C">
      <w:pPr>
        <w:spacing w:after="40"/>
        <w:ind w:left="426"/>
        <w:jc w:val="both"/>
        <w:rPr>
          <w:rFonts w:ascii="Arial" w:hAnsi="Arial" w:cs="Arial"/>
          <w:sz w:val="20"/>
          <w:szCs w:val="20"/>
        </w:rPr>
      </w:pPr>
    </w:p>
    <w:p w:rsidR="008E2B5A" w:rsidRPr="00631B94" w:rsidRDefault="003E124F" w:rsidP="006D2E64">
      <w:pPr>
        <w:spacing w:after="120"/>
        <w:jc w:val="both"/>
        <w:rPr>
          <w:rFonts w:ascii="Arial" w:hAnsi="Arial" w:cs="Arial"/>
          <w:b/>
        </w:rPr>
      </w:pPr>
      <w:r w:rsidRPr="005567C1">
        <w:rPr>
          <w:rFonts w:ascii="Arial" w:hAnsi="Arial" w:cs="Arial"/>
          <w:b/>
          <w:highlight w:val="green"/>
        </w:rPr>
        <w:t>X</w:t>
      </w:r>
      <w:r w:rsidR="00636C0F">
        <w:rPr>
          <w:rFonts w:ascii="Arial" w:hAnsi="Arial" w:cs="Arial"/>
          <w:b/>
          <w:highlight w:val="green"/>
        </w:rPr>
        <w:t>I</w:t>
      </w:r>
      <w:r w:rsidRPr="005567C1">
        <w:rPr>
          <w:rFonts w:ascii="Arial" w:hAnsi="Arial" w:cs="Arial"/>
          <w:b/>
          <w:highlight w:val="green"/>
        </w:rPr>
        <w:t>X. WYMAGANIA DOTYCZĄCE ZABEZPIECZENIA NALEŻYTEGO WYKONANIA UMOWY</w:t>
      </w:r>
    </w:p>
    <w:p w:rsidR="003E124F" w:rsidRPr="002E60F7" w:rsidRDefault="003E124F" w:rsidP="00456523">
      <w:pPr>
        <w:jc w:val="both"/>
        <w:rPr>
          <w:rFonts w:ascii="Arial" w:hAnsi="Arial" w:cs="Arial"/>
          <w:sz w:val="20"/>
          <w:szCs w:val="20"/>
        </w:rPr>
      </w:pPr>
      <w:r w:rsidRPr="002E60F7">
        <w:rPr>
          <w:rFonts w:ascii="Arial" w:hAnsi="Arial" w:cs="Arial"/>
          <w:sz w:val="20"/>
          <w:szCs w:val="20"/>
        </w:rPr>
        <w:t xml:space="preserve">Zamawiający nie wymaga wniesienia zabezpieczenia należytego wykonania umowy. </w:t>
      </w:r>
    </w:p>
    <w:p w:rsidR="003E124F" w:rsidRPr="002E60F7" w:rsidRDefault="003E124F" w:rsidP="00456523">
      <w:pPr>
        <w:jc w:val="both"/>
        <w:rPr>
          <w:rFonts w:ascii="Arial" w:hAnsi="Arial" w:cs="Arial"/>
        </w:rPr>
      </w:pPr>
    </w:p>
    <w:p w:rsidR="008E2B5A" w:rsidRPr="006D2E64" w:rsidRDefault="007A1F56" w:rsidP="006D2E64">
      <w:pPr>
        <w:spacing w:after="120"/>
        <w:jc w:val="both"/>
        <w:rPr>
          <w:rFonts w:ascii="Arial" w:hAnsi="Arial" w:cs="Arial"/>
          <w:b/>
        </w:rPr>
      </w:pPr>
      <w:r>
        <w:rPr>
          <w:rFonts w:ascii="Arial" w:hAnsi="Arial" w:cs="Arial"/>
          <w:b/>
          <w:highlight w:val="green"/>
        </w:rPr>
        <w:t>XX</w:t>
      </w:r>
      <w:r w:rsidR="00631B94" w:rsidRPr="005567C1">
        <w:rPr>
          <w:rFonts w:ascii="Arial" w:hAnsi="Arial" w:cs="Arial"/>
          <w:b/>
          <w:highlight w:val="green"/>
        </w:rPr>
        <w:t xml:space="preserve">. </w:t>
      </w:r>
      <w:r w:rsidR="003E124F" w:rsidRPr="005567C1">
        <w:rPr>
          <w:rFonts w:ascii="Arial" w:hAnsi="Arial" w:cs="Arial"/>
          <w:b/>
          <w:highlight w:val="green"/>
        </w:rPr>
        <w:t>ISTOTNE DLA STRON POSTANOWIENIA, KTÓRE ZOSTANĄ WPROWADZONE DO TREŚCI ZAWARTEJ UMOWY.</w:t>
      </w:r>
      <w:r w:rsidR="003E124F" w:rsidRPr="001B537E">
        <w:rPr>
          <w:rFonts w:ascii="Arial" w:hAnsi="Arial" w:cs="Arial"/>
          <w:b/>
        </w:rPr>
        <w:t xml:space="preserve"> </w:t>
      </w:r>
    </w:p>
    <w:p w:rsidR="005567C1" w:rsidRPr="000C7661" w:rsidRDefault="005567C1" w:rsidP="00276302">
      <w:pPr>
        <w:pStyle w:val="Akapitzlist"/>
        <w:numPr>
          <w:ilvl w:val="3"/>
          <w:numId w:val="13"/>
        </w:numPr>
        <w:tabs>
          <w:tab w:val="clear" w:pos="2880"/>
        </w:tabs>
        <w:spacing w:before="240" w:line="276" w:lineRule="auto"/>
        <w:ind w:left="284"/>
        <w:jc w:val="both"/>
        <w:rPr>
          <w:rFonts w:ascii="Arial" w:hAnsi="Arial" w:cs="Arial"/>
        </w:rPr>
      </w:pPr>
      <w:r>
        <w:rPr>
          <w:rFonts w:ascii="Arial" w:hAnsi="Arial" w:cs="Arial"/>
        </w:rPr>
        <w:tab/>
      </w:r>
      <w:r w:rsidRPr="000C7661">
        <w:rPr>
          <w:rFonts w:ascii="Arial" w:hAnsi="Arial" w:cs="Arial"/>
        </w:rPr>
        <w:t xml:space="preserve">Wybrany Wykonawca jest zobowiązany do zawarcia umowy w sprawie zamówienia publicznego na warunkach określonych we Wzorze Umowy, stanowiącym </w:t>
      </w:r>
      <w:r w:rsidRPr="000C7661">
        <w:rPr>
          <w:rFonts w:ascii="Arial" w:hAnsi="Arial" w:cs="Arial"/>
          <w:b/>
        </w:rPr>
        <w:t xml:space="preserve">Załącznik nr </w:t>
      </w:r>
      <w:r w:rsidR="00AB20A4">
        <w:rPr>
          <w:rFonts w:ascii="Arial" w:hAnsi="Arial" w:cs="Arial"/>
          <w:b/>
        </w:rPr>
        <w:t>5</w:t>
      </w:r>
      <w:r w:rsidRPr="000C7661">
        <w:rPr>
          <w:rFonts w:ascii="Arial" w:hAnsi="Arial" w:cs="Arial"/>
          <w:b/>
        </w:rPr>
        <w:t xml:space="preserve"> </w:t>
      </w:r>
      <w:r w:rsidR="00C13091">
        <w:rPr>
          <w:rFonts w:ascii="Arial" w:hAnsi="Arial" w:cs="Arial"/>
          <w:b/>
        </w:rPr>
        <w:t xml:space="preserve">i 5a </w:t>
      </w:r>
      <w:r w:rsidRPr="000C7661">
        <w:rPr>
          <w:rFonts w:ascii="Arial" w:hAnsi="Arial" w:cs="Arial"/>
          <w:b/>
        </w:rPr>
        <w:t>do SWZ</w:t>
      </w:r>
      <w:r w:rsidRPr="000C7661">
        <w:rPr>
          <w:rFonts w:ascii="Arial" w:hAnsi="Arial" w:cs="Arial"/>
        </w:rPr>
        <w:t>.</w:t>
      </w:r>
    </w:p>
    <w:p w:rsidR="005567C1" w:rsidRPr="000C7661" w:rsidRDefault="005567C1" w:rsidP="00276302">
      <w:pPr>
        <w:pStyle w:val="Akapitzlist"/>
        <w:numPr>
          <w:ilvl w:val="3"/>
          <w:numId w:val="13"/>
        </w:numPr>
        <w:tabs>
          <w:tab w:val="clear" w:pos="2880"/>
        </w:tabs>
        <w:spacing w:line="276" w:lineRule="auto"/>
        <w:ind w:left="284"/>
        <w:jc w:val="both"/>
        <w:rPr>
          <w:rFonts w:ascii="Arial" w:hAnsi="Arial" w:cs="Arial"/>
        </w:rPr>
      </w:pPr>
      <w:r>
        <w:rPr>
          <w:rFonts w:ascii="Arial" w:hAnsi="Arial" w:cs="Arial"/>
        </w:rPr>
        <w:tab/>
      </w:r>
      <w:r w:rsidRPr="000C7661">
        <w:rPr>
          <w:rFonts w:ascii="Arial" w:hAnsi="Arial" w:cs="Arial"/>
        </w:rPr>
        <w:t>Zakres świadczenia Wykonawcy wynikający z umowy jest tożsamy z jego zobowiązaniem zawartym w ofercie.</w:t>
      </w:r>
    </w:p>
    <w:p w:rsidR="005567C1" w:rsidRPr="000C7661" w:rsidRDefault="005567C1" w:rsidP="00276302">
      <w:pPr>
        <w:pStyle w:val="Akapitzlist"/>
        <w:numPr>
          <w:ilvl w:val="3"/>
          <w:numId w:val="13"/>
        </w:numPr>
        <w:tabs>
          <w:tab w:val="clear" w:pos="2880"/>
        </w:tabs>
        <w:spacing w:line="276" w:lineRule="auto"/>
        <w:ind w:left="284"/>
        <w:jc w:val="both"/>
        <w:rPr>
          <w:rFonts w:ascii="Arial" w:hAnsi="Arial" w:cs="Arial"/>
        </w:rPr>
      </w:pPr>
      <w:r>
        <w:rPr>
          <w:rFonts w:ascii="Arial" w:hAnsi="Arial" w:cs="Arial"/>
        </w:rPr>
        <w:tab/>
      </w:r>
      <w:r w:rsidRPr="000C7661">
        <w:rPr>
          <w:rFonts w:ascii="Arial" w:hAnsi="Arial" w:cs="Arial"/>
        </w:rPr>
        <w:t xml:space="preserve">Zamawiający przewiduje możliwość zmiany zawartej umowy w stosunku do treści wybranej oferty w zakresie </w:t>
      </w:r>
      <w:r>
        <w:rPr>
          <w:rFonts w:ascii="Arial" w:hAnsi="Arial" w:cs="Arial"/>
        </w:rPr>
        <w:t xml:space="preserve">uregulowanym w art. 454-455 </w:t>
      </w:r>
      <w:proofErr w:type="spellStart"/>
      <w:r>
        <w:rPr>
          <w:rFonts w:ascii="Arial" w:hAnsi="Arial" w:cs="Arial"/>
        </w:rPr>
        <w:t>p.z.</w:t>
      </w:r>
      <w:proofErr w:type="gramStart"/>
      <w:r>
        <w:rPr>
          <w:rFonts w:ascii="Arial" w:hAnsi="Arial" w:cs="Arial"/>
        </w:rPr>
        <w:t>p</w:t>
      </w:r>
      <w:proofErr w:type="spellEnd"/>
      <w:proofErr w:type="gramEnd"/>
      <w:r>
        <w:rPr>
          <w:rFonts w:ascii="Arial" w:hAnsi="Arial" w:cs="Arial"/>
        </w:rPr>
        <w:t xml:space="preserve">. oraz </w:t>
      </w:r>
      <w:r w:rsidRPr="000C7661">
        <w:rPr>
          <w:rFonts w:ascii="Arial" w:hAnsi="Arial" w:cs="Arial"/>
        </w:rPr>
        <w:t xml:space="preserve">wskazanym we Wzorze Umowy, stanowiącym </w:t>
      </w:r>
      <w:r w:rsidRPr="000C7661">
        <w:rPr>
          <w:rFonts w:ascii="Arial" w:hAnsi="Arial" w:cs="Arial"/>
          <w:b/>
        </w:rPr>
        <w:t xml:space="preserve">Załącznik nr </w:t>
      </w:r>
      <w:r>
        <w:rPr>
          <w:rFonts w:ascii="Arial" w:hAnsi="Arial" w:cs="Arial"/>
          <w:b/>
        </w:rPr>
        <w:t>5</w:t>
      </w:r>
      <w:r w:rsidR="005E058E">
        <w:rPr>
          <w:rFonts w:ascii="Arial" w:hAnsi="Arial" w:cs="Arial"/>
          <w:b/>
        </w:rPr>
        <w:t xml:space="preserve"> i 5a </w:t>
      </w:r>
      <w:r w:rsidRPr="000C7661">
        <w:rPr>
          <w:rFonts w:ascii="Arial" w:hAnsi="Arial" w:cs="Arial"/>
          <w:b/>
        </w:rPr>
        <w:t>do SWZ</w:t>
      </w:r>
      <w:r w:rsidRPr="000C7661">
        <w:rPr>
          <w:rFonts w:ascii="Arial" w:hAnsi="Arial" w:cs="Arial"/>
        </w:rPr>
        <w:t>.</w:t>
      </w:r>
    </w:p>
    <w:p w:rsidR="003E124F" w:rsidRPr="005567C1" w:rsidRDefault="005567C1" w:rsidP="00276302">
      <w:pPr>
        <w:pStyle w:val="Akapitzlist"/>
        <w:numPr>
          <w:ilvl w:val="3"/>
          <w:numId w:val="13"/>
        </w:numPr>
        <w:tabs>
          <w:tab w:val="clear" w:pos="2880"/>
        </w:tabs>
        <w:spacing w:line="276" w:lineRule="auto"/>
        <w:ind w:left="284"/>
        <w:jc w:val="both"/>
        <w:rPr>
          <w:rFonts w:ascii="Arial" w:hAnsi="Arial" w:cs="Arial"/>
        </w:rPr>
      </w:pPr>
      <w:r>
        <w:rPr>
          <w:rFonts w:ascii="Arial" w:hAnsi="Arial" w:cs="Arial"/>
        </w:rPr>
        <w:lastRenderedPageBreak/>
        <w:tab/>
      </w:r>
      <w:r w:rsidRPr="000C7661">
        <w:rPr>
          <w:rFonts w:ascii="Arial" w:hAnsi="Arial" w:cs="Arial"/>
        </w:rPr>
        <w:t>Zmiana umowy wymaga dla swej ważności, pod rygorem nieważności, zachowania formy pisemnej.</w:t>
      </w:r>
    </w:p>
    <w:p w:rsidR="003E124F" w:rsidRPr="002E60F7" w:rsidRDefault="003E124F" w:rsidP="00456523">
      <w:pPr>
        <w:jc w:val="both"/>
        <w:rPr>
          <w:rFonts w:ascii="Arial" w:hAnsi="Arial" w:cs="Arial"/>
        </w:rPr>
      </w:pPr>
    </w:p>
    <w:p w:rsidR="003E124F" w:rsidRPr="00631B94" w:rsidRDefault="005567C1" w:rsidP="00631B94">
      <w:pPr>
        <w:spacing w:after="120"/>
        <w:jc w:val="both"/>
        <w:rPr>
          <w:rFonts w:ascii="Arial" w:hAnsi="Arial" w:cs="Arial"/>
          <w:b/>
          <w:noProof/>
        </w:rPr>
      </w:pPr>
      <w:r>
        <w:rPr>
          <w:rFonts w:ascii="Arial" w:hAnsi="Arial" w:cs="Arial"/>
          <w:b/>
          <w:highlight w:val="green"/>
        </w:rPr>
        <w:t>XXI</w:t>
      </w:r>
      <w:r w:rsidR="003E124F" w:rsidRPr="003A3184">
        <w:rPr>
          <w:rFonts w:ascii="Arial" w:hAnsi="Arial" w:cs="Arial"/>
          <w:b/>
          <w:highlight w:val="green"/>
        </w:rPr>
        <w:t>. POUCZENIE O ŚRODKACH OCHRONY PRAWNEJ PRZYSŁUGUJĄCYCH WYKONAWCY W TOKU POSTĘPOWANIA O UDZIELENIE ZAMÓWIENIA</w:t>
      </w:r>
    </w:p>
    <w:p w:rsidR="003C2A77" w:rsidRDefault="003C2A77" w:rsidP="003A3184">
      <w:pPr>
        <w:suppressAutoHyphens/>
        <w:spacing w:before="240"/>
        <w:jc w:val="both"/>
        <w:rPr>
          <w:rFonts w:ascii="Arial" w:hAnsi="Arial" w:cs="Arial"/>
          <w:sz w:val="20"/>
          <w:szCs w:val="20"/>
        </w:rPr>
      </w:pPr>
      <w:r>
        <w:rPr>
          <w:rFonts w:ascii="Arial" w:hAnsi="Arial" w:cs="Arial"/>
          <w:sz w:val="20"/>
          <w:szCs w:val="20"/>
        </w:rPr>
        <w:t xml:space="preserve">1. </w:t>
      </w:r>
      <w:r w:rsidRPr="00033137">
        <w:rPr>
          <w:rFonts w:ascii="Arial" w:hAnsi="Arial" w:cs="Arial"/>
          <w:sz w:val="20"/>
          <w:szCs w:val="20"/>
        </w:rPr>
        <w:t xml:space="preserve">Środki ochrony prawnej określone w niniejszym dziale przysługują wykonawcy, uczestnikowi konkursu oraz innemu podmiotowi, jeżeli ma lub miał interes w uzyskaniu zamówienia lub nagrody w konkursie oraz poniósł lub może ponieść szkodę w wyniku naruszenia przez zamawiającego przepisów ustawy </w:t>
      </w:r>
      <w:proofErr w:type="spellStart"/>
      <w:r>
        <w:rPr>
          <w:rFonts w:ascii="Arial" w:hAnsi="Arial" w:cs="Arial"/>
          <w:sz w:val="20"/>
          <w:szCs w:val="20"/>
        </w:rPr>
        <w:t>p.z.</w:t>
      </w:r>
      <w:proofErr w:type="gramStart"/>
      <w:r>
        <w:rPr>
          <w:rFonts w:ascii="Arial" w:hAnsi="Arial" w:cs="Arial"/>
          <w:sz w:val="20"/>
          <w:szCs w:val="20"/>
        </w:rPr>
        <w:t>p</w:t>
      </w:r>
      <w:proofErr w:type="spellEnd"/>
      <w:proofErr w:type="gramEnd"/>
      <w:r>
        <w:rPr>
          <w:rFonts w:ascii="Arial" w:hAnsi="Arial" w:cs="Arial"/>
          <w:sz w:val="20"/>
          <w:szCs w:val="20"/>
        </w:rPr>
        <w:t>.</w:t>
      </w:r>
    </w:p>
    <w:p w:rsidR="003C2A77" w:rsidRPr="003C2A77" w:rsidRDefault="00E818F2" w:rsidP="00E818F2">
      <w:pPr>
        <w:suppressAutoHyphens/>
        <w:spacing w:before="240"/>
        <w:jc w:val="both"/>
        <w:rPr>
          <w:rFonts w:ascii="Arial" w:hAnsi="Arial" w:cs="Arial"/>
          <w:sz w:val="20"/>
          <w:szCs w:val="20"/>
        </w:rPr>
      </w:pPr>
      <w:r>
        <w:rPr>
          <w:rFonts w:ascii="Arial" w:hAnsi="Arial" w:cs="Arial"/>
          <w:sz w:val="20"/>
          <w:szCs w:val="20"/>
        </w:rPr>
        <w:t xml:space="preserve">2. </w:t>
      </w:r>
      <w:r w:rsidR="003C2A77" w:rsidRPr="003C2A77">
        <w:rPr>
          <w:rFonts w:ascii="Arial" w:hAnsi="Arial" w:cs="Arial"/>
          <w:sz w:val="20"/>
          <w:szCs w:val="20"/>
        </w:rPr>
        <w:t xml:space="preserve">Środki ochrony prawnej wobec ogłoszenia wszczynającego postępowanie o udzielenie zamówienia lub ogłoszenia o konkursie oraz dokumentów zamówienia przysługują również organizacjom wpisanym na listę, o której mowa w art. 469 pkt 15 </w:t>
      </w:r>
      <w:proofErr w:type="spellStart"/>
      <w:r w:rsidR="003C2A77" w:rsidRPr="003C2A77">
        <w:rPr>
          <w:rFonts w:ascii="Arial" w:hAnsi="Arial" w:cs="Arial"/>
          <w:sz w:val="20"/>
          <w:szCs w:val="20"/>
        </w:rPr>
        <w:t>p.z.</w:t>
      </w:r>
      <w:proofErr w:type="gramStart"/>
      <w:r w:rsidR="003C2A77" w:rsidRPr="003C2A77">
        <w:rPr>
          <w:rFonts w:ascii="Arial" w:hAnsi="Arial" w:cs="Arial"/>
          <w:sz w:val="20"/>
          <w:szCs w:val="20"/>
        </w:rPr>
        <w:t>p</w:t>
      </w:r>
      <w:proofErr w:type="spellEnd"/>
      <w:proofErr w:type="gramEnd"/>
      <w:r w:rsidR="003C2A77" w:rsidRPr="003C2A77">
        <w:rPr>
          <w:rFonts w:ascii="Arial" w:hAnsi="Arial" w:cs="Arial"/>
          <w:sz w:val="20"/>
          <w:szCs w:val="20"/>
        </w:rPr>
        <w:t>. oraz Rzecznikowi Małych i Średnich Przedsiębiorców.</w:t>
      </w:r>
    </w:p>
    <w:p w:rsidR="003C2A77" w:rsidRPr="003C2A77" w:rsidRDefault="003C2A77" w:rsidP="003A3184">
      <w:pPr>
        <w:suppressAutoHyphens/>
        <w:jc w:val="both"/>
        <w:rPr>
          <w:rFonts w:ascii="Arial" w:hAnsi="Arial" w:cs="Arial"/>
          <w:sz w:val="20"/>
          <w:szCs w:val="20"/>
        </w:rPr>
      </w:pPr>
      <w:r>
        <w:rPr>
          <w:rFonts w:ascii="Arial" w:hAnsi="Arial" w:cs="Arial"/>
          <w:sz w:val="20"/>
          <w:szCs w:val="20"/>
        </w:rPr>
        <w:t xml:space="preserve">3. </w:t>
      </w:r>
      <w:r w:rsidRPr="003C2A77">
        <w:rPr>
          <w:rFonts w:ascii="Arial" w:hAnsi="Arial" w:cs="Arial"/>
          <w:sz w:val="20"/>
          <w:szCs w:val="20"/>
        </w:rPr>
        <w:t>Odwołanie przysługuje na:</w:t>
      </w:r>
    </w:p>
    <w:p w:rsidR="003C2A77" w:rsidRPr="000C7661" w:rsidRDefault="003C2A77" w:rsidP="003A3184">
      <w:pPr>
        <w:suppressAutoHyphens/>
        <w:ind w:left="868" w:hanging="425"/>
        <w:jc w:val="both"/>
        <w:rPr>
          <w:rFonts w:ascii="Arial" w:hAnsi="Arial" w:cs="Arial"/>
          <w:sz w:val="20"/>
          <w:szCs w:val="20"/>
        </w:rPr>
      </w:pPr>
      <w:proofErr w:type="gramStart"/>
      <w:r w:rsidRPr="000C7661">
        <w:rPr>
          <w:rFonts w:ascii="Arial" w:hAnsi="Arial" w:cs="Arial"/>
          <w:sz w:val="20"/>
          <w:szCs w:val="20"/>
        </w:rPr>
        <w:t>1)</w:t>
      </w:r>
      <w:r w:rsidRPr="000C7661">
        <w:rPr>
          <w:rFonts w:ascii="Arial" w:hAnsi="Arial" w:cs="Arial"/>
          <w:sz w:val="20"/>
          <w:szCs w:val="20"/>
        </w:rPr>
        <w:tab/>
        <w:t>niezgodną</w:t>
      </w:r>
      <w:proofErr w:type="gramEnd"/>
      <w:r w:rsidRPr="000C7661">
        <w:rPr>
          <w:rFonts w:ascii="Arial" w:hAnsi="Arial" w:cs="Arial"/>
          <w:sz w:val="20"/>
          <w:szCs w:val="20"/>
        </w:rPr>
        <w:t xml:space="preserve"> z przepisami ustawy czynność Zamawiającego, podjętą w postępowaniu o udzielenie zamówienia, w tym na projektowane postanowienie umowy;</w:t>
      </w:r>
    </w:p>
    <w:p w:rsidR="003C2A77" w:rsidRDefault="003C2A77" w:rsidP="003A3184">
      <w:pPr>
        <w:suppressAutoHyphens/>
        <w:ind w:left="868" w:hanging="425"/>
        <w:jc w:val="both"/>
        <w:rPr>
          <w:rFonts w:ascii="Arial" w:hAnsi="Arial" w:cs="Arial"/>
          <w:sz w:val="20"/>
          <w:szCs w:val="20"/>
        </w:rPr>
      </w:pPr>
      <w:proofErr w:type="gramStart"/>
      <w:r w:rsidRPr="000C7661">
        <w:rPr>
          <w:rFonts w:ascii="Arial" w:hAnsi="Arial" w:cs="Arial"/>
          <w:sz w:val="20"/>
          <w:szCs w:val="20"/>
        </w:rPr>
        <w:t>2)</w:t>
      </w:r>
      <w:r w:rsidRPr="000C7661">
        <w:rPr>
          <w:rFonts w:ascii="Arial" w:hAnsi="Arial" w:cs="Arial"/>
          <w:sz w:val="20"/>
          <w:szCs w:val="20"/>
        </w:rPr>
        <w:tab/>
        <w:t>zaniechanie</w:t>
      </w:r>
      <w:proofErr w:type="gramEnd"/>
      <w:r w:rsidRPr="000C7661">
        <w:rPr>
          <w:rFonts w:ascii="Arial" w:hAnsi="Arial" w:cs="Arial"/>
          <w:sz w:val="20"/>
          <w:szCs w:val="20"/>
        </w:rPr>
        <w:t xml:space="preserve"> czynności w postępowaniu o udzielenie zamówienia do której zamawiający był obowiązany na podstawie ustawy;</w:t>
      </w:r>
    </w:p>
    <w:p w:rsidR="003C2A77" w:rsidRPr="000C7661" w:rsidRDefault="003C2A77" w:rsidP="003A3184">
      <w:pPr>
        <w:suppressAutoHyphens/>
        <w:jc w:val="both"/>
        <w:rPr>
          <w:rFonts w:ascii="Arial" w:hAnsi="Arial" w:cs="Arial"/>
          <w:sz w:val="20"/>
          <w:szCs w:val="20"/>
        </w:rPr>
      </w:pPr>
      <w:r>
        <w:rPr>
          <w:rFonts w:ascii="Arial" w:hAnsi="Arial" w:cs="Arial"/>
          <w:sz w:val="20"/>
          <w:szCs w:val="20"/>
        </w:rPr>
        <w:t xml:space="preserve">4. </w:t>
      </w:r>
      <w:r w:rsidRPr="000C7661">
        <w:rPr>
          <w:rFonts w:ascii="Arial" w:hAnsi="Arial" w:cs="Arial"/>
          <w:sz w:val="20"/>
          <w:szCs w:val="20"/>
        </w:rPr>
        <w:t>Odwołanie wnosi się do Prezesa Izby. Odwołujący przekazuje kopię odwołania zamawiającemu przed upływem terminu do wniesienia odwołania w taki sposób, aby mógł on zapoznać się z jego treścią przed upływem tego terminu.</w:t>
      </w:r>
    </w:p>
    <w:p w:rsidR="003C2A77" w:rsidRPr="000C7661" w:rsidRDefault="003C2A77" w:rsidP="003A3184">
      <w:pPr>
        <w:suppressAutoHyphens/>
        <w:jc w:val="both"/>
        <w:rPr>
          <w:rFonts w:ascii="Arial" w:hAnsi="Arial" w:cs="Arial"/>
          <w:sz w:val="20"/>
          <w:szCs w:val="20"/>
        </w:rPr>
      </w:pPr>
      <w:r>
        <w:rPr>
          <w:rFonts w:ascii="Arial" w:hAnsi="Arial" w:cs="Arial"/>
          <w:b/>
          <w:bCs/>
          <w:sz w:val="20"/>
          <w:szCs w:val="20"/>
        </w:rPr>
        <w:t xml:space="preserve">5. </w:t>
      </w:r>
      <w:r w:rsidRPr="000C7661">
        <w:rPr>
          <w:rFonts w:ascii="Arial" w:hAnsi="Arial" w:cs="Arial"/>
          <w:sz w:val="20"/>
          <w:szCs w:val="20"/>
        </w:rPr>
        <w:t>Odwołanie wobec treści ogłoszenia lub treści SWZ wnosi się w terminie 5 dni od dnia zamieszczenia ogłoszenia w Biuletynie Zamówień Publicznych lub treści SWZ na stronie internetowej.</w:t>
      </w:r>
    </w:p>
    <w:p w:rsidR="003C2A77" w:rsidRPr="000C7661" w:rsidRDefault="003C2A77" w:rsidP="003A3184">
      <w:pPr>
        <w:suppressAutoHyphens/>
        <w:jc w:val="both"/>
        <w:rPr>
          <w:rFonts w:ascii="Arial" w:hAnsi="Arial" w:cs="Arial"/>
          <w:sz w:val="20"/>
          <w:szCs w:val="20"/>
        </w:rPr>
      </w:pPr>
      <w:r>
        <w:rPr>
          <w:rFonts w:ascii="Arial" w:hAnsi="Arial" w:cs="Arial"/>
          <w:b/>
          <w:bCs/>
          <w:sz w:val="20"/>
          <w:szCs w:val="20"/>
        </w:rPr>
        <w:t xml:space="preserve">6. </w:t>
      </w:r>
      <w:r w:rsidRPr="000C7661">
        <w:rPr>
          <w:rFonts w:ascii="Arial" w:hAnsi="Arial" w:cs="Arial"/>
          <w:sz w:val="20"/>
          <w:szCs w:val="20"/>
        </w:rPr>
        <w:t>Odwołanie wnosi się w terminie:</w:t>
      </w:r>
    </w:p>
    <w:p w:rsidR="003C2A77" w:rsidRPr="000C7661" w:rsidRDefault="003C2A77" w:rsidP="003A3184">
      <w:pPr>
        <w:suppressAutoHyphens/>
        <w:ind w:left="709" w:hanging="425"/>
        <w:jc w:val="both"/>
        <w:rPr>
          <w:rFonts w:ascii="Arial" w:hAnsi="Arial" w:cs="Arial"/>
          <w:sz w:val="20"/>
          <w:szCs w:val="20"/>
        </w:rPr>
      </w:pPr>
      <w:proofErr w:type="gramStart"/>
      <w:r w:rsidRPr="000C7661">
        <w:rPr>
          <w:rFonts w:ascii="Arial" w:hAnsi="Arial" w:cs="Arial"/>
          <w:sz w:val="20"/>
          <w:szCs w:val="20"/>
        </w:rPr>
        <w:t>1)</w:t>
      </w:r>
      <w:r w:rsidRPr="000C7661">
        <w:rPr>
          <w:rFonts w:ascii="Arial" w:hAnsi="Arial" w:cs="Arial"/>
          <w:sz w:val="20"/>
          <w:szCs w:val="20"/>
        </w:rPr>
        <w:tab/>
        <w:t>5 dni</w:t>
      </w:r>
      <w:proofErr w:type="gramEnd"/>
      <w:r w:rsidRPr="000C7661">
        <w:rPr>
          <w:rFonts w:ascii="Arial" w:hAnsi="Arial" w:cs="Arial"/>
          <w:sz w:val="20"/>
          <w:szCs w:val="20"/>
        </w:rPr>
        <w:t xml:space="preserve"> od dnia przekazania informacji o czynności zamawiającego stanowiącej podstawę jego wniesienia, jeżeli informacja została przekazana przy użyciu środków komunikacji elektronicznej,</w:t>
      </w:r>
    </w:p>
    <w:p w:rsidR="003C2A77" w:rsidRPr="000C7661" w:rsidRDefault="003C2A77" w:rsidP="003A3184">
      <w:pPr>
        <w:suppressAutoHyphens/>
        <w:ind w:left="709" w:hanging="425"/>
        <w:jc w:val="both"/>
        <w:rPr>
          <w:rFonts w:ascii="Arial" w:hAnsi="Arial" w:cs="Arial"/>
          <w:sz w:val="20"/>
          <w:szCs w:val="20"/>
        </w:rPr>
      </w:pPr>
      <w:proofErr w:type="gramStart"/>
      <w:r w:rsidRPr="000C7661">
        <w:rPr>
          <w:rFonts w:ascii="Arial" w:hAnsi="Arial" w:cs="Arial"/>
          <w:sz w:val="20"/>
          <w:szCs w:val="20"/>
        </w:rPr>
        <w:t>2)</w:t>
      </w:r>
      <w:r w:rsidRPr="000C7661">
        <w:rPr>
          <w:rFonts w:ascii="Arial" w:hAnsi="Arial" w:cs="Arial"/>
          <w:sz w:val="20"/>
          <w:szCs w:val="20"/>
        </w:rPr>
        <w:tab/>
        <w:t>10 dni</w:t>
      </w:r>
      <w:proofErr w:type="gramEnd"/>
      <w:r w:rsidRPr="000C7661">
        <w:rPr>
          <w:rFonts w:ascii="Arial" w:hAnsi="Arial" w:cs="Arial"/>
          <w:sz w:val="20"/>
          <w:szCs w:val="20"/>
        </w:rPr>
        <w:t xml:space="preserve"> od dnia przekazania informacji o czynności zamawiającego stanowiącej podstawę jego wniesienia, jeżeli informacja została przekazana w sposób inny niż określony w pkt 1).</w:t>
      </w:r>
    </w:p>
    <w:p w:rsidR="003C2A77" w:rsidRPr="000C7661" w:rsidRDefault="003C2A77" w:rsidP="003A3184">
      <w:pPr>
        <w:suppressAutoHyphens/>
        <w:jc w:val="both"/>
        <w:rPr>
          <w:rFonts w:ascii="Arial" w:hAnsi="Arial" w:cs="Arial"/>
          <w:sz w:val="20"/>
          <w:szCs w:val="20"/>
        </w:rPr>
      </w:pPr>
      <w:r>
        <w:rPr>
          <w:rFonts w:ascii="Arial" w:hAnsi="Arial" w:cs="Arial"/>
          <w:b/>
          <w:bCs/>
          <w:sz w:val="20"/>
          <w:szCs w:val="20"/>
        </w:rPr>
        <w:t xml:space="preserve">7. </w:t>
      </w:r>
      <w:r w:rsidRPr="000C7661">
        <w:rPr>
          <w:rFonts w:ascii="Arial" w:hAnsi="Arial" w:cs="Arial"/>
          <w:sz w:val="20"/>
          <w:szCs w:val="20"/>
        </w:rPr>
        <w:t>Odwołanie w przypadkach innych niż określone w pkt 5 i 6 wnosi się w terminie 5 dni od dnia, w którym powzięto lub przy zachowaniu należytej staranności można było powziąć wiadomość o okolicznościach stanowiących podstawę jego wniesienia</w:t>
      </w:r>
    </w:p>
    <w:p w:rsidR="003C2A77" w:rsidRPr="000C7661" w:rsidRDefault="003C2A77" w:rsidP="003A3184">
      <w:pPr>
        <w:pStyle w:val="Akapitzlist"/>
        <w:suppressAutoHyphens/>
        <w:ind w:left="0"/>
        <w:jc w:val="both"/>
        <w:rPr>
          <w:rFonts w:ascii="Arial" w:hAnsi="Arial" w:cs="Arial"/>
        </w:rPr>
      </w:pPr>
      <w:r>
        <w:rPr>
          <w:rFonts w:ascii="Arial" w:hAnsi="Arial" w:cs="Arial"/>
        </w:rPr>
        <w:t xml:space="preserve">8. </w:t>
      </w:r>
      <w:r w:rsidRPr="000C7661">
        <w:rPr>
          <w:rFonts w:ascii="Arial" w:hAnsi="Arial" w:cs="Arial"/>
        </w:rPr>
        <w:t xml:space="preserve">Na orzeczenie Izby oraz postanowienie Prezesa Izby, o którym mowa w art. 519 ust. 1 ustawy </w:t>
      </w:r>
      <w:proofErr w:type="spellStart"/>
      <w:r>
        <w:rPr>
          <w:rFonts w:ascii="Arial" w:hAnsi="Arial" w:cs="Arial"/>
        </w:rPr>
        <w:t>p.z.</w:t>
      </w:r>
      <w:proofErr w:type="gramStart"/>
      <w:r>
        <w:rPr>
          <w:rFonts w:ascii="Arial" w:hAnsi="Arial" w:cs="Arial"/>
        </w:rPr>
        <w:t>p</w:t>
      </w:r>
      <w:proofErr w:type="spellEnd"/>
      <w:proofErr w:type="gramEnd"/>
      <w:r>
        <w:rPr>
          <w:rFonts w:ascii="Arial" w:hAnsi="Arial" w:cs="Arial"/>
        </w:rPr>
        <w:t>.</w:t>
      </w:r>
      <w:r w:rsidRPr="000C7661">
        <w:rPr>
          <w:rFonts w:ascii="Arial" w:hAnsi="Arial" w:cs="Arial"/>
        </w:rPr>
        <w:t>, stronom oraz uczestnikom postępowania odwoławczego przysługuje skarga do sądu.</w:t>
      </w:r>
    </w:p>
    <w:p w:rsidR="003C2A77" w:rsidRDefault="003C2A77" w:rsidP="003A3184">
      <w:pPr>
        <w:pStyle w:val="Akapitzlist"/>
        <w:suppressAutoHyphens/>
        <w:ind w:left="0"/>
        <w:jc w:val="both"/>
        <w:rPr>
          <w:rFonts w:ascii="Arial" w:hAnsi="Arial" w:cs="Arial"/>
        </w:rPr>
      </w:pPr>
      <w:r>
        <w:rPr>
          <w:rFonts w:ascii="Arial" w:hAnsi="Arial" w:cs="Arial"/>
        </w:rPr>
        <w:t xml:space="preserve">9. </w:t>
      </w:r>
      <w:r w:rsidRPr="000C7661">
        <w:rPr>
          <w:rFonts w:ascii="Arial" w:hAnsi="Arial" w:cs="Arial"/>
        </w:rPr>
        <w:t>W postępowaniu toczącym się wskutek wniesienia skargi stosuje się odpowiednio przepisy ustawy z dnia 17 listopada 1964 r. - Kodeks postępowania cywilnego o apelacji, jeżeli przepisy niniejszego rozdziału nie stanowią inaczej.</w:t>
      </w:r>
    </w:p>
    <w:p w:rsidR="003C2A77" w:rsidRDefault="003C2A77" w:rsidP="003A3184">
      <w:pPr>
        <w:pStyle w:val="Akapitzlist"/>
        <w:suppressAutoHyphens/>
        <w:ind w:left="0"/>
        <w:jc w:val="both"/>
        <w:rPr>
          <w:rFonts w:ascii="Arial" w:hAnsi="Arial" w:cs="Arial"/>
        </w:rPr>
      </w:pPr>
      <w:r>
        <w:rPr>
          <w:rFonts w:ascii="Arial" w:hAnsi="Arial" w:cs="Arial"/>
        </w:rPr>
        <w:t xml:space="preserve">10. </w:t>
      </w:r>
      <w:r w:rsidRPr="000C7661">
        <w:rPr>
          <w:rFonts w:ascii="Arial" w:hAnsi="Arial" w:cs="Arial"/>
        </w:rPr>
        <w:t>Skargę wnosi się do Sądu Okręgowego w Warszawie - sądu zamówień publicznych, zwanego dalej "sądem zamówień publicznych".</w:t>
      </w:r>
    </w:p>
    <w:p w:rsidR="003C2A77" w:rsidRPr="000C7661" w:rsidRDefault="003C2A77" w:rsidP="003A3184">
      <w:pPr>
        <w:pStyle w:val="Akapitzlist"/>
        <w:suppressAutoHyphens/>
        <w:ind w:left="0"/>
        <w:jc w:val="both"/>
        <w:rPr>
          <w:rFonts w:ascii="Arial" w:hAnsi="Arial" w:cs="Arial"/>
        </w:rPr>
      </w:pPr>
      <w:r>
        <w:rPr>
          <w:rFonts w:ascii="Arial" w:hAnsi="Arial" w:cs="Arial"/>
        </w:rPr>
        <w:t xml:space="preserve">11. </w:t>
      </w:r>
      <w:r w:rsidRPr="000C7661">
        <w:rPr>
          <w:rFonts w:ascii="Arial" w:hAnsi="Arial" w:cs="Arial"/>
        </w:rPr>
        <w:t xml:space="preserve">Skargę wnosi się za pośrednictwem Prezesa Izby, w terminie 14 dni od dnia doręczenia orzeczenia Izby lub postanowienia Prezesa Izby, o którym mowa w art. 519 ust. 1 ustawy </w:t>
      </w:r>
      <w:proofErr w:type="spellStart"/>
      <w:r>
        <w:rPr>
          <w:rFonts w:ascii="Arial" w:hAnsi="Arial" w:cs="Arial"/>
        </w:rPr>
        <w:t>p.z.</w:t>
      </w:r>
      <w:proofErr w:type="gramStart"/>
      <w:r>
        <w:rPr>
          <w:rFonts w:ascii="Arial" w:hAnsi="Arial" w:cs="Arial"/>
        </w:rPr>
        <w:t>p</w:t>
      </w:r>
      <w:proofErr w:type="spellEnd"/>
      <w:proofErr w:type="gramEnd"/>
      <w:r>
        <w:rPr>
          <w:rFonts w:ascii="Arial" w:hAnsi="Arial" w:cs="Arial"/>
        </w:rPr>
        <w:t>.</w:t>
      </w:r>
      <w:r w:rsidRPr="000C7661">
        <w:rPr>
          <w:rFonts w:ascii="Arial" w:hAnsi="Arial" w:cs="Arial"/>
        </w:rPr>
        <w:t>, przesyłając jednocześnie jej odpis przeciwnikowi skargi. Złożenie skargi w placówce pocztowej operatora wyznaczonego w rozumieniu ustawy z dnia 23 listopada 2012 r. - Prawo pocztowe jest równoznaczne z jej wniesieniem.</w:t>
      </w:r>
    </w:p>
    <w:p w:rsidR="003C2A77" w:rsidRPr="000C7661" w:rsidRDefault="003C2A77" w:rsidP="00C153EE">
      <w:pPr>
        <w:pStyle w:val="Akapitzlist"/>
        <w:numPr>
          <w:ilvl w:val="0"/>
          <w:numId w:val="14"/>
        </w:numPr>
        <w:suppressAutoHyphens/>
        <w:ind w:left="426" w:hanging="426"/>
        <w:jc w:val="both"/>
        <w:rPr>
          <w:rFonts w:ascii="Arial" w:hAnsi="Arial" w:cs="Arial"/>
        </w:rPr>
      </w:pPr>
      <w:r>
        <w:rPr>
          <w:rFonts w:ascii="Arial" w:hAnsi="Arial" w:cs="Arial"/>
        </w:rPr>
        <w:tab/>
      </w:r>
      <w:r w:rsidRPr="000C7661">
        <w:rPr>
          <w:rFonts w:ascii="Arial" w:hAnsi="Arial" w:cs="Arial"/>
        </w:rPr>
        <w:t>Prezes Izby przekazuje skargę wraz z aktami postępowania odwoławczego do sądu zamówień publicznych w terminie 7 dni od dnia jej otrzymania.</w:t>
      </w:r>
    </w:p>
    <w:p w:rsidR="003E124F" w:rsidRPr="008A6FCC" w:rsidRDefault="003E124F" w:rsidP="00456523">
      <w:pPr>
        <w:jc w:val="both"/>
        <w:rPr>
          <w:rFonts w:ascii="Arial" w:hAnsi="Arial" w:cs="Arial"/>
          <w:noProof/>
          <w:sz w:val="12"/>
          <w:szCs w:val="12"/>
        </w:rPr>
      </w:pPr>
    </w:p>
    <w:p w:rsidR="00C53324" w:rsidRPr="007F7902" w:rsidRDefault="007A1F56" w:rsidP="00C53324">
      <w:pPr>
        <w:pStyle w:val="Normalny2"/>
        <w:spacing w:before="60" w:line="240" w:lineRule="exact"/>
        <w:rPr>
          <w:rFonts w:ascii="Tahoma" w:eastAsia="Tahoma" w:hAnsi="Tahoma" w:cs="Tahoma"/>
          <w:b/>
          <w:color w:val="FFFFFF"/>
          <w:sz w:val="24"/>
          <w:szCs w:val="24"/>
        </w:rPr>
      </w:pPr>
      <w:r>
        <w:rPr>
          <w:rFonts w:eastAsia="Calibri"/>
          <w:b/>
          <w:sz w:val="24"/>
          <w:szCs w:val="24"/>
          <w:highlight w:val="green"/>
        </w:rPr>
        <w:t>XXII</w:t>
      </w:r>
      <w:r w:rsidR="00C53324" w:rsidRPr="003A3184">
        <w:rPr>
          <w:rFonts w:eastAsia="Calibri"/>
          <w:b/>
          <w:sz w:val="24"/>
          <w:szCs w:val="24"/>
          <w:highlight w:val="green"/>
        </w:rPr>
        <w:t>. POUCZENIE O KLAUZULI INFORMACYJNEJ NA PODSTAWIE ART. 13 UST. 1 i 2 RODO</w:t>
      </w:r>
      <w:r w:rsidR="00C53324" w:rsidRPr="007F7902">
        <w:rPr>
          <w:rFonts w:eastAsia="Calibri"/>
          <w:b/>
          <w:sz w:val="24"/>
          <w:szCs w:val="24"/>
        </w:rPr>
        <w:t xml:space="preserve">  </w:t>
      </w:r>
    </w:p>
    <w:p w:rsidR="007C47FC" w:rsidRPr="007C47FC" w:rsidRDefault="007C47FC" w:rsidP="00C153EE">
      <w:pPr>
        <w:pStyle w:val="pkt"/>
        <w:numPr>
          <w:ilvl w:val="0"/>
          <w:numId w:val="8"/>
        </w:numPr>
        <w:tabs>
          <w:tab w:val="num" w:pos="284"/>
        </w:tabs>
        <w:spacing w:before="240" w:after="0"/>
        <w:ind w:left="284" w:hanging="284"/>
        <w:rPr>
          <w:rFonts w:ascii="Arial" w:hAnsi="Arial" w:cs="Arial"/>
        </w:rPr>
      </w:pPr>
      <w:r w:rsidRPr="007C47FC">
        <w:rPr>
          <w:rFonts w:ascii="Arial" w:hAnsi="Arial" w:cs="Arial"/>
        </w:rPr>
        <w:t>Zgodnie z art. 13 ust. 1 i 2 rozporządzenia Parlamentu Europejskiego i Rady (UE) 2016/679 z dnia 27 kwietnia 2016 r. w sprawie ochrony osób fizycznych w związku z przetwarzaniem danych osobowych i w sprawie swobodnego przepływu takich danych oraz uchylenia dyrektywy 95/46/WE (ogólne rozporządzenie o danych) (Dz. U. UE L119 z dnia 4 maja 2016 r., str. 1; zwanym dalej „RODO”) informujemy, że:</w:t>
      </w:r>
    </w:p>
    <w:p w:rsidR="007C47FC" w:rsidRPr="007C47FC" w:rsidRDefault="007C47FC" w:rsidP="00C153EE">
      <w:pPr>
        <w:pStyle w:val="pkt"/>
        <w:numPr>
          <w:ilvl w:val="0"/>
          <w:numId w:val="9"/>
        </w:numPr>
        <w:spacing w:before="0" w:after="0"/>
        <w:ind w:left="709" w:hanging="401"/>
        <w:rPr>
          <w:rFonts w:ascii="Arial" w:hAnsi="Arial" w:cs="Arial"/>
        </w:rPr>
      </w:pPr>
      <w:r w:rsidRPr="007C47FC">
        <w:rPr>
          <w:rFonts w:ascii="Arial" w:hAnsi="Arial" w:cs="Arial"/>
        </w:rPr>
        <w:t xml:space="preserve">administratorem Pani/Pana danych osobowych jest </w:t>
      </w:r>
      <w:r w:rsidRPr="007C47FC">
        <w:rPr>
          <w:rFonts w:ascii="Arial" w:eastAsia="Calibri" w:hAnsi="Arial" w:cs="Arial"/>
          <w:noProof/>
          <w:lang w:eastAsia="en-US"/>
        </w:rPr>
        <w:t>Zespół Opieki Zdrowotnej w Oławie, ul. Baczyńskiego 1, 55-200 Oława, zwany dalej Administratorem</w:t>
      </w:r>
      <w:r w:rsidRPr="007C47FC">
        <w:rPr>
          <w:rFonts w:ascii="Arial" w:hAnsi="Arial" w:cs="Arial"/>
        </w:rPr>
        <w:t xml:space="preserve">, </w:t>
      </w:r>
      <w:proofErr w:type="gramStart"/>
      <w:r w:rsidRPr="007C47FC">
        <w:rPr>
          <w:rFonts w:ascii="Arial" w:hAnsi="Arial" w:cs="Arial"/>
        </w:rPr>
        <w:t>dalej jako</w:t>
      </w:r>
      <w:proofErr w:type="gramEnd"/>
      <w:r w:rsidRPr="007C47FC">
        <w:rPr>
          <w:rFonts w:ascii="Arial" w:hAnsi="Arial" w:cs="Arial"/>
        </w:rPr>
        <w:t xml:space="preserve"> ADO.;</w:t>
      </w:r>
    </w:p>
    <w:p w:rsidR="007C47FC" w:rsidRPr="007C47FC" w:rsidRDefault="007C47FC" w:rsidP="00C153EE">
      <w:pPr>
        <w:pStyle w:val="pkt"/>
        <w:numPr>
          <w:ilvl w:val="0"/>
          <w:numId w:val="9"/>
        </w:numPr>
        <w:spacing w:before="0" w:after="0"/>
        <w:ind w:left="709" w:hanging="401"/>
        <w:rPr>
          <w:rFonts w:ascii="Arial" w:hAnsi="Arial" w:cs="Arial"/>
        </w:rPr>
      </w:pPr>
      <w:proofErr w:type="gramStart"/>
      <w:r w:rsidRPr="007C47FC">
        <w:rPr>
          <w:rFonts w:ascii="Arial" w:hAnsi="Arial" w:cs="Arial"/>
        </w:rPr>
        <w:t>administrator</w:t>
      </w:r>
      <w:proofErr w:type="gramEnd"/>
      <w:r w:rsidRPr="007C47FC">
        <w:rPr>
          <w:rFonts w:ascii="Arial" w:hAnsi="Arial" w:cs="Arial"/>
        </w:rPr>
        <w:t xml:space="preserve"> wyznaczył Inspektora Danych Osobowych, z którym można się kontaktować pod adresem e-mail: </w:t>
      </w:r>
      <w:r w:rsidRPr="007C47FC">
        <w:rPr>
          <w:rFonts w:ascii="Arial" w:hAnsi="Arial" w:cs="Arial"/>
          <w:color w:val="0563C1"/>
          <w:u w:val="single"/>
        </w:rPr>
        <w:t>abi@zozolawa.</w:t>
      </w:r>
      <w:proofErr w:type="gramStart"/>
      <w:r w:rsidRPr="007C47FC">
        <w:rPr>
          <w:rFonts w:ascii="Arial" w:hAnsi="Arial" w:cs="Arial"/>
          <w:color w:val="0563C1"/>
          <w:u w:val="single"/>
        </w:rPr>
        <w:t>wroc</w:t>
      </w:r>
      <w:proofErr w:type="gramEnd"/>
      <w:r w:rsidRPr="007C47FC">
        <w:rPr>
          <w:rFonts w:ascii="Arial" w:hAnsi="Arial" w:cs="Arial"/>
          <w:color w:val="0563C1"/>
          <w:u w:val="single"/>
        </w:rPr>
        <w:t>.</w:t>
      </w:r>
      <w:proofErr w:type="gramStart"/>
      <w:r w:rsidRPr="007C47FC">
        <w:rPr>
          <w:rFonts w:ascii="Arial" w:hAnsi="Arial" w:cs="Arial"/>
          <w:color w:val="0563C1"/>
          <w:u w:val="single"/>
        </w:rPr>
        <w:t>pl</w:t>
      </w:r>
      <w:proofErr w:type="gramEnd"/>
    </w:p>
    <w:p w:rsidR="007C47FC" w:rsidRPr="007C47FC" w:rsidRDefault="007C47FC" w:rsidP="00C153EE">
      <w:pPr>
        <w:pStyle w:val="pkt"/>
        <w:numPr>
          <w:ilvl w:val="0"/>
          <w:numId w:val="9"/>
        </w:numPr>
        <w:spacing w:before="0" w:after="0"/>
        <w:ind w:left="709" w:hanging="401"/>
        <w:rPr>
          <w:rFonts w:ascii="Arial" w:hAnsi="Arial" w:cs="Arial"/>
        </w:rPr>
      </w:pPr>
      <w:r w:rsidRPr="007C47FC">
        <w:rPr>
          <w:rFonts w:ascii="Arial" w:hAnsi="Arial" w:cs="Arial"/>
        </w:rPr>
        <w:lastRenderedPageBreak/>
        <w:t xml:space="preserve">Pani/Pana dane osobowe przetwarzane będą na podstawie art. 6 ust. 1 lit. c RODO w celu związanym z przedmiotowym postępowaniem o udzielenie zamówienia publicznego, prowadzonym w trybie </w:t>
      </w:r>
      <w:r w:rsidR="00ED7EDE">
        <w:rPr>
          <w:rFonts w:ascii="Arial" w:hAnsi="Arial" w:cs="Arial"/>
        </w:rPr>
        <w:t>podstawowym</w:t>
      </w:r>
      <w:r w:rsidRPr="007C47FC">
        <w:rPr>
          <w:rFonts w:ascii="Arial" w:hAnsi="Arial" w:cs="Arial"/>
        </w:rPr>
        <w:t>.</w:t>
      </w:r>
    </w:p>
    <w:p w:rsidR="007C47FC" w:rsidRPr="007C47FC" w:rsidRDefault="007C47FC" w:rsidP="00C153EE">
      <w:pPr>
        <w:pStyle w:val="pkt"/>
        <w:numPr>
          <w:ilvl w:val="0"/>
          <w:numId w:val="9"/>
        </w:numPr>
        <w:spacing w:before="0" w:after="0"/>
        <w:ind w:left="709" w:hanging="401"/>
        <w:rPr>
          <w:rFonts w:ascii="Arial" w:hAnsi="Arial" w:cs="Arial"/>
        </w:rPr>
      </w:pPr>
      <w:proofErr w:type="gramStart"/>
      <w:r w:rsidRPr="007C47FC">
        <w:rPr>
          <w:rFonts w:ascii="Arial" w:hAnsi="Arial" w:cs="Arial"/>
        </w:rPr>
        <w:t>odbiorcami</w:t>
      </w:r>
      <w:proofErr w:type="gramEnd"/>
      <w:r w:rsidRPr="007C47FC">
        <w:rPr>
          <w:rFonts w:ascii="Arial" w:hAnsi="Arial" w:cs="Arial"/>
        </w:rPr>
        <w:t xml:space="preserve"> Pani/Pana danych osobowych będą osoby lub podmioty, którym udostępniona zostanie dokumentacja postępowania w oparciu o art. 74 ustawy P.Z.P.</w:t>
      </w:r>
    </w:p>
    <w:p w:rsidR="007C47FC" w:rsidRPr="007C47FC" w:rsidRDefault="007C47FC" w:rsidP="00C153EE">
      <w:pPr>
        <w:pStyle w:val="pkt"/>
        <w:numPr>
          <w:ilvl w:val="0"/>
          <w:numId w:val="9"/>
        </w:numPr>
        <w:spacing w:before="0" w:after="0"/>
        <w:ind w:left="709" w:hanging="401"/>
        <w:rPr>
          <w:rFonts w:ascii="Arial" w:hAnsi="Arial" w:cs="Arial"/>
        </w:rPr>
      </w:pPr>
      <w:r w:rsidRPr="007C47FC">
        <w:rPr>
          <w:rFonts w:ascii="Arial" w:hAnsi="Arial" w:cs="Arial"/>
        </w:rPr>
        <w:t>Pani/Pana dane osobowe będą przechowywane, zgodnie z art. 78 ust. 1 P.Z.P. przez okres 4 lat od dnia zakończenia postępowania o udzielenie zamówienia, a jeżeli czas trwania umowy przekracza 4 lata, okres przechowywania obejmuje cały czas trwania umowy;</w:t>
      </w:r>
    </w:p>
    <w:p w:rsidR="007C47FC" w:rsidRPr="007C47FC" w:rsidRDefault="007C47FC" w:rsidP="00C153EE">
      <w:pPr>
        <w:pStyle w:val="pkt"/>
        <w:numPr>
          <w:ilvl w:val="0"/>
          <w:numId w:val="9"/>
        </w:numPr>
        <w:spacing w:before="0" w:after="0"/>
        <w:ind w:left="709" w:hanging="401"/>
        <w:rPr>
          <w:rFonts w:ascii="Arial" w:hAnsi="Arial" w:cs="Arial"/>
        </w:rPr>
      </w:pPr>
      <w:proofErr w:type="gramStart"/>
      <w:r w:rsidRPr="007C47FC">
        <w:rPr>
          <w:rFonts w:ascii="Arial" w:hAnsi="Arial" w:cs="Arial"/>
        </w:rPr>
        <w:t>obowiązek</w:t>
      </w:r>
      <w:proofErr w:type="gramEnd"/>
      <w:r w:rsidRPr="007C47FC">
        <w:rPr>
          <w:rFonts w:ascii="Arial" w:hAnsi="Arial" w:cs="Arial"/>
        </w:rPr>
        <w:t xml:space="preserve"> podania przez Panią/Pana danych osobowych bezpośrednio Pani/Pana dotyczących jest wymogiem ustawowym określonym w przepisanych ustawy P.Z.P., związanym z udziałem w postępowaniu o udzielenie zamówienia publicznego.</w:t>
      </w:r>
    </w:p>
    <w:p w:rsidR="007C47FC" w:rsidRPr="007C47FC" w:rsidRDefault="007C47FC" w:rsidP="00C153EE">
      <w:pPr>
        <w:pStyle w:val="pkt"/>
        <w:numPr>
          <w:ilvl w:val="0"/>
          <w:numId w:val="9"/>
        </w:numPr>
        <w:tabs>
          <w:tab w:val="clear" w:pos="595"/>
          <w:tab w:val="num" w:pos="709"/>
        </w:tabs>
        <w:spacing w:before="0" w:after="0"/>
        <w:ind w:left="709" w:hanging="401"/>
        <w:rPr>
          <w:rFonts w:ascii="Arial" w:hAnsi="Arial" w:cs="Arial"/>
        </w:rPr>
      </w:pPr>
      <w:proofErr w:type="gramStart"/>
      <w:r w:rsidRPr="007C47FC">
        <w:rPr>
          <w:rFonts w:ascii="Arial" w:hAnsi="Arial" w:cs="Arial"/>
        </w:rPr>
        <w:t>w</w:t>
      </w:r>
      <w:proofErr w:type="gramEnd"/>
      <w:r w:rsidRPr="007C47FC">
        <w:rPr>
          <w:rFonts w:ascii="Arial" w:hAnsi="Arial" w:cs="Arial"/>
        </w:rPr>
        <w:t xml:space="preserve"> odniesieniu do Pani/Pana danych osobowych decyzje nie będą podejmowane w sposób zautomatyzowany, stosownie do art. 22 RODO.</w:t>
      </w:r>
    </w:p>
    <w:p w:rsidR="007C47FC" w:rsidRPr="007C47FC" w:rsidRDefault="007C47FC" w:rsidP="00C153EE">
      <w:pPr>
        <w:pStyle w:val="pkt"/>
        <w:numPr>
          <w:ilvl w:val="0"/>
          <w:numId w:val="9"/>
        </w:numPr>
        <w:spacing w:before="0" w:after="0"/>
        <w:ind w:left="709" w:hanging="401"/>
        <w:rPr>
          <w:rFonts w:ascii="Arial" w:hAnsi="Arial" w:cs="Arial"/>
        </w:rPr>
      </w:pPr>
      <w:proofErr w:type="gramStart"/>
      <w:r w:rsidRPr="007C47FC">
        <w:rPr>
          <w:rFonts w:ascii="Arial" w:hAnsi="Arial" w:cs="Arial"/>
        </w:rPr>
        <w:t>posiada</w:t>
      </w:r>
      <w:proofErr w:type="gramEnd"/>
      <w:r w:rsidRPr="007C47FC">
        <w:rPr>
          <w:rFonts w:ascii="Arial" w:hAnsi="Arial" w:cs="Arial"/>
        </w:rPr>
        <w:t xml:space="preserve"> Pani/Pan:</w:t>
      </w:r>
    </w:p>
    <w:p w:rsidR="007C47FC" w:rsidRPr="007C47FC" w:rsidRDefault="007C47FC" w:rsidP="00C153EE">
      <w:pPr>
        <w:pStyle w:val="pkt"/>
        <w:numPr>
          <w:ilvl w:val="0"/>
          <w:numId w:val="10"/>
        </w:numPr>
        <w:spacing w:before="0" w:after="0"/>
        <w:ind w:left="1064" w:hanging="462"/>
        <w:rPr>
          <w:rFonts w:ascii="Arial" w:hAnsi="Arial" w:cs="Arial"/>
        </w:rPr>
      </w:pPr>
      <w:r w:rsidRPr="007C47FC">
        <w:rPr>
          <w:rFonts w:ascii="Arial" w:hAnsi="Arial" w:cs="Arial"/>
        </w:rPr>
        <w:tab/>
      </w:r>
      <w:proofErr w:type="gramStart"/>
      <w:r w:rsidRPr="007C47FC">
        <w:rPr>
          <w:rFonts w:ascii="Arial" w:hAnsi="Arial" w:cs="Arial"/>
        </w:rPr>
        <w:t>na</w:t>
      </w:r>
      <w:proofErr w:type="gramEnd"/>
      <w:r w:rsidRPr="007C47FC">
        <w:rPr>
          <w:rFonts w:ascii="Arial" w:hAnsi="Arial" w:cs="Arial"/>
        </w:rPr>
        <w:t xml:space="preserve"> podstawie art. 15 RODO prawo dostępu do danych osobowych Pani/Pana dotyczących (w przypadku, gdy skorzystanie z tego prawa wymagałoby po stronie administratora niewspółmiernie dużego wysiłku może zostać Pani/Pan zobowiązana do wskazania dodatkowych informacji mających na celu sprecyzowanie żądania, w szczególności podania nazwy lub daty postępowania o udzielenie zamówienia publicznego lub konkursu albo sprecyzowanie nazwy lub daty zakończonego postępowania o udzielenie zamówienia);</w:t>
      </w:r>
    </w:p>
    <w:p w:rsidR="007C47FC" w:rsidRPr="007C47FC" w:rsidRDefault="007C47FC" w:rsidP="00C153EE">
      <w:pPr>
        <w:pStyle w:val="pkt"/>
        <w:numPr>
          <w:ilvl w:val="0"/>
          <w:numId w:val="10"/>
        </w:numPr>
        <w:spacing w:before="0" w:after="0"/>
        <w:ind w:left="1064" w:hanging="462"/>
        <w:rPr>
          <w:rFonts w:ascii="Arial" w:hAnsi="Arial" w:cs="Arial"/>
        </w:rPr>
      </w:pPr>
      <w:r w:rsidRPr="007C47FC">
        <w:rPr>
          <w:rFonts w:ascii="Arial" w:hAnsi="Arial" w:cs="Arial"/>
        </w:rPr>
        <w:tab/>
      </w:r>
      <w:proofErr w:type="gramStart"/>
      <w:r w:rsidRPr="007C47FC">
        <w:rPr>
          <w:rFonts w:ascii="Arial" w:hAnsi="Arial" w:cs="Arial"/>
        </w:rPr>
        <w:t>na</w:t>
      </w:r>
      <w:proofErr w:type="gramEnd"/>
      <w:r w:rsidRPr="007C47FC">
        <w:rPr>
          <w:rFonts w:ascii="Arial" w:hAnsi="Arial" w:cs="Arial"/>
        </w:rPr>
        <w:t xml:space="preserve"> podstawie art. 16 RODO prawo do sprostowania Pani/Pana danych osobowych (</w:t>
      </w:r>
      <w:r w:rsidRPr="007C47FC">
        <w:rPr>
          <w:rFonts w:ascii="Arial" w:hAnsi="Arial" w:cs="Arial"/>
          <w:i/>
        </w:rPr>
        <w:t>skorzystanie z prawa do sprostowania nie może skutkować zmianą wyniku postępowania o udzielenie zamówienia publicznego ani zmianą postanowień umowy w zakresie niezgodnym z ustawą PZP oraz nie może naruszać integralności protokołu oraz jego załączników</w:t>
      </w:r>
      <w:r w:rsidRPr="007C47FC">
        <w:rPr>
          <w:rFonts w:ascii="Arial" w:hAnsi="Arial" w:cs="Arial"/>
        </w:rPr>
        <w:t>);</w:t>
      </w:r>
    </w:p>
    <w:p w:rsidR="007C47FC" w:rsidRPr="007C47FC" w:rsidRDefault="007C47FC" w:rsidP="00C153EE">
      <w:pPr>
        <w:pStyle w:val="pkt"/>
        <w:numPr>
          <w:ilvl w:val="0"/>
          <w:numId w:val="10"/>
        </w:numPr>
        <w:spacing w:before="0" w:after="0"/>
        <w:ind w:left="1064" w:hanging="462"/>
        <w:rPr>
          <w:rFonts w:ascii="Arial" w:hAnsi="Arial" w:cs="Arial"/>
        </w:rPr>
      </w:pPr>
      <w:r w:rsidRPr="007C47FC">
        <w:rPr>
          <w:rFonts w:ascii="Arial" w:hAnsi="Arial" w:cs="Arial"/>
        </w:rPr>
        <w:tab/>
      </w:r>
      <w:proofErr w:type="gramStart"/>
      <w:r w:rsidRPr="007C47FC">
        <w:rPr>
          <w:rFonts w:ascii="Arial" w:hAnsi="Arial" w:cs="Arial"/>
        </w:rPr>
        <w:t>na</w:t>
      </w:r>
      <w:proofErr w:type="gramEnd"/>
      <w:r w:rsidRPr="007C47FC">
        <w:rPr>
          <w:rFonts w:ascii="Arial" w:hAnsi="Arial" w:cs="Arial"/>
        </w:rPr>
        <w:t xml:space="preserve"> podstawie art. 18 RODO prawo żądania od administratora ograniczenia przetwarzania danych osobowych z zastrzeżeniem okresu trwania postępowania o udzielenie zamówienia publicznego lub konkursu oraz przypadków, o których mowa w art. 18 ust. 2 RODO (</w:t>
      </w:r>
      <w:r w:rsidRPr="007C47FC">
        <w:rPr>
          <w:rFonts w:ascii="Arial" w:hAnsi="Arial" w:cs="Arial"/>
          <w:i/>
        </w:rPr>
        <w:t>prawo do ograniczenia przetwarzania nie ma zastosowania w odniesieniu do przechowywania, w celu zapewnienia korzystania ze środków ochrony prawnej lub w celu ochrony praw innej osoby fizycznej lub prawnej, lub z uwagi na ważne względy interesu publicznego Unii Europejskiej lub państwa członkowskiego</w:t>
      </w:r>
      <w:r w:rsidRPr="007C47FC">
        <w:rPr>
          <w:rFonts w:ascii="Arial" w:hAnsi="Arial" w:cs="Arial"/>
        </w:rPr>
        <w:t>);</w:t>
      </w:r>
    </w:p>
    <w:p w:rsidR="007C47FC" w:rsidRPr="007C47FC" w:rsidRDefault="007C47FC" w:rsidP="00C153EE">
      <w:pPr>
        <w:pStyle w:val="pkt"/>
        <w:numPr>
          <w:ilvl w:val="0"/>
          <w:numId w:val="10"/>
        </w:numPr>
        <w:spacing w:before="0" w:after="0"/>
        <w:ind w:left="1064" w:hanging="462"/>
        <w:rPr>
          <w:rFonts w:ascii="Arial" w:hAnsi="Arial" w:cs="Arial"/>
        </w:rPr>
      </w:pPr>
      <w:r w:rsidRPr="007C47FC">
        <w:rPr>
          <w:rFonts w:ascii="Arial" w:hAnsi="Arial" w:cs="Arial"/>
        </w:rPr>
        <w:tab/>
      </w:r>
      <w:proofErr w:type="gramStart"/>
      <w:r w:rsidRPr="007C47FC">
        <w:rPr>
          <w:rFonts w:ascii="Arial" w:hAnsi="Arial" w:cs="Arial"/>
        </w:rPr>
        <w:t>prawo</w:t>
      </w:r>
      <w:proofErr w:type="gramEnd"/>
      <w:r w:rsidRPr="007C47FC">
        <w:rPr>
          <w:rFonts w:ascii="Arial" w:hAnsi="Arial" w:cs="Arial"/>
        </w:rPr>
        <w:t xml:space="preserve"> do wniesienia skargi do Prezesa Urzędu Ochrony Danych Osobowych, gdy uzna Pani/Pan, że przetwarzanie danych osobowych Pani/Pana dotyczących narusza przepisy RODO; </w:t>
      </w:r>
      <w:r w:rsidRPr="007C47FC">
        <w:rPr>
          <w:rFonts w:ascii="Arial" w:hAnsi="Arial" w:cs="Arial"/>
          <w:i/>
        </w:rPr>
        <w:t xml:space="preserve"> </w:t>
      </w:r>
    </w:p>
    <w:p w:rsidR="007C47FC" w:rsidRPr="007C47FC" w:rsidRDefault="007C47FC" w:rsidP="00C153EE">
      <w:pPr>
        <w:pStyle w:val="pkt"/>
        <w:numPr>
          <w:ilvl w:val="0"/>
          <w:numId w:val="9"/>
        </w:numPr>
        <w:spacing w:before="0" w:after="0"/>
        <w:ind w:left="709" w:hanging="401"/>
        <w:rPr>
          <w:rFonts w:ascii="Arial" w:hAnsi="Arial" w:cs="Arial"/>
        </w:rPr>
      </w:pPr>
      <w:proofErr w:type="gramStart"/>
      <w:r w:rsidRPr="007C47FC">
        <w:rPr>
          <w:rFonts w:ascii="Arial" w:hAnsi="Arial" w:cs="Arial"/>
        </w:rPr>
        <w:t>nie</w:t>
      </w:r>
      <w:proofErr w:type="gramEnd"/>
      <w:r w:rsidRPr="007C47FC">
        <w:rPr>
          <w:rFonts w:ascii="Arial" w:hAnsi="Arial" w:cs="Arial"/>
        </w:rPr>
        <w:t xml:space="preserve"> przysługuje Pani/Panu:</w:t>
      </w:r>
    </w:p>
    <w:p w:rsidR="007C47FC" w:rsidRPr="007C47FC" w:rsidRDefault="007C47FC" w:rsidP="00C153EE">
      <w:pPr>
        <w:pStyle w:val="pkt"/>
        <w:numPr>
          <w:ilvl w:val="0"/>
          <w:numId w:val="11"/>
        </w:numPr>
        <w:spacing w:before="0" w:after="0"/>
        <w:ind w:left="1008" w:hanging="392"/>
        <w:rPr>
          <w:rFonts w:ascii="Arial" w:hAnsi="Arial" w:cs="Arial"/>
        </w:rPr>
      </w:pPr>
      <w:r w:rsidRPr="007C47FC">
        <w:rPr>
          <w:rFonts w:ascii="Arial" w:hAnsi="Arial" w:cs="Arial"/>
        </w:rPr>
        <w:tab/>
      </w:r>
      <w:proofErr w:type="gramStart"/>
      <w:r w:rsidRPr="007C47FC">
        <w:rPr>
          <w:rFonts w:ascii="Arial" w:hAnsi="Arial" w:cs="Arial"/>
        </w:rPr>
        <w:t>w</w:t>
      </w:r>
      <w:proofErr w:type="gramEnd"/>
      <w:r w:rsidRPr="007C47FC">
        <w:rPr>
          <w:rFonts w:ascii="Arial" w:hAnsi="Arial" w:cs="Arial"/>
        </w:rPr>
        <w:t xml:space="preserve"> związku z art. 17 ust. 3 lit. b, d lub e RODO prawo do usunięcia danych osobowych;</w:t>
      </w:r>
    </w:p>
    <w:p w:rsidR="007C47FC" w:rsidRPr="007C47FC" w:rsidRDefault="007C47FC" w:rsidP="00C153EE">
      <w:pPr>
        <w:pStyle w:val="pkt"/>
        <w:numPr>
          <w:ilvl w:val="0"/>
          <w:numId w:val="11"/>
        </w:numPr>
        <w:spacing w:before="0" w:after="0"/>
        <w:ind w:left="1008" w:hanging="392"/>
        <w:rPr>
          <w:rFonts w:ascii="Arial" w:hAnsi="Arial" w:cs="Arial"/>
        </w:rPr>
      </w:pPr>
      <w:r w:rsidRPr="007C47FC">
        <w:rPr>
          <w:rFonts w:ascii="Arial" w:hAnsi="Arial" w:cs="Arial"/>
        </w:rPr>
        <w:tab/>
      </w:r>
      <w:proofErr w:type="gramStart"/>
      <w:r w:rsidRPr="007C47FC">
        <w:rPr>
          <w:rFonts w:ascii="Arial" w:hAnsi="Arial" w:cs="Arial"/>
        </w:rPr>
        <w:t>prawo</w:t>
      </w:r>
      <w:proofErr w:type="gramEnd"/>
      <w:r w:rsidRPr="007C47FC">
        <w:rPr>
          <w:rFonts w:ascii="Arial" w:hAnsi="Arial" w:cs="Arial"/>
        </w:rPr>
        <w:t xml:space="preserve"> do przenoszenia danych osobowych, o którym mowa w art. 20 RODO;</w:t>
      </w:r>
    </w:p>
    <w:p w:rsidR="007C47FC" w:rsidRPr="007C47FC" w:rsidRDefault="007C47FC" w:rsidP="00C153EE">
      <w:pPr>
        <w:pStyle w:val="pkt"/>
        <w:numPr>
          <w:ilvl w:val="0"/>
          <w:numId w:val="11"/>
        </w:numPr>
        <w:spacing w:before="0" w:after="0"/>
        <w:ind w:left="1008" w:hanging="392"/>
        <w:rPr>
          <w:rFonts w:ascii="Arial" w:hAnsi="Arial" w:cs="Arial"/>
        </w:rPr>
      </w:pPr>
      <w:r w:rsidRPr="007C47FC">
        <w:rPr>
          <w:rFonts w:ascii="Arial" w:hAnsi="Arial" w:cs="Arial"/>
        </w:rPr>
        <w:tab/>
      </w:r>
      <w:proofErr w:type="gramStart"/>
      <w:r w:rsidRPr="007C47FC">
        <w:rPr>
          <w:rFonts w:ascii="Arial" w:hAnsi="Arial" w:cs="Arial"/>
        </w:rPr>
        <w:t>na</w:t>
      </w:r>
      <w:proofErr w:type="gramEnd"/>
      <w:r w:rsidRPr="007C47FC">
        <w:rPr>
          <w:rFonts w:ascii="Arial" w:hAnsi="Arial" w:cs="Arial"/>
        </w:rPr>
        <w:t xml:space="preserve"> podstawie art. 21 RODO prawo sprzeciwu, wobec przetwarzania danych osobowych, gdyż podstawą prawną przetwarzania Pani/Pana danych osobowych jest art. 6 ust. 1 lit. c RODO; </w:t>
      </w:r>
    </w:p>
    <w:p w:rsidR="00C53324" w:rsidRPr="007C47FC" w:rsidRDefault="007C47FC" w:rsidP="00C153EE">
      <w:pPr>
        <w:pStyle w:val="pkt"/>
        <w:numPr>
          <w:ilvl w:val="0"/>
          <w:numId w:val="9"/>
        </w:numPr>
        <w:spacing w:before="0" w:after="0"/>
        <w:ind w:left="709" w:hanging="401"/>
        <w:rPr>
          <w:rFonts w:ascii="Arial" w:hAnsi="Arial" w:cs="Arial"/>
        </w:rPr>
      </w:pPr>
      <w:proofErr w:type="gramStart"/>
      <w:r w:rsidRPr="007C47FC">
        <w:rPr>
          <w:rFonts w:ascii="Arial" w:hAnsi="Arial" w:cs="Arial"/>
        </w:rPr>
        <w:t>przysługuje</w:t>
      </w:r>
      <w:proofErr w:type="gramEnd"/>
      <w:r w:rsidRPr="007C47FC">
        <w:rPr>
          <w:rFonts w:ascii="Arial" w:hAnsi="Arial" w:cs="Arial"/>
        </w:rPr>
        <w:t xml:space="preserve"> Pani/Panu prawo wniesienia skargi do organu nadzorczego na niezgodne z RODO przetwarzanie Pani/Pana danych osobowych przez administratora. Organem właściwym dla przedmiotowej skargi jest Urząd Ochrony Danych Osobowych, ul. Stawki 2, 00-193 Warszawa.</w:t>
      </w:r>
    </w:p>
    <w:p w:rsidR="007C47FC" w:rsidRPr="007C47FC" w:rsidRDefault="007C47FC" w:rsidP="007C47FC">
      <w:pPr>
        <w:pStyle w:val="pkt"/>
        <w:spacing w:before="0" w:after="0" w:line="360" w:lineRule="auto"/>
        <w:ind w:left="709" w:firstLine="0"/>
        <w:rPr>
          <w:rFonts w:ascii="Arial" w:hAnsi="Arial" w:cs="Arial"/>
        </w:rPr>
      </w:pPr>
    </w:p>
    <w:p w:rsidR="003E124F" w:rsidRPr="008A6FCC" w:rsidRDefault="003E124F" w:rsidP="00456523">
      <w:pPr>
        <w:jc w:val="both"/>
        <w:rPr>
          <w:rFonts w:ascii="Arial" w:hAnsi="Arial" w:cs="Arial"/>
          <w:sz w:val="12"/>
          <w:szCs w:val="12"/>
        </w:rPr>
      </w:pPr>
    </w:p>
    <w:p w:rsidR="008E2B5A" w:rsidRDefault="003E124F" w:rsidP="006D2E64">
      <w:pPr>
        <w:spacing w:after="120"/>
        <w:jc w:val="both"/>
        <w:rPr>
          <w:rFonts w:ascii="Arial" w:hAnsi="Arial" w:cs="Arial"/>
          <w:sz w:val="20"/>
          <w:szCs w:val="20"/>
        </w:rPr>
      </w:pPr>
      <w:r w:rsidRPr="002E60F7">
        <w:rPr>
          <w:rFonts w:ascii="Arial" w:hAnsi="Arial" w:cs="Arial"/>
          <w:b/>
        </w:rPr>
        <w:t>XX</w:t>
      </w:r>
      <w:r w:rsidR="008A02A9">
        <w:rPr>
          <w:rFonts w:ascii="Arial" w:hAnsi="Arial" w:cs="Arial"/>
          <w:b/>
        </w:rPr>
        <w:t>III</w:t>
      </w:r>
      <w:r w:rsidR="00871BC3">
        <w:rPr>
          <w:rFonts w:ascii="Arial" w:hAnsi="Arial" w:cs="Arial"/>
          <w:b/>
        </w:rPr>
        <w:t>. ZAŁĄCZNIKI DO S</w:t>
      </w:r>
      <w:r w:rsidRPr="002E60F7">
        <w:rPr>
          <w:rFonts w:ascii="Arial" w:hAnsi="Arial" w:cs="Arial"/>
          <w:b/>
        </w:rPr>
        <w:t>WZ</w:t>
      </w:r>
    </w:p>
    <w:p w:rsidR="003E124F" w:rsidRDefault="003E124F" w:rsidP="00456523">
      <w:pPr>
        <w:ind w:left="1800" w:hanging="1800"/>
        <w:jc w:val="both"/>
        <w:rPr>
          <w:rFonts w:ascii="Arial" w:hAnsi="Arial" w:cs="Arial"/>
          <w:sz w:val="20"/>
          <w:szCs w:val="20"/>
        </w:rPr>
      </w:pPr>
      <w:r w:rsidRPr="00054A96">
        <w:rPr>
          <w:rFonts w:ascii="Arial" w:hAnsi="Arial" w:cs="Arial"/>
          <w:sz w:val="20"/>
          <w:szCs w:val="20"/>
        </w:rPr>
        <w:t xml:space="preserve">Załącznik </w:t>
      </w:r>
      <w:proofErr w:type="gramStart"/>
      <w:r w:rsidRPr="00054A96">
        <w:rPr>
          <w:rFonts w:ascii="Arial" w:hAnsi="Arial" w:cs="Arial"/>
          <w:sz w:val="20"/>
          <w:szCs w:val="20"/>
        </w:rPr>
        <w:t>Nr 1 -    Formularz</w:t>
      </w:r>
      <w:proofErr w:type="gramEnd"/>
      <w:r w:rsidRPr="00054A96">
        <w:rPr>
          <w:rFonts w:ascii="Arial" w:hAnsi="Arial" w:cs="Arial"/>
          <w:sz w:val="20"/>
          <w:szCs w:val="20"/>
        </w:rPr>
        <w:t xml:space="preserve"> oferty</w:t>
      </w:r>
    </w:p>
    <w:p w:rsidR="00BB009F" w:rsidRPr="00054A96" w:rsidRDefault="00BB009F" w:rsidP="00456523">
      <w:pPr>
        <w:ind w:left="1800" w:hanging="1800"/>
        <w:jc w:val="both"/>
        <w:rPr>
          <w:rFonts w:ascii="Arial" w:hAnsi="Arial" w:cs="Arial"/>
          <w:sz w:val="20"/>
          <w:szCs w:val="20"/>
        </w:rPr>
      </w:pPr>
      <w:r>
        <w:rPr>
          <w:rFonts w:ascii="Arial" w:hAnsi="Arial" w:cs="Arial"/>
          <w:sz w:val="20"/>
          <w:szCs w:val="20"/>
        </w:rPr>
        <w:t xml:space="preserve">Załącznik </w:t>
      </w:r>
      <w:proofErr w:type="gramStart"/>
      <w:r w:rsidR="005E058E">
        <w:rPr>
          <w:rFonts w:ascii="Arial" w:hAnsi="Arial" w:cs="Arial"/>
          <w:sz w:val="20"/>
          <w:szCs w:val="20"/>
        </w:rPr>
        <w:t>N</w:t>
      </w:r>
      <w:r>
        <w:rPr>
          <w:rFonts w:ascii="Arial" w:hAnsi="Arial" w:cs="Arial"/>
          <w:sz w:val="20"/>
          <w:szCs w:val="20"/>
        </w:rPr>
        <w:t>r 2 –</w:t>
      </w:r>
      <w:r w:rsidR="00876A08">
        <w:rPr>
          <w:rFonts w:ascii="Arial" w:hAnsi="Arial" w:cs="Arial"/>
          <w:sz w:val="20"/>
          <w:szCs w:val="20"/>
        </w:rPr>
        <w:t xml:space="preserve">   </w:t>
      </w:r>
      <w:r>
        <w:rPr>
          <w:rFonts w:ascii="Arial" w:hAnsi="Arial" w:cs="Arial"/>
          <w:sz w:val="20"/>
          <w:szCs w:val="20"/>
        </w:rPr>
        <w:t>Opis</w:t>
      </w:r>
      <w:proofErr w:type="gramEnd"/>
      <w:r>
        <w:rPr>
          <w:rFonts w:ascii="Arial" w:hAnsi="Arial" w:cs="Arial"/>
          <w:sz w:val="20"/>
          <w:szCs w:val="20"/>
        </w:rPr>
        <w:t xml:space="preserve"> przedmiotu zamówienia </w:t>
      </w:r>
      <w:r w:rsidR="009C09EE">
        <w:rPr>
          <w:rFonts w:ascii="Arial" w:hAnsi="Arial" w:cs="Arial"/>
          <w:sz w:val="20"/>
          <w:szCs w:val="20"/>
        </w:rPr>
        <w:t>dla poszczególnych zadań</w:t>
      </w:r>
    </w:p>
    <w:p w:rsidR="003E124F" w:rsidRPr="00054A96" w:rsidRDefault="003E124F" w:rsidP="00456523">
      <w:pPr>
        <w:pStyle w:val="NormalnyWeb"/>
        <w:ind w:left="1800" w:hanging="1800"/>
        <w:jc w:val="both"/>
        <w:rPr>
          <w:rFonts w:ascii="Arial" w:hAnsi="Arial" w:cs="Arial"/>
          <w:sz w:val="20"/>
          <w:szCs w:val="20"/>
        </w:rPr>
      </w:pPr>
      <w:r w:rsidRPr="00054A96">
        <w:rPr>
          <w:rFonts w:ascii="Arial" w:hAnsi="Arial" w:cs="Arial"/>
          <w:sz w:val="20"/>
          <w:szCs w:val="20"/>
        </w:rPr>
        <w:t xml:space="preserve">Załącznik </w:t>
      </w:r>
      <w:proofErr w:type="gramStart"/>
      <w:r w:rsidRPr="00054A96">
        <w:rPr>
          <w:rFonts w:ascii="Arial" w:hAnsi="Arial" w:cs="Arial"/>
          <w:sz w:val="20"/>
          <w:szCs w:val="20"/>
        </w:rPr>
        <w:t>Nr 3 -    Oświadczenie</w:t>
      </w:r>
      <w:proofErr w:type="gramEnd"/>
      <w:r w:rsidRPr="00054A96">
        <w:rPr>
          <w:rFonts w:ascii="Arial" w:hAnsi="Arial" w:cs="Arial"/>
          <w:sz w:val="20"/>
          <w:szCs w:val="20"/>
        </w:rPr>
        <w:t xml:space="preserve"> </w:t>
      </w:r>
      <w:r w:rsidR="00342DA7">
        <w:rPr>
          <w:rFonts w:ascii="Arial" w:hAnsi="Arial" w:cs="Arial"/>
          <w:sz w:val="20"/>
          <w:szCs w:val="20"/>
        </w:rPr>
        <w:t>wykonawcy</w:t>
      </w:r>
    </w:p>
    <w:p w:rsidR="003E124F" w:rsidRDefault="003E124F" w:rsidP="00456523">
      <w:pPr>
        <w:pStyle w:val="NormalnyWeb"/>
        <w:ind w:left="1800" w:hanging="1800"/>
        <w:jc w:val="both"/>
        <w:rPr>
          <w:rFonts w:ascii="Arial" w:hAnsi="Arial" w:cs="Arial"/>
          <w:sz w:val="20"/>
          <w:szCs w:val="20"/>
        </w:rPr>
      </w:pPr>
      <w:r w:rsidRPr="00054A96">
        <w:rPr>
          <w:rFonts w:ascii="Arial" w:hAnsi="Arial" w:cs="Arial"/>
          <w:sz w:val="20"/>
          <w:szCs w:val="20"/>
        </w:rPr>
        <w:t xml:space="preserve">Załącznik </w:t>
      </w:r>
      <w:proofErr w:type="gramStart"/>
      <w:r w:rsidRPr="00054A96">
        <w:rPr>
          <w:rFonts w:ascii="Arial" w:hAnsi="Arial" w:cs="Arial"/>
          <w:sz w:val="20"/>
          <w:szCs w:val="20"/>
        </w:rPr>
        <w:t xml:space="preserve">Nr 5 -    </w:t>
      </w:r>
      <w:r w:rsidR="00553822">
        <w:rPr>
          <w:rFonts w:ascii="Arial" w:hAnsi="Arial" w:cs="Arial"/>
          <w:sz w:val="20"/>
          <w:szCs w:val="20"/>
        </w:rPr>
        <w:t>Wzór</w:t>
      </w:r>
      <w:proofErr w:type="gramEnd"/>
      <w:r w:rsidRPr="00054A96">
        <w:rPr>
          <w:rFonts w:ascii="Arial" w:hAnsi="Arial" w:cs="Arial"/>
          <w:sz w:val="20"/>
          <w:szCs w:val="20"/>
        </w:rPr>
        <w:t xml:space="preserve">  umowy</w:t>
      </w:r>
    </w:p>
    <w:p w:rsidR="005E058E" w:rsidRDefault="005E058E" w:rsidP="005E058E">
      <w:pPr>
        <w:pStyle w:val="NormalnyWeb"/>
        <w:ind w:left="1800" w:hanging="1800"/>
        <w:jc w:val="both"/>
        <w:rPr>
          <w:rFonts w:ascii="Arial" w:hAnsi="Arial" w:cs="Arial"/>
          <w:sz w:val="20"/>
          <w:szCs w:val="20"/>
        </w:rPr>
      </w:pPr>
      <w:r w:rsidRPr="00054A96">
        <w:rPr>
          <w:rFonts w:ascii="Arial" w:hAnsi="Arial" w:cs="Arial"/>
          <w:sz w:val="20"/>
          <w:szCs w:val="20"/>
        </w:rPr>
        <w:t>Załącznik Nr 5</w:t>
      </w:r>
      <w:proofErr w:type="gramStart"/>
      <w:r>
        <w:rPr>
          <w:rFonts w:ascii="Arial" w:hAnsi="Arial" w:cs="Arial"/>
          <w:sz w:val="20"/>
          <w:szCs w:val="20"/>
        </w:rPr>
        <w:t>a</w:t>
      </w:r>
      <w:r w:rsidR="00E35916">
        <w:rPr>
          <w:rFonts w:ascii="Arial" w:hAnsi="Arial" w:cs="Arial"/>
          <w:sz w:val="20"/>
          <w:szCs w:val="20"/>
        </w:rPr>
        <w:t xml:space="preserve"> -  </w:t>
      </w:r>
      <w:r>
        <w:rPr>
          <w:rFonts w:ascii="Arial" w:hAnsi="Arial" w:cs="Arial"/>
          <w:sz w:val="20"/>
          <w:szCs w:val="20"/>
        </w:rPr>
        <w:t>Wzór</w:t>
      </w:r>
      <w:proofErr w:type="gramEnd"/>
      <w:r w:rsidRPr="00054A96">
        <w:rPr>
          <w:rFonts w:ascii="Arial" w:hAnsi="Arial" w:cs="Arial"/>
          <w:sz w:val="20"/>
          <w:szCs w:val="20"/>
        </w:rPr>
        <w:t xml:space="preserve">  umowy</w:t>
      </w:r>
    </w:p>
    <w:p w:rsidR="00127F32" w:rsidRDefault="00127F32" w:rsidP="00456523">
      <w:pPr>
        <w:pStyle w:val="NormalnyWeb"/>
        <w:ind w:left="1800" w:hanging="1800"/>
        <w:jc w:val="both"/>
        <w:rPr>
          <w:rFonts w:ascii="Arial" w:hAnsi="Arial" w:cs="Arial"/>
          <w:sz w:val="20"/>
          <w:szCs w:val="20"/>
        </w:rPr>
      </w:pPr>
      <w:r>
        <w:rPr>
          <w:rFonts w:ascii="Arial" w:hAnsi="Arial" w:cs="Arial"/>
          <w:sz w:val="20"/>
          <w:szCs w:val="20"/>
        </w:rPr>
        <w:t xml:space="preserve">Załącznik </w:t>
      </w:r>
      <w:proofErr w:type="gramStart"/>
      <w:r>
        <w:rPr>
          <w:rFonts w:ascii="Arial" w:hAnsi="Arial" w:cs="Arial"/>
          <w:sz w:val="20"/>
          <w:szCs w:val="20"/>
        </w:rPr>
        <w:t>Nr 7 –   Wykaz</w:t>
      </w:r>
      <w:proofErr w:type="gramEnd"/>
      <w:r>
        <w:rPr>
          <w:rFonts w:ascii="Arial" w:hAnsi="Arial" w:cs="Arial"/>
          <w:sz w:val="20"/>
          <w:szCs w:val="20"/>
        </w:rPr>
        <w:t xml:space="preserve"> dostaw</w:t>
      </w:r>
    </w:p>
    <w:p w:rsidR="003E124F" w:rsidRDefault="003E124F" w:rsidP="00456523">
      <w:pPr>
        <w:pStyle w:val="NormalnyWeb"/>
        <w:ind w:left="1800" w:hanging="1800"/>
        <w:jc w:val="both"/>
        <w:rPr>
          <w:rFonts w:ascii="Arial" w:hAnsi="Arial" w:cs="Arial"/>
          <w:sz w:val="20"/>
          <w:szCs w:val="20"/>
        </w:rPr>
      </w:pPr>
      <w:r w:rsidRPr="00054A96">
        <w:rPr>
          <w:rFonts w:ascii="Arial" w:hAnsi="Arial" w:cs="Arial"/>
          <w:sz w:val="20"/>
          <w:szCs w:val="20"/>
        </w:rPr>
        <w:t xml:space="preserve">Załącznik </w:t>
      </w:r>
      <w:proofErr w:type="gramStart"/>
      <w:r w:rsidRPr="00054A96">
        <w:rPr>
          <w:rFonts w:ascii="Arial" w:hAnsi="Arial" w:cs="Arial"/>
          <w:sz w:val="20"/>
          <w:szCs w:val="20"/>
        </w:rPr>
        <w:t>Nr 9 -    Specyfikacja</w:t>
      </w:r>
      <w:proofErr w:type="gramEnd"/>
      <w:r w:rsidRPr="00054A96">
        <w:rPr>
          <w:rFonts w:ascii="Arial" w:hAnsi="Arial" w:cs="Arial"/>
          <w:sz w:val="20"/>
          <w:szCs w:val="20"/>
        </w:rPr>
        <w:t xml:space="preserve"> asortymentowo-cenowa „Formularz cenowy”</w:t>
      </w:r>
    </w:p>
    <w:p w:rsidR="0077144B" w:rsidRDefault="005E058E" w:rsidP="00441149">
      <w:pPr>
        <w:pStyle w:val="NormalnyWeb"/>
        <w:ind w:left="1800" w:hanging="1800"/>
        <w:rPr>
          <w:rFonts w:ascii="Arial" w:hAnsi="Arial" w:cs="Arial"/>
          <w:sz w:val="20"/>
          <w:szCs w:val="20"/>
        </w:rPr>
      </w:pPr>
      <w:r>
        <w:rPr>
          <w:rFonts w:ascii="Arial" w:hAnsi="Arial" w:cs="Arial"/>
          <w:sz w:val="20"/>
          <w:szCs w:val="20"/>
        </w:rPr>
        <w:t xml:space="preserve">Załącznik </w:t>
      </w:r>
      <w:proofErr w:type="gramStart"/>
      <w:r w:rsidR="0077144B">
        <w:rPr>
          <w:rFonts w:ascii="Arial" w:hAnsi="Arial" w:cs="Arial"/>
          <w:sz w:val="20"/>
          <w:szCs w:val="20"/>
        </w:rPr>
        <w:t xml:space="preserve">Nr 10 - </w:t>
      </w:r>
      <w:r w:rsidR="00876A08">
        <w:rPr>
          <w:rFonts w:ascii="Arial" w:hAnsi="Arial" w:cs="Arial"/>
          <w:sz w:val="20"/>
          <w:szCs w:val="20"/>
        </w:rPr>
        <w:t xml:space="preserve"> </w:t>
      </w:r>
      <w:r w:rsidR="0077144B" w:rsidRPr="00641F87">
        <w:rPr>
          <w:rFonts w:ascii="Arial" w:hAnsi="Arial" w:cs="Arial"/>
          <w:sz w:val="20"/>
          <w:szCs w:val="20"/>
        </w:rPr>
        <w:t>Oświadczenie</w:t>
      </w:r>
      <w:proofErr w:type="gramEnd"/>
      <w:r w:rsidR="0077144B" w:rsidRPr="00641F87">
        <w:rPr>
          <w:rFonts w:ascii="Arial" w:hAnsi="Arial" w:cs="Arial"/>
          <w:sz w:val="20"/>
          <w:szCs w:val="20"/>
        </w:rPr>
        <w:t xml:space="preserve"> wykonawcy, w zakresie art. 108 ust. 1 pkt 5 ustawy, o braku przynależności do tej samej grupy kapitałowej</w:t>
      </w:r>
    </w:p>
    <w:p w:rsidR="0077144B" w:rsidRDefault="0077144B" w:rsidP="00456523">
      <w:pPr>
        <w:pStyle w:val="NormalnyWeb"/>
        <w:ind w:left="1800" w:hanging="1800"/>
        <w:jc w:val="both"/>
        <w:rPr>
          <w:rFonts w:ascii="Arial" w:hAnsi="Arial" w:cs="Arial"/>
          <w:sz w:val="20"/>
          <w:szCs w:val="20"/>
        </w:rPr>
      </w:pPr>
    </w:p>
    <w:p w:rsidR="002771D1" w:rsidRDefault="002771D1" w:rsidP="00456523">
      <w:pPr>
        <w:pStyle w:val="NormalnyWeb"/>
        <w:ind w:left="1800" w:hanging="1800"/>
        <w:jc w:val="both"/>
        <w:rPr>
          <w:rFonts w:ascii="Arial" w:hAnsi="Arial" w:cs="Arial"/>
          <w:sz w:val="20"/>
          <w:szCs w:val="20"/>
        </w:rPr>
      </w:pPr>
    </w:p>
    <w:p w:rsidR="002771D1" w:rsidRPr="002771D1" w:rsidRDefault="002771D1" w:rsidP="00456523">
      <w:pPr>
        <w:pStyle w:val="NormalnyWeb"/>
        <w:ind w:left="1800" w:hanging="1800"/>
        <w:jc w:val="both"/>
        <w:rPr>
          <w:rFonts w:ascii="Arial" w:hAnsi="Arial" w:cs="Arial"/>
          <w:b/>
          <w:sz w:val="20"/>
          <w:szCs w:val="20"/>
        </w:rPr>
      </w:pPr>
      <w:r w:rsidRPr="002771D1">
        <w:rPr>
          <w:rFonts w:ascii="Arial" w:hAnsi="Arial" w:cs="Arial"/>
          <w:b/>
          <w:sz w:val="20"/>
          <w:szCs w:val="20"/>
        </w:rPr>
        <w:t xml:space="preserve">Identyfikator postępowania w </w:t>
      </w:r>
      <w:proofErr w:type="spellStart"/>
      <w:r w:rsidRPr="002771D1">
        <w:rPr>
          <w:rFonts w:ascii="Arial" w:hAnsi="Arial" w:cs="Arial"/>
          <w:b/>
          <w:sz w:val="20"/>
          <w:szCs w:val="20"/>
        </w:rPr>
        <w:t>MiniPortalu</w:t>
      </w:r>
      <w:proofErr w:type="spellEnd"/>
      <w:r w:rsidRPr="002771D1">
        <w:rPr>
          <w:rFonts w:ascii="Arial" w:hAnsi="Arial" w:cs="Arial"/>
          <w:b/>
          <w:sz w:val="20"/>
          <w:szCs w:val="20"/>
        </w:rPr>
        <w:t>:</w:t>
      </w:r>
      <w:r w:rsidR="0072399C">
        <w:rPr>
          <w:rFonts w:ascii="Arial" w:hAnsi="Arial" w:cs="Arial"/>
          <w:b/>
          <w:sz w:val="20"/>
          <w:szCs w:val="20"/>
        </w:rPr>
        <w:t xml:space="preserve"> </w:t>
      </w:r>
      <w:r w:rsidR="00F101FA">
        <w:t>64d1c413-eb51-4c33-8bca-24b893c05425</w:t>
      </w:r>
      <w:bookmarkStart w:id="0" w:name="_GoBack"/>
      <w:bookmarkEnd w:id="0"/>
    </w:p>
    <w:p w:rsidR="002771D1" w:rsidRDefault="0072399C" w:rsidP="00456523">
      <w:pPr>
        <w:pStyle w:val="NormalnyWeb"/>
        <w:ind w:left="1800" w:hanging="1800"/>
        <w:jc w:val="both"/>
        <w:rPr>
          <w:rFonts w:ascii="Arial" w:hAnsi="Arial" w:cs="Arial"/>
          <w:sz w:val="20"/>
          <w:szCs w:val="20"/>
        </w:rPr>
      </w:pPr>
      <w:r>
        <w:rPr>
          <w:rFonts w:ascii="Arial" w:hAnsi="Arial" w:cs="Arial"/>
          <w:sz w:val="20"/>
          <w:szCs w:val="20"/>
        </w:rPr>
        <w:lastRenderedPageBreak/>
        <w:t>Numer ogłoszenia BZP:</w:t>
      </w:r>
      <w:r w:rsidRPr="0072399C">
        <w:t xml:space="preserve"> </w:t>
      </w:r>
      <w:r w:rsidR="00F101FA" w:rsidRPr="00F101FA">
        <w:t>2022/BZP 00329692/01</w:t>
      </w:r>
    </w:p>
    <w:p w:rsidR="002771D1" w:rsidRDefault="002771D1" w:rsidP="00456523">
      <w:pPr>
        <w:pStyle w:val="NormalnyWeb"/>
        <w:ind w:left="1800" w:hanging="1800"/>
        <w:jc w:val="both"/>
        <w:rPr>
          <w:rFonts w:ascii="Arial" w:hAnsi="Arial" w:cs="Arial"/>
          <w:sz w:val="20"/>
          <w:szCs w:val="20"/>
        </w:rPr>
      </w:pPr>
    </w:p>
    <w:p w:rsidR="008A6FCC" w:rsidRPr="008A6FCC" w:rsidRDefault="008A6FCC" w:rsidP="00F342C1">
      <w:pPr>
        <w:rPr>
          <w:rFonts w:ascii="Arial" w:hAnsi="Arial" w:cs="Arial"/>
          <w:b/>
          <w:sz w:val="12"/>
          <w:szCs w:val="12"/>
        </w:rPr>
      </w:pPr>
    </w:p>
    <w:p w:rsidR="003E124F" w:rsidRDefault="003E124F" w:rsidP="003E124F">
      <w:pPr>
        <w:jc w:val="center"/>
        <w:rPr>
          <w:rFonts w:ascii="Arial" w:hAnsi="Arial" w:cs="Arial"/>
          <w:b/>
        </w:rPr>
      </w:pPr>
      <w:r w:rsidRPr="002E60F7">
        <w:rPr>
          <w:rFonts w:ascii="Arial" w:hAnsi="Arial" w:cs="Arial"/>
          <w:b/>
        </w:rPr>
        <w:t>W spra</w:t>
      </w:r>
      <w:r w:rsidR="0077144B">
        <w:rPr>
          <w:rFonts w:ascii="Arial" w:hAnsi="Arial" w:cs="Arial"/>
          <w:b/>
        </w:rPr>
        <w:t>wach nienormowanych niniejszą S</w:t>
      </w:r>
      <w:r w:rsidRPr="002E60F7">
        <w:rPr>
          <w:rFonts w:ascii="Arial" w:hAnsi="Arial" w:cs="Arial"/>
          <w:b/>
        </w:rPr>
        <w:t>WZ mają zastosowanie</w:t>
      </w:r>
      <w:r w:rsidR="00342DA7">
        <w:rPr>
          <w:rFonts w:ascii="Arial" w:hAnsi="Arial" w:cs="Arial"/>
          <w:b/>
        </w:rPr>
        <w:t>:</w:t>
      </w:r>
    </w:p>
    <w:p w:rsidR="00BB2A72" w:rsidRDefault="003E124F" w:rsidP="005D3EA0">
      <w:pPr>
        <w:jc w:val="center"/>
        <w:rPr>
          <w:rFonts w:ascii="Arial" w:hAnsi="Arial" w:cs="Arial"/>
          <w:b/>
        </w:rPr>
      </w:pPr>
      <w:r w:rsidRPr="002E60F7">
        <w:rPr>
          <w:rFonts w:ascii="Arial" w:hAnsi="Arial" w:cs="Arial"/>
          <w:b/>
        </w:rPr>
        <w:t>Ustawa Prawo Zamówień Publicznych oraz</w:t>
      </w:r>
      <w:r>
        <w:rPr>
          <w:rFonts w:ascii="Arial" w:hAnsi="Arial" w:cs="Arial"/>
          <w:b/>
        </w:rPr>
        <w:t xml:space="preserve"> Kodeks Cywilny</w:t>
      </w:r>
    </w:p>
    <w:sectPr w:rsidR="00BB2A72" w:rsidSect="008E2B5A">
      <w:headerReference w:type="default" r:id="rId15"/>
      <w:footerReference w:type="even" r:id="rId16"/>
      <w:footerReference w:type="default" r:id="rId17"/>
      <w:pgSz w:w="11906" w:h="16838"/>
      <w:pgMar w:top="1258"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81451" w:rsidRDefault="00281451">
      <w:r>
        <w:separator/>
      </w:r>
    </w:p>
  </w:endnote>
  <w:endnote w:type="continuationSeparator" w:id="0">
    <w:p w:rsidR="00281451" w:rsidRDefault="0028145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TimesNewRoman">
    <w:altName w:val="Arial Unicode MS"/>
    <w:panose1 w:val="00000000000000000000"/>
    <w:charset w:val="80"/>
    <w:family w:val="auto"/>
    <w:notTrueType/>
    <w:pitch w:val="default"/>
    <w:sig w:usb0="00000001" w:usb1="08070000" w:usb2="00000010" w:usb3="00000000" w:csb0="00020000"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25972" w:rsidRDefault="00525972" w:rsidP="00BB0419">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end"/>
    </w:r>
  </w:p>
  <w:p w:rsidR="00525972" w:rsidRDefault="00525972" w:rsidP="00560924">
    <w:pPr>
      <w:pStyle w:val="Stopk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25972" w:rsidRDefault="00525972" w:rsidP="00BB0419">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sidR="00F101FA">
      <w:rPr>
        <w:rStyle w:val="Numerstrony"/>
        <w:noProof/>
      </w:rPr>
      <w:t>16</w:t>
    </w:r>
    <w:r>
      <w:rPr>
        <w:rStyle w:val="Numerstrony"/>
      </w:rPr>
      <w:fldChar w:fldCharType="end"/>
    </w:r>
  </w:p>
  <w:p w:rsidR="00525972" w:rsidRDefault="00525972" w:rsidP="00D66B9D">
    <w:pPr>
      <w:pBdr>
        <w:bottom w:val="double" w:sz="6" w:space="1" w:color="auto"/>
      </w:pBdr>
      <w:ind w:right="360"/>
    </w:pPr>
  </w:p>
  <w:p w:rsidR="00525972" w:rsidRPr="00560924" w:rsidRDefault="00525972" w:rsidP="00560924">
    <w:pPr>
      <w:spacing w:line="360" w:lineRule="auto"/>
      <w:jc w:val="center"/>
      <w:rPr>
        <w:rFonts w:ascii="Arial" w:hAnsi="Arial" w:cs="Arial"/>
        <w:sz w:val="20"/>
        <w:szCs w:val="20"/>
      </w:rPr>
    </w:pPr>
    <w:r>
      <w:rPr>
        <w:rFonts w:ascii="Arial" w:hAnsi="Arial" w:cs="Arial"/>
        <w:sz w:val="20"/>
        <w:szCs w:val="20"/>
      </w:rPr>
      <w:tab/>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81451" w:rsidRDefault="00281451">
      <w:r>
        <w:separator/>
      </w:r>
    </w:p>
  </w:footnote>
  <w:footnote w:type="continuationSeparator" w:id="0">
    <w:p w:rsidR="00281451" w:rsidRDefault="0028145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25972" w:rsidRDefault="00525972">
    <w:pPr>
      <w:pStyle w:val="Nagwek"/>
    </w:pPr>
    <w:r>
      <w:tab/>
    </w:r>
    <w: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B"/>
    <w:multiLevelType w:val="multilevel"/>
    <w:tmpl w:val="CB005DEA"/>
    <w:name w:val="WW8Num22"/>
    <w:lvl w:ilvl="0">
      <w:start w:val="1"/>
      <w:numFmt w:val="decimal"/>
      <w:lvlText w:val="%1."/>
      <w:lvlJc w:val="left"/>
      <w:pPr>
        <w:tabs>
          <w:tab w:val="num" w:pos="720"/>
        </w:tabs>
        <w:ind w:left="720" w:hanging="360"/>
      </w:pPr>
      <w:rPr>
        <w:rFonts w:cs="Times New Roman"/>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lvl>
    <w:lvl w:ilvl="4">
      <w:start w:val="1"/>
      <w:numFmt w:val="lowerLetter"/>
      <w:lvlText w:val="%5."/>
      <w:lvlJc w:val="left"/>
      <w:pPr>
        <w:tabs>
          <w:tab w:val="num" w:pos="1635"/>
        </w:tabs>
        <w:ind w:left="1635"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1" w15:restartNumberingAfterBreak="0">
    <w:nsid w:val="00707313"/>
    <w:multiLevelType w:val="hybridMultilevel"/>
    <w:tmpl w:val="31145BAA"/>
    <w:lvl w:ilvl="0" w:tplc="F2D20D08">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0F13709C"/>
    <w:multiLevelType w:val="hybridMultilevel"/>
    <w:tmpl w:val="E484299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 w15:restartNumberingAfterBreak="0">
    <w:nsid w:val="121A2C69"/>
    <w:multiLevelType w:val="hybridMultilevel"/>
    <w:tmpl w:val="DBDC3014"/>
    <w:lvl w:ilvl="0" w:tplc="CB04111E">
      <w:start w:val="1"/>
      <w:numFmt w:val="decimal"/>
      <w:lvlText w:val="%1)"/>
      <w:lvlJc w:val="left"/>
      <w:pPr>
        <w:tabs>
          <w:tab w:val="num" w:pos="720"/>
        </w:tabs>
        <w:ind w:left="720" w:hanging="360"/>
      </w:pPr>
      <w:rPr>
        <w:rFonts w:ascii="Calibri" w:eastAsia="Times New Roman" w:hAnsi="Calibri" w:cs="Segoe UI"/>
        <w:b w:val="0"/>
      </w:rPr>
    </w:lvl>
    <w:lvl w:ilvl="1" w:tplc="1E46CEF0">
      <w:start w:val="9"/>
      <w:numFmt w:val="decimal"/>
      <w:lvlText w:val="%2)"/>
      <w:lvlJc w:val="left"/>
      <w:pPr>
        <w:tabs>
          <w:tab w:val="num" w:pos="1440"/>
        </w:tabs>
        <w:ind w:left="1440" w:hanging="360"/>
      </w:pPr>
      <w:rPr>
        <w:rFonts w:hint="default"/>
      </w:rPr>
    </w:lvl>
    <w:lvl w:ilvl="2" w:tplc="4156CC16">
      <w:start w:val="15"/>
      <w:numFmt w:val="upperRoman"/>
      <w:lvlText w:val="%3."/>
      <w:lvlJc w:val="left"/>
      <w:pPr>
        <w:ind w:left="2700" w:hanging="720"/>
      </w:pPr>
      <w:rPr>
        <w:rFonts w:hint="default"/>
      </w:rPr>
    </w:lvl>
    <w:lvl w:ilvl="3" w:tplc="0415000F">
      <w:start w:val="1"/>
      <w:numFmt w:val="decimal"/>
      <w:lvlText w:val="%4."/>
      <w:lvlJc w:val="left"/>
      <w:pPr>
        <w:tabs>
          <w:tab w:val="num" w:pos="2880"/>
        </w:tabs>
        <w:ind w:left="2880" w:hanging="360"/>
      </w:pPr>
      <w:rPr>
        <w:b/>
      </w:r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 w15:restartNumberingAfterBreak="0">
    <w:nsid w:val="130E37BE"/>
    <w:multiLevelType w:val="hybridMultilevel"/>
    <w:tmpl w:val="9C5CDD8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1D7413C9"/>
    <w:multiLevelType w:val="hybridMultilevel"/>
    <w:tmpl w:val="6B88C0C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 w15:restartNumberingAfterBreak="0">
    <w:nsid w:val="20D96435"/>
    <w:multiLevelType w:val="hybridMultilevel"/>
    <w:tmpl w:val="0B7CDFB0"/>
    <w:lvl w:ilvl="0" w:tplc="2110ABE6">
      <w:start w:val="1"/>
      <w:numFmt w:val="decimal"/>
      <w:lvlText w:val="%1)"/>
      <w:lvlJc w:val="left"/>
      <w:pPr>
        <w:tabs>
          <w:tab w:val="num" w:pos="595"/>
        </w:tabs>
        <w:ind w:left="916" w:hanging="360"/>
      </w:pPr>
      <w:rPr>
        <w:rFonts w:hint="default"/>
        <w:b/>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7" w15:restartNumberingAfterBreak="0">
    <w:nsid w:val="20DE13B7"/>
    <w:multiLevelType w:val="hybridMultilevel"/>
    <w:tmpl w:val="B90CB62A"/>
    <w:lvl w:ilvl="0" w:tplc="0415000F">
      <w:start w:val="1"/>
      <w:numFmt w:val="decimal"/>
      <w:lvlText w:val="%1."/>
      <w:lvlJc w:val="left"/>
      <w:pPr>
        <w:tabs>
          <w:tab w:val="num" w:pos="723"/>
        </w:tabs>
        <w:ind w:left="723" w:hanging="363"/>
      </w:pPr>
      <w:rPr>
        <w:rFonts w:hint="default"/>
        <w:b w:val="0"/>
      </w:rPr>
    </w:lvl>
    <w:lvl w:ilvl="1" w:tplc="04150019">
      <w:start w:val="1"/>
      <w:numFmt w:val="lowerLetter"/>
      <w:lvlText w:val="%2."/>
      <w:lvlJc w:val="left"/>
      <w:pPr>
        <w:tabs>
          <w:tab w:val="num" w:pos="363"/>
        </w:tabs>
        <w:ind w:left="363" w:hanging="360"/>
      </w:pPr>
    </w:lvl>
    <w:lvl w:ilvl="2" w:tplc="0415001B" w:tentative="1">
      <w:start w:val="1"/>
      <w:numFmt w:val="lowerRoman"/>
      <w:lvlText w:val="%3."/>
      <w:lvlJc w:val="right"/>
      <w:pPr>
        <w:tabs>
          <w:tab w:val="num" w:pos="1083"/>
        </w:tabs>
        <w:ind w:left="1083" w:hanging="180"/>
      </w:pPr>
    </w:lvl>
    <w:lvl w:ilvl="3" w:tplc="0415000F" w:tentative="1">
      <w:start w:val="1"/>
      <w:numFmt w:val="decimal"/>
      <w:lvlText w:val="%4."/>
      <w:lvlJc w:val="left"/>
      <w:pPr>
        <w:tabs>
          <w:tab w:val="num" w:pos="1803"/>
        </w:tabs>
        <w:ind w:left="1803" w:hanging="360"/>
      </w:pPr>
    </w:lvl>
    <w:lvl w:ilvl="4" w:tplc="04150019" w:tentative="1">
      <w:start w:val="1"/>
      <w:numFmt w:val="lowerLetter"/>
      <w:lvlText w:val="%5."/>
      <w:lvlJc w:val="left"/>
      <w:pPr>
        <w:tabs>
          <w:tab w:val="num" w:pos="2523"/>
        </w:tabs>
        <w:ind w:left="2523" w:hanging="360"/>
      </w:pPr>
    </w:lvl>
    <w:lvl w:ilvl="5" w:tplc="0415001B" w:tentative="1">
      <w:start w:val="1"/>
      <w:numFmt w:val="lowerRoman"/>
      <w:lvlText w:val="%6."/>
      <w:lvlJc w:val="right"/>
      <w:pPr>
        <w:tabs>
          <w:tab w:val="num" w:pos="3243"/>
        </w:tabs>
        <w:ind w:left="3243" w:hanging="180"/>
      </w:pPr>
    </w:lvl>
    <w:lvl w:ilvl="6" w:tplc="0415000F" w:tentative="1">
      <w:start w:val="1"/>
      <w:numFmt w:val="decimal"/>
      <w:lvlText w:val="%7."/>
      <w:lvlJc w:val="left"/>
      <w:pPr>
        <w:tabs>
          <w:tab w:val="num" w:pos="3963"/>
        </w:tabs>
        <w:ind w:left="3963" w:hanging="360"/>
      </w:pPr>
    </w:lvl>
    <w:lvl w:ilvl="7" w:tplc="04150019" w:tentative="1">
      <w:start w:val="1"/>
      <w:numFmt w:val="lowerLetter"/>
      <w:lvlText w:val="%8."/>
      <w:lvlJc w:val="left"/>
      <w:pPr>
        <w:tabs>
          <w:tab w:val="num" w:pos="4683"/>
        </w:tabs>
        <w:ind w:left="4683" w:hanging="360"/>
      </w:pPr>
    </w:lvl>
    <w:lvl w:ilvl="8" w:tplc="0415001B" w:tentative="1">
      <w:start w:val="1"/>
      <w:numFmt w:val="lowerRoman"/>
      <w:lvlText w:val="%9."/>
      <w:lvlJc w:val="right"/>
      <w:pPr>
        <w:tabs>
          <w:tab w:val="num" w:pos="5403"/>
        </w:tabs>
        <w:ind w:left="5403" w:hanging="180"/>
      </w:pPr>
    </w:lvl>
  </w:abstractNum>
  <w:abstractNum w:abstractNumId="8" w15:restartNumberingAfterBreak="0">
    <w:nsid w:val="22D46A50"/>
    <w:multiLevelType w:val="hybridMultilevel"/>
    <w:tmpl w:val="5FDAA660"/>
    <w:lvl w:ilvl="0" w:tplc="4A6ED9A6">
      <w:start w:val="1"/>
      <w:numFmt w:val="lowerLetter"/>
      <w:lvlText w:val="%1)"/>
      <w:lvlJc w:val="left"/>
      <w:pPr>
        <w:ind w:left="1636" w:hanging="360"/>
      </w:pPr>
      <w:rPr>
        <w:b/>
      </w:rPr>
    </w:lvl>
    <w:lvl w:ilvl="1" w:tplc="04150019" w:tentative="1">
      <w:start w:val="1"/>
      <w:numFmt w:val="lowerLetter"/>
      <w:lvlText w:val="%2."/>
      <w:lvlJc w:val="left"/>
      <w:pPr>
        <w:ind w:left="2356" w:hanging="360"/>
      </w:pPr>
    </w:lvl>
    <w:lvl w:ilvl="2" w:tplc="0415001B" w:tentative="1">
      <w:start w:val="1"/>
      <w:numFmt w:val="lowerRoman"/>
      <w:lvlText w:val="%3."/>
      <w:lvlJc w:val="right"/>
      <w:pPr>
        <w:ind w:left="3076" w:hanging="180"/>
      </w:pPr>
    </w:lvl>
    <w:lvl w:ilvl="3" w:tplc="0415000F" w:tentative="1">
      <w:start w:val="1"/>
      <w:numFmt w:val="decimal"/>
      <w:lvlText w:val="%4."/>
      <w:lvlJc w:val="left"/>
      <w:pPr>
        <w:ind w:left="3796" w:hanging="360"/>
      </w:pPr>
    </w:lvl>
    <w:lvl w:ilvl="4" w:tplc="04150019" w:tentative="1">
      <w:start w:val="1"/>
      <w:numFmt w:val="lowerLetter"/>
      <w:lvlText w:val="%5."/>
      <w:lvlJc w:val="left"/>
      <w:pPr>
        <w:ind w:left="4516" w:hanging="360"/>
      </w:pPr>
    </w:lvl>
    <w:lvl w:ilvl="5" w:tplc="0415001B" w:tentative="1">
      <w:start w:val="1"/>
      <w:numFmt w:val="lowerRoman"/>
      <w:lvlText w:val="%6."/>
      <w:lvlJc w:val="right"/>
      <w:pPr>
        <w:ind w:left="5236" w:hanging="180"/>
      </w:pPr>
    </w:lvl>
    <w:lvl w:ilvl="6" w:tplc="0415000F" w:tentative="1">
      <w:start w:val="1"/>
      <w:numFmt w:val="decimal"/>
      <w:lvlText w:val="%7."/>
      <w:lvlJc w:val="left"/>
      <w:pPr>
        <w:ind w:left="5956" w:hanging="360"/>
      </w:pPr>
    </w:lvl>
    <w:lvl w:ilvl="7" w:tplc="04150019" w:tentative="1">
      <w:start w:val="1"/>
      <w:numFmt w:val="lowerLetter"/>
      <w:lvlText w:val="%8."/>
      <w:lvlJc w:val="left"/>
      <w:pPr>
        <w:ind w:left="6676" w:hanging="360"/>
      </w:pPr>
    </w:lvl>
    <w:lvl w:ilvl="8" w:tplc="0415001B" w:tentative="1">
      <w:start w:val="1"/>
      <w:numFmt w:val="lowerRoman"/>
      <w:lvlText w:val="%9."/>
      <w:lvlJc w:val="right"/>
      <w:pPr>
        <w:ind w:left="7396" w:hanging="180"/>
      </w:pPr>
    </w:lvl>
  </w:abstractNum>
  <w:abstractNum w:abstractNumId="9" w15:restartNumberingAfterBreak="0">
    <w:nsid w:val="240E5DFB"/>
    <w:multiLevelType w:val="hybridMultilevel"/>
    <w:tmpl w:val="B0588D04"/>
    <w:lvl w:ilvl="0" w:tplc="0415000F">
      <w:start w:val="1"/>
      <w:numFmt w:val="decimal"/>
      <w:lvlText w:val="%1."/>
      <w:lvlJc w:val="left"/>
      <w:pPr>
        <w:tabs>
          <w:tab w:val="num" w:pos="1800"/>
        </w:tabs>
        <w:ind w:left="1800" w:hanging="363"/>
      </w:pPr>
      <w:rPr>
        <w:rFonts w:hint="default"/>
      </w:rPr>
    </w:lvl>
    <w:lvl w:ilvl="1" w:tplc="04150019" w:tentative="1">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0" w15:restartNumberingAfterBreak="0">
    <w:nsid w:val="2655318D"/>
    <w:multiLevelType w:val="hybridMultilevel"/>
    <w:tmpl w:val="68D06E3E"/>
    <w:lvl w:ilvl="0" w:tplc="7CDA1352">
      <w:start w:val="1"/>
      <w:numFmt w:val="decimal"/>
      <w:lvlText w:val="%1."/>
      <w:lvlJc w:val="left"/>
      <w:pPr>
        <w:tabs>
          <w:tab w:val="num" w:pos="1009"/>
        </w:tabs>
        <w:ind w:left="1009" w:hanging="453"/>
      </w:pPr>
      <w:rPr>
        <w:rFonts w:hint="default"/>
        <w:b/>
      </w:rPr>
    </w:lvl>
    <w:lvl w:ilvl="1" w:tplc="12A6B60C">
      <w:start w:val="1"/>
      <w:numFmt w:val="lowerLetter"/>
      <w:lvlText w:val="%2)"/>
      <w:lvlJc w:val="left"/>
      <w:pPr>
        <w:ind w:left="1440" w:hanging="360"/>
      </w:pPr>
      <w:rPr>
        <w:rFonts w:ascii="Arial" w:eastAsia="Times New Roman" w:hAnsi="Arial" w:cs="Arial"/>
      </w:rPr>
    </w:lvl>
    <w:lvl w:ilvl="2" w:tplc="0415001B" w:tentative="1">
      <w:start w:val="1"/>
      <w:numFmt w:val="lowerRoman"/>
      <w:lvlText w:val="%3."/>
      <w:lvlJc w:val="right"/>
      <w:pPr>
        <w:ind w:left="2160" w:hanging="180"/>
      </w:pPr>
    </w:lvl>
    <w:lvl w:ilvl="3" w:tplc="0C7897FE">
      <w:start w:val="1"/>
      <w:numFmt w:val="decimal"/>
      <w:lvlText w:val="%4."/>
      <w:lvlJc w:val="left"/>
      <w:pPr>
        <w:tabs>
          <w:tab w:val="num" w:pos="1009"/>
        </w:tabs>
        <w:ind w:left="1009" w:hanging="453"/>
      </w:pPr>
      <w:rPr>
        <w:rFonts w:hint="default"/>
        <w:b/>
      </w:r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26706084"/>
    <w:multiLevelType w:val="hybridMultilevel"/>
    <w:tmpl w:val="1DDA9624"/>
    <w:lvl w:ilvl="0" w:tplc="0415000F">
      <w:start w:val="6"/>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268916AD"/>
    <w:multiLevelType w:val="hybridMultilevel"/>
    <w:tmpl w:val="164604BE"/>
    <w:lvl w:ilvl="0" w:tplc="5CCC6CEE">
      <w:start w:val="1"/>
      <w:numFmt w:val="decimal"/>
      <w:lvlText w:val="%1."/>
      <w:lvlJc w:val="left"/>
      <w:pPr>
        <w:tabs>
          <w:tab w:val="num" w:pos="1797"/>
        </w:tabs>
        <w:ind w:left="1797" w:hanging="360"/>
      </w:pPr>
      <w:rPr>
        <w:rFonts w:ascii="Arial" w:eastAsia="Times New Roman" w:hAnsi="Arial" w:cs="Arial"/>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3" w15:restartNumberingAfterBreak="0">
    <w:nsid w:val="2E924448"/>
    <w:multiLevelType w:val="multilevel"/>
    <w:tmpl w:val="A02662BE"/>
    <w:lvl w:ilvl="0">
      <w:start w:val="7"/>
      <w:numFmt w:val="decimal"/>
      <w:lvlText w:val="%1"/>
      <w:lvlJc w:val="left"/>
      <w:pPr>
        <w:ind w:left="360" w:hanging="360"/>
      </w:pPr>
      <w:rPr>
        <w:rFonts w:hint="default"/>
      </w:rPr>
    </w:lvl>
    <w:lvl w:ilvl="1">
      <w:start w:val="1"/>
      <w:numFmt w:val="decimal"/>
      <w:lvlText w:val="%1.%2"/>
      <w:lvlJc w:val="left"/>
      <w:pPr>
        <w:ind w:left="813" w:hanging="360"/>
      </w:pPr>
      <w:rPr>
        <w:rFonts w:hint="default"/>
      </w:rPr>
    </w:lvl>
    <w:lvl w:ilvl="2">
      <w:start w:val="1"/>
      <w:numFmt w:val="decimal"/>
      <w:lvlText w:val="%1.%2.%3"/>
      <w:lvlJc w:val="left"/>
      <w:pPr>
        <w:ind w:left="1626" w:hanging="720"/>
      </w:pPr>
      <w:rPr>
        <w:rFonts w:hint="default"/>
      </w:rPr>
    </w:lvl>
    <w:lvl w:ilvl="3">
      <w:start w:val="1"/>
      <w:numFmt w:val="decimal"/>
      <w:lvlText w:val="%1.%2.%3.%4"/>
      <w:lvlJc w:val="left"/>
      <w:pPr>
        <w:ind w:left="2079" w:hanging="720"/>
      </w:pPr>
      <w:rPr>
        <w:rFonts w:hint="default"/>
      </w:rPr>
    </w:lvl>
    <w:lvl w:ilvl="4">
      <w:start w:val="1"/>
      <w:numFmt w:val="decimal"/>
      <w:lvlText w:val="%1.%2.%3.%4.%5"/>
      <w:lvlJc w:val="left"/>
      <w:pPr>
        <w:ind w:left="2892" w:hanging="1080"/>
      </w:pPr>
      <w:rPr>
        <w:rFonts w:hint="default"/>
      </w:rPr>
    </w:lvl>
    <w:lvl w:ilvl="5">
      <w:start w:val="1"/>
      <w:numFmt w:val="decimal"/>
      <w:lvlText w:val="%1.%2.%3.%4.%5.%6"/>
      <w:lvlJc w:val="left"/>
      <w:pPr>
        <w:ind w:left="3345" w:hanging="1080"/>
      </w:pPr>
      <w:rPr>
        <w:rFonts w:hint="default"/>
      </w:rPr>
    </w:lvl>
    <w:lvl w:ilvl="6">
      <w:start w:val="1"/>
      <w:numFmt w:val="decimal"/>
      <w:lvlText w:val="%1.%2.%3.%4.%5.%6.%7"/>
      <w:lvlJc w:val="left"/>
      <w:pPr>
        <w:ind w:left="4158" w:hanging="1440"/>
      </w:pPr>
      <w:rPr>
        <w:rFonts w:hint="default"/>
      </w:rPr>
    </w:lvl>
    <w:lvl w:ilvl="7">
      <w:start w:val="1"/>
      <w:numFmt w:val="decimal"/>
      <w:lvlText w:val="%1.%2.%3.%4.%5.%6.%7.%8"/>
      <w:lvlJc w:val="left"/>
      <w:pPr>
        <w:ind w:left="4611" w:hanging="1440"/>
      </w:pPr>
      <w:rPr>
        <w:rFonts w:hint="default"/>
      </w:rPr>
    </w:lvl>
    <w:lvl w:ilvl="8">
      <w:start w:val="1"/>
      <w:numFmt w:val="decimal"/>
      <w:lvlText w:val="%1.%2.%3.%4.%5.%6.%7.%8.%9"/>
      <w:lvlJc w:val="left"/>
      <w:pPr>
        <w:ind w:left="5424" w:hanging="1800"/>
      </w:pPr>
      <w:rPr>
        <w:rFonts w:hint="default"/>
      </w:rPr>
    </w:lvl>
  </w:abstractNum>
  <w:abstractNum w:abstractNumId="14" w15:restartNumberingAfterBreak="0">
    <w:nsid w:val="4E9E58DE"/>
    <w:multiLevelType w:val="hybridMultilevel"/>
    <w:tmpl w:val="3ABC8732"/>
    <w:lvl w:ilvl="0" w:tplc="E102B3BA">
      <w:start w:val="1"/>
      <w:numFmt w:val="decimal"/>
      <w:lvlText w:val="%1)"/>
      <w:lvlJc w:val="left"/>
      <w:pPr>
        <w:ind w:left="1004" w:hanging="360"/>
      </w:pPr>
      <w:rPr>
        <w:b/>
      </w:r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15" w15:restartNumberingAfterBreak="0">
    <w:nsid w:val="50C96934"/>
    <w:multiLevelType w:val="hybridMultilevel"/>
    <w:tmpl w:val="6FB4B51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6" w15:restartNumberingAfterBreak="0">
    <w:nsid w:val="59BE2041"/>
    <w:multiLevelType w:val="hybridMultilevel"/>
    <w:tmpl w:val="2498584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7" w15:restartNumberingAfterBreak="0">
    <w:nsid w:val="59F54777"/>
    <w:multiLevelType w:val="hybridMultilevel"/>
    <w:tmpl w:val="AC1414AC"/>
    <w:lvl w:ilvl="0" w:tplc="04150001">
      <w:start w:val="1"/>
      <w:numFmt w:val="bullet"/>
      <w:lvlText w:val=""/>
      <w:lvlJc w:val="left"/>
      <w:pPr>
        <w:tabs>
          <w:tab w:val="num" w:pos="1440"/>
        </w:tabs>
        <w:ind w:left="1440" w:hanging="360"/>
      </w:pPr>
      <w:rPr>
        <w:rFonts w:ascii="Symbol" w:hAnsi="Symbol" w:hint="default"/>
      </w:rPr>
    </w:lvl>
    <w:lvl w:ilvl="1" w:tplc="34E23956">
      <w:start w:val="1"/>
      <w:numFmt w:val="lowerLetter"/>
      <w:lvlText w:val="%2)"/>
      <w:lvlJc w:val="left"/>
      <w:pPr>
        <w:ind w:left="1440" w:hanging="360"/>
      </w:pPr>
      <w:rPr>
        <w:rFonts w:hint="default"/>
      </w:rPr>
    </w:lvl>
    <w:lvl w:ilvl="2" w:tplc="C074B840">
      <w:start w:val="1"/>
      <w:numFmt w:val="decimal"/>
      <w:lvlText w:val="%3)"/>
      <w:lvlJc w:val="left"/>
      <w:pPr>
        <w:tabs>
          <w:tab w:val="num" w:pos="2340"/>
        </w:tabs>
        <w:ind w:left="2340" w:hanging="360"/>
      </w:pPr>
      <w:rPr>
        <w:rFonts w:hint="default"/>
        <w:b w:val="0"/>
      </w:rPr>
    </w:lvl>
    <w:lvl w:ilvl="3" w:tplc="D1B49DBA">
      <w:start w:val="1"/>
      <w:numFmt w:val="decimal"/>
      <w:lvlText w:val="%4."/>
      <w:lvlJc w:val="left"/>
      <w:pPr>
        <w:ind w:left="2880" w:hanging="360"/>
      </w:pPr>
      <w:rPr>
        <w:rFonts w:hint="default"/>
      </w:r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8" w15:restartNumberingAfterBreak="0">
    <w:nsid w:val="5A6340B5"/>
    <w:multiLevelType w:val="hybridMultilevel"/>
    <w:tmpl w:val="5B808F9E"/>
    <w:lvl w:ilvl="0" w:tplc="0415000F">
      <w:start w:val="1"/>
      <w:numFmt w:val="decimal"/>
      <w:lvlText w:val="%1."/>
      <w:lvlJc w:val="left"/>
      <w:pPr>
        <w:tabs>
          <w:tab w:val="num" w:pos="1800"/>
        </w:tabs>
        <w:ind w:left="1800" w:hanging="363"/>
      </w:pPr>
      <w:rPr>
        <w:rFonts w:hint="default"/>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9" w15:restartNumberingAfterBreak="0">
    <w:nsid w:val="5E3565A0"/>
    <w:multiLevelType w:val="hybridMultilevel"/>
    <w:tmpl w:val="D50A919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0" w15:restartNumberingAfterBreak="0">
    <w:nsid w:val="624C51BC"/>
    <w:multiLevelType w:val="hybridMultilevel"/>
    <w:tmpl w:val="AB78A74C"/>
    <w:lvl w:ilvl="0" w:tplc="04150001">
      <w:start w:val="1"/>
      <w:numFmt w:val="bullet"/>
      <w:lvlText w:val=""/>
      <w:lvlJc w:val="left"/>
      <w:pPr>
        <w:tabs>
          <w:tab w:val="num" w:pos="360"/>
        </w:tabs>
        <w:ind w:left="360" w:hanging="360"/>
      </w:pPr>
      <w:rPr>
        <w:rFonts w:ascii="Symbol" w:hAnsi="Symbol" w:hint="default"/>
      </w:rPr>
    </w:lvl>
    <w:lvl w:ilvl="1" w:tplc="04150003" w:tentative="1">
      <w:start w:val="1"/>
      <w:numFmt w:val="bullet"/>
      <w:lvlText w:val="o"/>
      <w:lvlJc w:val="left"/>
      <w:pPr>
        <w:tabs>
          <w:tab w:val="num" w:pos="1080"/>
        </w:tabs>
        <w:ind w:left="1080" w:hanging="360"/>
      </w:pPr>
      <w:rPr>
        <w:rFonts w:ascii="Courier New" w:hAnsi="Courier New" w:cs="Courier New" w:hint="default"/>
      </w:rPr>
    </w:lvl>
    <w:lvl w:ilvl="2" w:tplc="04150005" w:tentative="1">
      <w:start w:val="1"/>
      <w:numFmt w:val="bullet"/>
      <w:lvlText w:val=""/>
      <w:lvlJc w:val="left"/>
      <w:pPr>
        <w:tabs>
          <w:tab w:val="num" w:pos="1800"/>
        </w:tabs>
        <w:ind w:left="1800" w:hanging="360"/>
      </w:pPr>
      <w:rPr>
        <w:rFonts w:ascii="Wingdings" w:hAnsi="Wingdings" w:hint="default"/>
      </w:rPr>
    </w:lvl>
    <w:lvl w:ilvl="3" w:tplc="04150001">
      <w:start w:val="1"/>
      <w:numFmt w:val="bullet"/>
      <w:lvlText w:val=""/>
      <w:lvlJc w:val="left"/>
      <w:pPr>
        <w:tabs>
          <w:tab w:val="num" w:pos="2520"/>
        </w:tabs>
        <w:ind w:left="2520" w:hanging="360"/>
      </w:pPr>
      <w:rPr>
        <w:rFonts w:ascii="Symbol" w:hAnsi="Symbol" w:hint="default"/>
      </w:rPr>
    </w:lvl>
    <w:lvl w:ilvl="4" w:tplc="04150003" w:tentative="1">
      <w:start w:val="1"/>
      <w:numFmt w:val="bullet"/>
      <w:lvlText w:val="o"/>
      <w:lvlJc w:val="left"/>
      <w:pPr>
        <w:tabs>
          <w:tab w:val="num" w:pos="3240"/>
        </w:tabs>
        <w:ind w:left="3240" w:hanging="360"/>
      </w:pPr>
      <w:rPr>
        <w:rFonts w:ascii="Courier New" w:hAnsi="Courier New" w:cs="Courier New" w:hint="default"/>
      </w:rPr>
    </w:lvl>
    <w:lvl w:ilvl="5" w:tplc="04150005" w:tentative="1">
      <w:start w:val="1"/>
      <w:numFmt w:val="bullet"/>
      <w:lvlText w:val=""/>
      <w:lvlJc w:val="left"/>
      <w:pPr>
        <w:tabs>
          <w:tab w:val="num" w:pos="3960"/>
        </w:tabs>
        <w:ind w:left="3960" w:hanging="360"/>
      </w:pPr>
      <w:rPr>
        <w:rFonts w:ascii="Wingdings" w:hAnsi="Wingdings" w:hint="default"/>
      </w:rPr>
    </w:lvl>
    <w:lvl w:ilvl="6" w:tplc="04150001" w:tentative="1">
      <w:start w:val="1"/>
      <w:numFmt w:val="bullet"/>
      <w:lvlText w:val=""/>
      <w:lvlJc w:val="left"/>
      <w:pPr>
        <w:tabs>
          <w:tab w:val="num" w:pos="4680"/>
        </w:tabs>
        <w:ind w:left="4680" w:hanging="360"/>
      </w:pPr>
      <w:rPr>
        <w:rFonts w:ascii="Symbol" w:hAnsi="Symbol" w:hint="default"/>
      </w:rPr>
    </w:lvl>
    <w:lvl w:ilvl="7" w:tplc="04150003" w:tentative="1">
      <w:start w:val="1"/>
      <w:numFmt w:val="bullet"/>
      <w:lvlText w:val="o"/>
      <w:lvlJc w:val="left"/>
      <w:pPr>
        <w:tabs>
          <w:tab w:val="num" w:pos="5400"/>
        </w:tabs>
        <w:ind w:left="5400" w:hanging="360"/>
      </w:pPr>
      <w:rPr>
        <w:rFonts w:ascii="Courier New" w:hAnsi="Courier New" w:cs="Courier New" w:hint="default"/>
      </w:rPr>
    </w:lvl>
    <w:lvl w:ilvl="8" w:tplc="04150005" w:tentative="1">
      <w:start w:val="1"/>
      <w:numFmt w:val="bullet"/>
      <w:lvlText w:val=""/>
      <w:lvlJc w:val="left"/>
      <w:pPr>
        <w:tabs>
          <w:tab w:val="num" w:pos="6120"/>
        </w:tabs>
        <w:ind w:left="6120" w:hanging="360"/>
      </w:pPr>
      <w:rPr>
        <w:rFonts w:ascii="Wingdings" w:hAnsi="Wingdings" w:hint="default"/>
      </w:rPr>
    </w:lvl>
  </w:abstractNum>
  <w:abstractNum w:abstractNumId="21" w15:restartNumberingAfterBreak="0">
    <w:nsid w:val="67D2374C"/>
    <w:multiLevelType w:val="hybridMultilevel"/>
    <w:tmpl w:val="7D14D5EA"/>
    <w:lvl w:ilvl="0" w:tplc="B2CCEAF2">
      <w:start w:val="1"/>
      <w:numFmt w:val="decimal"/>
      <w:lvlText w:val="%1."/>
      <w:lvlJc w:val="left"/>
      <w:pPr>
        <w:tabs>
          <w:tab w:val="num" w:pos="454"/>
        </w:tabs>
        <w:ind w:left="454" w:hanging="454"/>
      </w:pPr>
      <w:rPr>
        <w:rFonts w:hint="default"/>
        <w:b/>
      </w:rPr>
    </w:lvl>
    <w:lvl w:ilvl="1" w:tplc="9C608654">
      <w:start w:val="1"/>
      <w:numFmt w:val="lowerLetter"/>
      <w:lvlText w:val="%2)"/>
      <w:lvlJc w:val="left"/>
      <w:pPr>
        <w:ind w:left="884" w:hanging="360"/>
      </w:pPr>
      <w:rPr>
        <w:rFonts w:hint="default"/>
        <w:lang w:val="pl-PL"/>
      </w:rPr>
    </w:lvl>
    <w:lvl w:ilvl="2" w:tplc="2C5C1CFA">
      <w:start w:val="1"/>
      <w:numFmt w:val="decimal"/>
      <w:lvlText w:val="%3)"/>
      <w:lvlJc w:val="left"/>
      <w:pPr>
        <w:ind w:left="1784" w:hanging="360"/>
      </w:pPr>
      <w:rPr>
        <w:rFonts w:hint="default"/>
        <w:b/>
        <w:bCs/>
      </w:rPr>
    </w:lvl>
    <w:lvl w:ilvl="3" w:tplc="A0D47646">
      <w:start w:val="1"/>
      <w:numFmt w:val="decimal"/>
      <w:lvlText w:val="%4."/>
      <w:lvlJc w:val="left"/>
      <w:pPr>
        <w:tabs>
          <w:tab w:val="num" w:pos="2324"/>
        </w:tabs>
        <w:ind w:left="2324" w:hanging="360"/>
      </w:pPr>
      <w:rPr>
        <w:b/>
      </w:rPr>
    </w:lvl>
    <w:lvl w:ilvl="4" w:tplc="04150019" w:tentative="1">
      <w:start w:val="1"/>
      <w:numFmt w:val="lowerLetter"/>
      <w:lvlText w:val="%5."/>
      <w:lvlJc w:val="left"/>
      <w:pPr>
        <w:tabs>
          <w:tab w:val="num" w:pos="3044"/>
        </w:tabs>
        <w:ind w:left="3044" w:hanging="360"/>
      </w:pPr>
    </w:lvl>
    <w:lvl w:ilvl="5" w:tplc="0415001B">
      <w:start w:val="1"/>
      <w:numFmt w:val="lowerRoman"/>
      <w:lvlText w:val="%6."/>
      <w:lvlJc w:val="right"/>
      <w:pPr>
        <w:tabs>
          <w:tab w:val="num" w:pos="3764"/>
        </w:tabs>
        <w:ind w:left="3764" w:hanging="180"/>
      </w:pPr>
    </w:lvl>
    <w:lvl w:ilvl="6" w:tplc="0415000F" w:tentative="1">
      <w:start w:val="1"/>
      <w:numFmt w:val="decimal"/>
      <w:lvlText w:val="%7."/>
      <w:lvlJc w:val="left"/>
      <w:pPr>
        <w:tabs>
          <w:tab w:val="num" w:pos="4484"/>
        </w:tabs>
        <w:ind w:left="4484" w:hanging="360"/>
      </w:pPr>
    </w:lvl>
    <w:lvl w:ilvl="7" w:tplc="04150019" w:tentative="1">
      <w:start w:val="1"/>
      <w:numFmt w:val="lowerLetter"/>
      <w:lvlText w:val="%8."/>
      <w:lvlJc w:val="left"/>
      <w:pPr>
        <w:tabs>
          <w:tab w:val="num" w:pos="5204"/>
        </w:tabs>
        <w:ind w:left="5204" w:hanging="360"/>
      </w:pPr>
    </w:lvl>
    <w:lvl w:ilvl="8" w:tplc="0415001B" w:tentative="1">
      <w:start w:val="1"/>
      <w:numFmt w:val="lowerRoman"/>
      <w:lvlText w:val="%9."/>
      <w:lvlJc w:val="right"/>
      <w:pPr>
        <w:tabs>
          <w:tab w:val="num" w:pos="5924"/>
        </w:tabs>
        <w:ind w:left="5924" w:hanging="180"/>
      </w:pPr>
    </w:lvl>
  </w:abstractNum>
  <w:abstractNum w:abstractNumId="22" w15:restartNumberingAfterBreak="0">
    <w:nsid w:val="6F7B135C"/>
    <w:multiLevelType w:val="hybridMultilevel"/>
    <w:tmpl w:val="B5DA175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72365B96"/>
    <w:multiLevelType w:val="hybridMultilevel"/>
    <w:tmpl w:val="D63E8EE0"/>
    <w:lvl w:ilvl="0" w:tplc="904EAD04">
      <w:start w:val="1"/>
      <w:numFmt w:val="lowerLetter"/>
      <w:lvlText w:val="%1)"/>
      <w:lvlJc w:val="left"/>
      <w:pPr>
        <w:ind w:left="1636" w:hanging="360"/>
      </w:pPr>
      <w:rPr>
        <w:b/>
      </w:rPr>
    </w:lvl>
    <w:lvl w:ilvl="1" w:tplc="04150019" w:tentative="1">
      <w:start w:val="1"/>
      <w:numFmt w:val="lowerLetter"/>
      <w:lvlText w:val="%2."/>
      <w:lvlJc w:val="left"/>
      <w:pPr>
        <w:ind w:left="2356" w:hanging="360"/>
      </w:pPr>
    </w:lvl>
    <w:lvl w:ilvl="2" w:tplc="0415001B" w:tentative="1">
      <w:start w:val="1"/>
      <w:numFmt w:val="lowerRoman"/>
      <w:lvlText w:val="%3."/>
      <w:lvlJc w:val="right"/>
      <w:pPr>
        <w:ind w:left="3076" w:hanging="180"/>
      </w:pPr>
    </w:lvl>
    <w:lvl w:ilvl="3" w:tplc="0415000F" w:tentative="1">
      <w:start w:val="1"/>
      <w:numFmt w:val="decimal"/>
      <w:lvlText w:val="%4."/>
      <w:lvlJc w:val="left"/>
      <w:pPr>
        <w:ind w:left="3796" w:hanging="360"/>
      </w:pPr>
    </w:lvl>
    <w:lvl w:ilvl="4" w:tplc="04150019" w:tentative="1">
      <w:start w:val="1"/>
      <w:numFmt w:val="lowerLetter"/>
      <w:lvlText w:val="%5."/>
      <w:lvlJc w:val="left"/>
      <w:pPr>
        <w:ind w:left="4516" w:hanging="360"/>
      </w:pPr>
    </w:lvl>
    <w:lvl w:ilvl="5" w:tplc="0415001B" w:tentative="1">
      <w:start w:val="1"/>
      <w:numFmt w:val="lowerRoman"/>
      <w:lvlText w:val="%6."/>
      <w:lvlJc w:val="right"/>
      <w:pPr>
        <w:ind w:left="5236" w:hanging="180"/>
      </w:pPr>
    </w:lvl>
    <w:lvl w:ilvl="6" w:tplc="0415000F" w:tentative="1">
      <w:start w:val="1"/>
      <w:numFmt w:val="decimal"/>
      <w:lvlText w:val="%7."/>
      <w:lvlJc w:val="left"/>
      <w:pPr>
        <w:ind w:left="5956" w:hanging="360"/>
      </w:pPr>
    </w:lvl>
    <w:lvl w:ilvl="7" w:tplc="04150019" w:tentative="1">
      <w:start w:val="1"/>
      <w:numFmt w:val="lowerLetter"/>
      <w:lvlText w:val="%8."/>
      <w:lvlJc w:val="left"/>
      <w:pPr>
        <w:ind w:left="6676" w:hanging="360"/>
      </w:pPr>
    </w:lvl>
    <w:lvl w:ilvl="8" w:tplc="0415001B" w:tentative="1">
      <w:start w:val="1"/>
      <w:numFmt w:val="lowerRoman"/>
      <w:lvlText w:val="%9."/>
      <w:lvlJc w:val="right"/>
      <w:pPr>
        <w:ind w:left="7396" w:hanging="180"/>
      </w:pPr>
    </w:lvl>
  </w:abstractNum>
  <w:abstractNum w:abstractNumId="24" w15:restartNumberingAfterBreak="0">
    <w:nsid w:val="7677754A"/>
    <w:multiLevelType w:val="hybridMultilevel"/>
    <w:tmpl w:val="DC845E86"/>
    <w:lvl w:ilvl="0" w:tplc="4B205BDE">
      <w:start w:val="1"/>
      <w:numFmt w:val="decimal"/>
      <w:lvlText w:val="%1."/>
      <w:lvlJc w:val="left"/>
      <w:pPr>
        <w:tabs>
          <w:tab w:val="num" w:pos="2580"/>
        </w:tabs>
        <w:ind w:left="2580" w:hanging="453"/>
      </w:pPr>
      <w:rPr>
        <w:rFonts w:hint="default"/>
        <w:b/>
        <w:color w:val="auto"/>
      </w:rPr>
    </w:lvl>
    <w:lvl w:ilvl="1" w:tplc="04150019" w:tentative="1">
      <w:start w:val="1"/>
      <w:numFmt w:val="lowerLetter"/>
      <w:lvlText w:val="%2."/>
      <w:lvlJc w:val="left"/>
      <w:pPr>
        <w:tabs>
          <w:tab w:val="num" w:pos="4354"/>
        </w:tabs>
        <w:ind w:left="4354" w:hanging="360"/>
      </w:pPr>
    </w:lvl>
    <w:lvl w:ilvl="2" w:tplc="0415001B" w:tentative="1">
      <w:start w:val="1"/>
      <w:numFmt w:val="lowerRoman"/>
      <w:lvlText w:val="%3."/>
      <w:lvlJc w:val="right"/>
      <w:pPr>
        <w:tabs>
          <w:tab w:val="num" w:pos="5074"/>
        </w:tabs>
        <w:ind w:left="5074" w:hanging="180"/>
      </w:pPr>
    </w:lvl>
    <w:lvl w:ilvl="3" w:tplc="0415000F" w:tentative="1">
      <w:start w:val="1"/>
      <w:numFmt w:val="decimal"/>
      <w:lvlText w:val="%4."/>
      <w:lvlJc w:val="left"/>
      <w:pPr>
        <w:tabs>
          <w:tab w:val="num" w:pos="5794"/>
        </w:tabs>
        <w:ind w:left="5794" w:hanging="360"/>
      </w:pPr>
    </w:lvl>
    <w:lvl w:ilvl="4" w:tplc="04150019" w:tentative="1">
      <w:start w:val="1"/>
      <w:numFmt w:val="lowerLetter"/>
      <w:lvlText w:val="%5."/>
      <w:lvlJc w:val="left"/>
      <w:pPr>
        <w:tabs>
          <w:tab w:val="num" w:pos="6514"/>
        </w:tabs>
        <w:ind w:left="6514" w:hanging="360"/>
      </w:pPr>
    </w:lvl>
    <w:lvl w:ilvl="5" w:tplc="0415001B" w:tentative="1">
      <w:start w:val="1"/>
      <w:numFmt w:val="lowerRoman"/>
      <w:lvlText w:val="%6."/>
      <w:lvlJc w:val="right"/>
      <w:pPr>
        <w:tabs>
          <w:tab w:val="num" w:pos="7234"/>
        </w:tabs>
        <w:ind w:left="7234" w:hanging="180"/>
      </w:pPr>
    </w:lvl>
    <w:lvl w:ilvl="6" w:tplc="0415000F" w:tentative="1">
      <w:start w:val="1"/>
      <w:numFmt w:val="decimal"/>
      <w:lvlText w:val="%7."/>
      <w:lvlJc w:val="left"/>
      <w:pPr>
        <w:tabs>
          <w:tab w:val="num" w:pos="7954"/>
        </w:tabs>
        <w:ind w:left="7954" w:hanging="360"/>
      </w:pPr>
    </w:lvl>
    <w:lvl w:ilvl="7" w:tplc="04150019" w:tentative="1">
      <w:start w:val="1"/>
      <w:numFmt w:val="lowerLetter"/>
      <w:lvlText w:val="%8."/>
      <w:lvlJc w:val="left"/>
      <w:pPr>
        <w:tabs>
          <w:tab w:val="num" w:pos="8674"/>
        </w:tabs>
        <w:ind w:left="8674" w:hanging="360"/>
      </w:pPr>
    </w:lvl>
    <w:lvl w:ilvl="8" w:tplc="0415001B" w:tentative="1">
      <w:start w:val="1"/>
      <w:numFmt w:val="lowerRoman"/>
      <w:lvlText w:val="%9."/>
      <w:lvlJc w:val="right"/>
      <w:pPr>
        <w:tabs>
          <w:tab w:val="num" w:pos="9394"/>
        </w:tabs>
        <w:ind w:left="9394" w:hanging="180"/>
      </w:pPr>
    </w:lvl>
  </w:abstractNum>
  <w:abstractNum w:abstractNumId="25" w15:restartNumberingAfterBreak="0">
    <w:nsid w:val="77B5283E"/>
    <w:multiLevelType w:val="hybridMultilevel"/>
    <w:tmpl w:val="35B6F89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abstractNumId w:val="16"/>
  </w:num>
  <w:num w:numId="2">
    <w:abstractNumId w:val="18"/>
  </w:num>
  <w:num w:numId="3">
    <w:abstractNumId w:val="7"/>
  </w:num>
  <w:num w:numId="4">
    <w:abstractNumId w:val="17"/>
  </w:num>
  <w:num w:numId="5">
    <w:abstractNumId w:val="9"/>
  </w:num>
  <w:num w:numId="6">
    <w:abstractNumId w:val="12"/>
  </w:num>
  <w:num w:numId="7">
    <w:abstractNumId w:val="2"/>
  </w:num>
  <w:num w:numId="8">
    <w:abstractNumId w:val="24"/>
  </w:num>
  <w:num w:numId="9">
    <w:abstractNumId w:val="6"/>
  </w:num>
  <w:num w:numId="10">
    <w:abstractNumId w:val="8"/>
  </w:num>
  <w:num w:numId="11">
    <w:abstractNumId w:val="23"/>
  </w:num>
  <w:num w:numId="12">
    <w:abstractNumId w:val="13"/>
  </w:num>
  <w:num w:numId="13">
    <w:abstractNumId w:val="3"/>
  </w:num>
  <w:num w:numId="14">
    <w:abstractNumId w:val="1"/>
  </w:num>
  <w:num w:numId="15">
    <w:abstractNumId w:val="4"/>
  </w:num>
  <w:num w:numId="16">
    <w:abstractNumId w:val="5"/>
  </w:num>
  <w:num w:numId="17">
    <w:abstractNumId w:val="15"/>
  </w:num>
  <w:num w:numId="18">
    <w:abstractNumId w:val="19"/>
  </w:num>
  <w:num w:numId="19">
    <w:abstractNumId w:val="25"/>
  </w:num>
  <w:num w:numId="20">
    <w:abstractNumId w:val="10"/>
  </w:num>
  <w:num w:numId="21">
    <w:abstractNumId w:val="22"/>
  </w:num>
  <w:num w:numId="22">
    <w:abstractNumId w:val="21"/>
  </w:num>
  <w:num w:numId="23">
    <w:abstractNumId w:val="14"/>
  </w:num>
  <w:num w:numId="24">
    <w:abstractNumId w:val="11"/>
  </w:num>
  <w:num w:numId="25">
    <w:abstractNumId w:val="20"/>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76E97"/>
    <w:rsid w:val="00000040"/>
    <w:rsid w:val="000008E2"/>
    <w:rsid w:val="00003033"/>
    <w:rsid w:val="000032F4"/>
    <w:rsid w:val="0001197E"/>
    <w:rsid w:val="00013645"/>
    <w:rsid w:val="0001543D"/>
    <w:rsid w:val="0001604F"/>
    <w:rsid w:val="000175FE"/>
    <w:rsid w:val="00026CDC"/>
    <w:rsid w:val="000346EA"/>
    <w:rsid w:val="000356A9"/>
    <w:rsid w:val="00036701"/>
    <w:rsid w:val="00036D31"/>
    <w:rsid w:val="00037EFF"/>
    <w:rsid w:val="000410D3"/>
    <w:rsid w:val="00041C2F"/>
    <w:rsid w:val="00043809"/>
    <w:rsid w:val="00044151"/>
    <w:rsid w:val="0004431C"/>
    <w:rsid w:val="0004716A"/>
    <w:rsid w:val="00047C94"/>
    <w:rsid w:val="0005095D"/>
    <w:rsid w:val="0005137A"/>
    <w:rsid w:val="00051DFD"/>
    <w:rsid w:val="000525BC"/>
    <w:rsid w:val="00054A96"/>
    <w:rsid w:val="0006094C"/>
    <w:rsid w:val="000651D4"/>
    <w:rsid w:val="00065549"/>
    <w:rsid w:val="000724DC"/>
    <w:rsid w:val="00073972"/>
    <w:rsid w:val="000841BF"/>
    <w:rsid w:val="000847A3"/>
    <w:rsid w:val="00085436"/>
    <w:rsid w:val="000865AC"/>
    <w:rsid w:val="000A126A"/>
    <w:rsid w:val="000A12DC"/>
    <w:rsid w:val="000A2326"/>
    <w:rsid w:val="000A34ED"/>
    <w:rsid w:val="000A4A12"/>
    <w:rsid w:val="000A5167"/>
    <w:rsid w:val="000A5305"/>
    <w:rsid w:val="000A650E"/>
    <w:rsid w:val="000A655B"/>
    <w:rsid w:val="000A68D1"/>
    <w:rsid w:val="000B0406"/>
    <w:rsid w:val="000B1203"/>
    <w:rsid w:val="000B1B6D"/>
    <w:rsid w:val="000B3509"/>
    <w:rsid w:val="000B3D30"/>
    <w:rsid w:val="000B55BB"/>
    <w:rsid w:val="000B6BB6"/>
    <w:rsid w:val="000C130A"/>
    <w:rsid w:val="000C3557"/>
    <w:rsid w:val="000C5386"/>
    <w:rsid w:val="000D588C"/>
    <w:rsid w:val="000D5A3C"/>
    <w:rsid w:val="000D623B"/>
    <w:rsid w:val="000D65CD"/>
    <w:rsid w:val="000D7125"/>
    <w:rsid w:val="000E1446"/>
    <w:rsid w:val="000E1FA0"/>
    <w:rsid w:val="000E271F"/>
    <w:rsid w:val="000E380D"/>
    <w:rsid w:val="000F0F81"/>
    <w:rsid w:val="000F2CE1"/>
    <w:rsid w:val="000F3257"/>
    <w:rsid w:val="000F5502"/>
    <w:rsid w:val="000F5960"/>
    <w:rsid w:val="000F6C2C"/>
    <w:rsid w:val="000F7CB1"/>
    <w:rsid w:val="00101DD6"/>
    <w:rsid w:val="001053D6"/>
    <w:rsid w:val="00105623"/>
    <w:rsid w:val="00106C0B"/>
    <w:rsid w:val="00107422"/>
    <w:rsid w:val="00111FD0"/>
    <w:rsid w:val="00113AE3"/>
    <w:rsid w:val="00116B05"/>
    <w:rsid w:val="00116B76"/>
    <w:rsid w:val="0012026D"/>
    <w:rsid w:val="001215EA"/>
    <w:rsid w:val="00121D1B"/>
    <w:rsid w:val="00121D74"/>
    <w:rsid w:val="00127151"/>
    <w:rsid w:val="00127F32"/>
    <w:rsid w:val="00130666"/>
    <w:rsid w:val="00132D1E"/>
    <w:rsid w:val="00133675"/>
    <w:rsid w:val="0013410E"/>
    <w:rsid w:val="00135CF4"/>
    <w:rsid w:val="001365EF"/>
    <w:rsid w:val="00137605"/>
    <w:rsid w:val="0014065E"/>
    <w:rsid w:val="00141863"/>
    <w:rsid w:val="001423F6"/>
    <w:rsid w:val="00147438"/>
    <w:rsid w:val="00150E65"/>
    <w:rsid w:val="00153810"/>
    <w:rsid w:val="00156940"/>
    <w:rsid w:val="00156AA1"/>
    <w:rsid w:val="0015770A"/>
    <w:rsid w:val="00157849"/>
    <w:rsid w:val="00162695"/>
    <w:rsid w:val="001627BD"/>
    <w:rsid w:val="0016298E"/>
    <w:rsid w:val="00163093"/>
    <w:rsid w:val="0016486F"/>
    <w:rsid w:val="00167127"/>
    <w:rsid w:val="001671C9"/>
    <w:rsid w:val="001671F2"/>
    <w:rsid w:val="00170986"/>
    <w:rsid w:val="00175259"/>
    <w:rsid w:val="001766A0"/>
    <w:rsid w:val="00176CB4"/>
    <w:rsid w:val="00176E97"/>
    <w:rsid w:val="00181C4E"/>
    <w:rsid w:val="00192992"/>
    <w:rsid w:val="00193CE6"/>
    <w:rsid w:val="00194D91"/>
    <w:rsid w:val="00195826"/>
    <w:rsid w:val="0019587B"/>
    <w:rsid w:val="00195BC1"/>
    <w:rsid w:val="00195C9F"/>
    <w:rsid w:val="0019716B"/>
    <w:rsid w:val="001A00C4"/>
    <w:rsid w:val="001A2D7B"/>
    <w:rsid w:val="001A32AD"/>
    <w:rsid w:val="001A497B"/>
    <w:rsid w:val="001A6BDB"/>
    <w:rsid w:val="001B2C1A"/>
    <w:rsid w:val="001B6490"/>
    <w:rsid w:val="001B66B2"/>
    <w:rsid w:val="001B68A7"/>
    <w:rsid w:val="001B7888"/>
    <w:rsid w:val="001C1631"/>
    <w:rsid w:val="001C3BB4"/>
    <w:rsid w:val="001C46FB"/>
    <w:rsid w:val="001C490B"/>
    <w:rsid w:val="001C53F8"/>
    <w:rsid w:val="001C65A7"/>
    <w:rsid w:val="001C6930"/>
    <w:rsid w:val="001E1F47"/>
    <w:rsid w:val="001E2297"/>
    <w:rsid w:val="001E33CA"/>
    <w:rsid w:val="001E6838"/>
    <w:rsid w:val="001F232C"/>
    <w:rsid w:val="001F2353"/>
    <w:rsid w:val="00201527"/>
    <w:rsid w:val="00201A3E"/>
    <w:rsid w:val="002038DD"/>
    <w:rsid w:val="0020476F"/>
    <w:rsid w:val="00206EC0"/>
    <w:rsid w:val="00207908"/>
    <w:rsid w:val="002124C3"/>
    <w:rsid w:val="0021276D"/>
    <w:rsid w:val="00215619"/>
    <w:rsid w:val="00216458"/>
    <w:rsid w:val="00216C38"/>
    <w:rsid w:val="00216D80"/>
    <w:rsid w:val="00217735"/>
    <w:rsid w:val="00221868"/>
    <w:rsid w:val="0022372B"/>
    <w:rsid w:val="0023031E"/>
    <w:rsid w:val="002308DB"/>
    <w:rsid w:val="00230D6C"/>
    <w:rsid w:val="0023282B"/>
    <w:rsid w:val="0023329C"/>
    <w:rsid w:val="00236CFA"/>
    <w:rsid w:val="00236E4B"/>
    <w:rsid w:val="002379D1"/>
    <w:rsid w:val="00240115"/>
    <w:rsid w:val="0024083B"/>
    <w:rsid w:val="00243CF7"/>
    <w:rsid w:val="0024571E"/>
    <w:rsid w:val="00247733"/>
    <w:rsid w:val="002515B2"/>
    <w:rsid w:val="002537EB"/>
    <w:rsid w:val="00261320"/>
    <w:rsid w:val="0026134D"/>
    <w:rsid w:val="0026150E"/>
    <w:rsid w:val="00261F69"/>
    <w:rsid w:val="002624B7"/>
    <w:rsid w:val="002654B4"/>
    <w:rsid w:val="002657B0"/>
    <w:rsid w:val="00266652"/>
    <w:rsid w:val="00266A13"/>
    <w:rsid w:val="002678EF"/>
    <w:rsid w:val="002700E0"/>
    <w:rsid w:val="00272D35"/>
    <w:rsid w:val="002739B7"/>
    <w:rsid w:val="00274BCF"/>
    <w:rsid w:val="00276302"/>
    <w:rsid w:val="002771D1"/>
    <w:rsid w:val="00281451"/>
    <w:rsid w:val="002827DA"/>
    <w:rsid w:val="00287CA3"/>
    <w:rsid w:val="002900FB"/>
    <w:rsid w:val="00290412"/>
    <w:rsid w:val="00290AD4"/>
    <w:rsid w:val="002938EE"/>
    <w:rsid w:val="00295B68"/>
    <w:rsid w:val="00295F91"/>
    <w:rsid w:val="0029643F"/>
    <w:rsid w:val="00296F25"/>
    <w:rsid w:val="00297280"/>
    <w:rsid w:val="00297F7E"/>
    <w:rsid w:val="002B2ADB"/>
    <w:rsid w:val="002B311D"/>
    <w:rsid w:val="002B39F5"/>
    <w:rsid w:val="002B58B8"/>
    <w:rsid w:val="002B5AD6"/>
    <w:rsid w:val="002B6422"/>
    <w:rsid w:val="002B73A0"/>
    <w:rsid w:val="002B7757"/>
    <w:rsid w:val="002C1156"/>
    <w:rsid w:val="002C1629"/>
    <w:rsid w:val="002C43E4"/>
    <w:rsid w:val="002D0649"/>
    <w:rsid w:val="002D470F"/>
    <w:rsid w:val="002D629D"/>
    <w:rsid w:val="002D7127"/>
    <w:rsid w:val="002D7993"/>
    <w:rsid w:val="002D7F8B"/>
    <w:rsid w:val="002E058D"/>
    <w:rsid w:val="002E60F7"/>
    <w:rsid w:val="002F0003"/>
    <w:rsid w:val="002F106D"/>
    <w:rsid w:val="002F183C"/>
    <w:rsid w:val="002F199C"/>
    <w:rsid w:val="002F1B13"/>
    <w:rsid w:val="002F1E45"/>
    <w:rsid w:val="002F532A"/>
    <w:rsid w:val="002F6947"/>
    <w:rsid w:val="002F759A"/>
    <w:rsid w:val="002F7C7E"/>
    <w:rsid w:val="003029C0"/>
    <w:rsid w:val="003039F7"/>
    <w:rsid w:val="00304100"/>
    <w:rsid w:val="00307315"/>
    <w:rsid w:val="003079FA"/>
    <w:rsid w:val="003117E8"/>
    <w:rsid w:val="00311ED4"/>
    <w:rsid w:val="0031237B"/>
    <w:rsid w:val="00313A81"/>
    <w:rsid w:val="00314E2D"/>
    <w:rsid w:val="00316EAC"/>
    <w:rsid w:val="0032044B"/>
    <w:rsid w:val="00320931"/>
    <w:rsid w:val="003209D8"/>
    <w:rsid w:val="00321DA6"/>
    <w:rsid w:val="00323AC2"/>
    <w:rsid w:val="003248CE"/>
    <w:rsid w:val="003260F5"/>
    <w:rsid w:val="003342D8"/>
    <w:rsid w:val="00334A56"/>
    <w:rsid w:val="00335743"/>
    <w:rsid w:val="00335819"/>
    <w:rsid w:val="00337569"/>
    <w:rsid w:val="00341980"/>
    <w:rsid w:val="00342DA7"/>
    <w:rsid w:val="003463EE"/>
    <w:rsid w:val="00346FEF"/>
    <w:rsid w:val="00351268"/>
    <w:rsid w:val="0035235F"/>
    <w:rsid w:val="003527AC"/>
    <w:rsid w:val="0036107F"/>
    <w:rsid w:val="00364642"/>
    <w:rsid w:val="00364947"/>
    <w:rsid w:val="00365279"/>
    <w:rsid w:val="00365B16"/>
    <w:rsid w:val="0037329D"/>
    <w:rsid w:val="003739FF"/>
    <w:rsid w:val="00373C0D"/>
    <w:rsid w:val="003743EB"/>
    <w:rsid w:val="003806B3"/>
    <w:rsid w:val="003814EC"/>
    <w:rsid w:val="0038557B"/>
    <w:rsid w:val="00385CEC"/>
    <w:rsid w:val="003872F0"/>
    <w:rsid w:val="00387337"/>
    <w:rsid w:val="00392020"/>
    <w:rsid w:val="0039348C"/>
    <w:rsid w:val="003940CA"/>
    <w:rsid w:val="00397145"/>
    <w:rsid w:val="003A2229"/>
    <w:rsid w:val="003A248A"/>
    <w:rsid w:val="003A3184"/>
    <w:rsid w:val="003A51D4"/>
    <w:rsid w:val="003A602D"/>
    <w:rsid w:val="003A7B52"/>
    <w:rsid w:val="003B14EE"/>
    <w:rsid w:val="003B165F"/>
    <w:rsid w:val="003B1DEA"/>
    <w:rsid w:val="003B3E35"/>
    <w:rsid w:val="003B3FFA"/>
    <w:rsid w:val="003B572E"/>
    <w:rsid w:val="003B5CF1"/>
    <w:rsid w:val="003C1D28"/>
    <w:rsid w:val="003C2A77"/>
    <w:rsid w:val="003C439E"/>
    <w:rsid w:val="003C771A"/>
    <w:rsid w:val="003D051A"/>
    <w:rsid w:val="003D28B9"/>
    <w:rsid w:val="003D3CDD"/>
    <w:rsid w:val="003D7219"/>
    <w:rsid w:val="003D74C9"/>
    <w:rsid w:val="003E09D2"/>
    <w:rsid w:val="003E124F"/>
    <w:rsid w:val="003E2605"/>
    <w:rsid w:val="003E5F80"/>
    <w:rsid w:val="003F0B35"/>
    <w:rsid w:val="003F0D5F"/>
    <w:rsid w:val="003F3411"/>
    <w:rsid w:val="003F56B4"/>
    <w:rsid w:val="003F5B5A"/>
    <w:rsid w:val="003F6BF5"/>
    <w:rsid w:val="00400D0F"/>
    <w:rsid w:val="00401545"/>
    <w:rsid w:val="004025FE"/>
    <w:rsid w:val="004043DB"/>
    <w:rsid w:val="004048BD"/>
    <w:rsid w:val="00405846"/>
    <w:rsid w:val="0041037E"/>
    <w:rsid w:val="00411FC3"/>
    <w:rsid w:val="00412302"/>
    <w:rsid w:val="00412CC0"/>
    <w:rsid w:val="0042081D"/>
    <w:rsid w:val="00420EBD"/>
    <w:rsid w:val="00421149"/>
    <w:rsid w:val="004226F9"/>
    <w:rsid w:val="0042421A"/>
    <w:rsid w:val="00425676"/>
    <w:rsid w:val="00426B78"/>
    <w:rsid w:val="00426E49"/>
    <w:rsid w:val="00431B35"/>
    <w:rsid w:val="00431CD8"/>
    <w:rsid w:val="00431EB2"/>
    <w:rsid w:val="004323EF"/>
    <w:rsid w:val="004343FB"/>
    <w:rsid w:val="00440839"/>
    <w:rsid w:val="00441149"/>
    <w:rsid w:val="0044185C"/>
    <w:rsid w:val="004424FB"/>
    <w:rsid w:val="004448C2"/>
    <w:rsid w:val="004478B3"/>
    <w:rsid w:val="00451335"/>
    <w:rsid w:val="00452083"/>
    <w:rsid w:val="0045221A"/>
    <w:rsid w:val="00456105"/>
    <w:rsid w:val="00456523"/>
    <w:rsid w:val="0046188A"/>
    <w:rsid w:val="0046311B"/>
    <w:rsid w:val="00467C59"/>
    <w:rsid w:val="00470D93"/>
    <w:rsid w:val="00473407"/>
    <w:rsid w:val="00473750"/>
    <w:rsid w:val="004741D8"/>
    <w:rsid w:val="00474ED9"/>
    <w:rsid w:val="00475033"/>
    <w:rsid w:val="004758F1"/>
    <w:rsid w:val="00477239"/>
    <w:rsid w:val="00480852"/>
    <w:rsid w:val="00481C3C"/>
    <w:rsid w:val="00481C5D"/>
    <w:rsid w:val="00483441"/>
    <w:rsid w:val="004834CC"/>
    <w:rsid w:val="004836F3"/>
    <w:rsid w:val="00484B44"/>
    <w:rsid w:val="00485619"/>
    <w:rsid w:val="00486706"/>
    <w:rsid w:val="00486E22"/>
    <w:rsid w:val="00487936"/>
    <w:rsid w:val="004904DC"/>
    <w:rsid w:val="004910EE"/>
    <w:rsid w:val="004916D1"/>
    <w:rsid w:val="004923DA"/>
    <w:rsid w:val="0049278F"/>
    <w:rsid w:val="00492FFE"/>
    <w:rsid w:val="00493E2D"/>
    <w:rsid w:val="004A2EBD"/>
    <w:rsid w:val="004A656E"/>
    <w:rsid w:val="004A6E89"/>
    <w:rsid w:val="004B18F4"/>
    <w:rsid w:val="004B3F21"/>
    <w:rsid w:val="004B4C54"/>
    <w:rsid w:val="004C0B78"/>
    <w:rsid w:val="004C22AD"/>
    <w:rsid w:val="004C301D"/>
    <w:rsid w:val="004C5EE6"/>
    <w:rsid w:val="004C6E55"/>
    <w:rsid w:val="004D185D"/>
    <w:rsid w:val="004D2531"/>
    <w:rsid w:val="004D29A3"/>
    <w:rsid w:val="004D35D4"/>
    <w:rsid w:val="004D5D5B"/>
    <w:rsid w:val="004D6C73"/>
    <w:rsid w:val="004E0948"/>
    <w:rsid w:val="004E471E"/>
    <w:rsid w:val="004E5799"/>
    <w:rsid w:val="004E5B31"/>
    <w:rsid w:val="004E5BCE"/>
    <w:rsid w:val="004E7122"/>
    <w:rsid w:val="004E75FE"/>
    <w:rsid w:val="004F3F7B"/>
    <w:rsid w:val="004F7035"/>
    <w:rsid w:val="005014E0"/>
    <w:rsid w:val="00503B0F"/>
    <w:rsid w:val="005200BF"/>
    <w:rsid w:val="00520B37"/>
    <w:rsid w:val="00521310"/>
    <w:rsid w:val="00522400"/>
    <w:rsid w:val="00523345"/>
    <w:rsid w:val="00523A31"/>
    <w:rsid w:val="00524050"/>
    <w:rsid w:val="0052442C"/>
    <w:rsid w:val="00524D9F"/>
    <w:rsid w:val="00525972"/>
    <w:rsid w:val="00527145"/>
    <w:rsid w:val="005278DC"/>
    <w:rsid w:val="00527BC8"/>
    <w:rsid w:val="00531107"/>
    <w:rsid w:val="00532624"/>
    <w:rsid w:val="00533242"/>
    <w:rsid w:val="0053329C"/>
    <w:rsid w:val="005348D1"/>
    <w:rsid w:val="0053616D"/>
    <w:rsid w:val="005373AE"/>
    <w:rsid w:val="00540914"/>
    <w:rsid w:val="00543FF1"/>
    <w:rsid w:val="005445BE"/>
    <w:rsid w:val="00545153"/>
    <w:rsid w:val="00547856"/>
    <w:rsid w:val="005504CA"/>
    <w:rsid w:val="00550AF6"/>
    <w:rsid w:val="00553822"/>
    <w:rsid w:val="00555CA1"/>
    <w:rsid w:val="005567C1"/>
    <w:rsid w:val="00556BBC"/>
    <w:rsid w:val="00560119"/>
    <w:rsid w:val="005604A4"/>
    <w:rsid w:val="00560924"/>
    <w:rsid w:val="0056311F"/>
    <w:rsid w:val="00567CE1"/>
    <w:rsid w:val="005712A9"/>
    <w:rsid w:val="00573333"/>
    <w:rsid w:val="00576C7B"/>
    <w:rsid w:val="00577D8C"/>
    <w:rsid w:val="00583F3F"/>
    <w:rsid w:val="005842FE"/>
    <w:rsid w:val="005846BA"/>
    <w:rsid w:val="005856FE"/>
    <w:rsid w:val="005869F8"/>
    <w:rsid w:val="00590836"/>
    <w:rsid w:val="0059480C"/>
    <w:rsid w:val="005A07E0"/>
    <w:rsid w:val="005A0810"/>
    <w:rsid w:val="005A1AA3"/>
    <w:rsid w:val="005A2196"/>
    <w:rsid w:val="005A27BA"/>
    <w:rsid w:val="005A413E"/>
    <w:rsid w:val="005A4735"/>
    <w:rsid w:val="005A4A91"/>
    <w:rsid w:val="005A4CF3"/>
    <w:rsid w:val="005B01DC"/>
    <w:rsid w:val="005B03A2"/>
    <w:rsid w:val="005B123A"/>
    <w:rsid w:val="005B367E"/>
    <w:rsid w:val="005B7D75"/>
    <w:rsid w:val="005C0EDA"/>
    <w:rsid w:val="005C34D0"/>
    <w:rsid w:val="005C4134"/>
    <w:rsid w:val="005C53A2"/>
    <w:rsid w:val="005C6252"/>
    <w:rsid w:val="005C6837"/>
    <w:rsid w:val="005D0BED"/>
    <w:rsid w:val="005D1CB6"/>
    <w:rsid w:val="005D2482"/>
    <w:rsid w:val="005D3EA0"/>
    <w:rsid w:val="005D5573"/>
    <w:rsid w:val="005D572B"/>
    <w:rsid w:val="005D5BD7"/>
    <w:rsid w:val="005E058E"/>
    <w:rsid w:val="005E1694"/>
    <w:rsid w:val="005E2299"/>
    <w:rsid w:val="005E229D"/>
    <w:rsid w:val="005E36C5"/>
    <w:rsid w:val="005E36CD"/>
    <w:rsid w:val="005E425F"/>
    <w:rsid w:val="005E529C"/>
    <w:rsid w:val="005E597F"/>
    <w:rsid w:val="005F06C9"/>
    <w:rsid w:val="005F0B98"/>
    <w:rsid w:val="005F0CF6"/>
    <w:rsid w:val="005F0DE0"/>
    <w:rsid w:val="005F1AED"/>
    <w:rsid w:val="005F1BBF"/>
    <w:rsid w:val="005F34B6"/>
    <w:rsid w:val="005F5E21"/>
    <w:rsid w:val="005F5EE6"/>
    <w:rsid w:val="005F602C"/>
    <w:rsid w:val="005F6051"/>
    <w:rsid w:val="00601129"/>
    <w:rsid w:val="00606108"/>
    <w:rsid w:val="006069D8"/>
    <w:rsid w:val="0061048B"/>
    <w:rsid w:val="006114F4"/>
    <w:rsid w:val="00612F6D"/>
    <w:rsid w:val="00613522"/>
    <w:rsid w:val="006152B6"/>
    <w:rsid w:val="00617D2B"/>
    <w:rsid w:val="006211A3"/>
    <w:rsid w:val="00621C61"/>
    <w:rsid w:val="00624343"/>
    <w:rsid w:val="006259A8"/>
    <w:rsid w:val="00630A85"/>
    <w:rsid w:val="00631B94"/>
    <w:rsid w:val="00631E28"/>
    <w:rsid w:val="006335D2"/>
    <w:rsid w:val="006339C0"/>
    <w:rsid w:val="0063586E"/>
    <w:rsid w:val="00635B20"/>
    <w:rsid w:val="00635EEB"/>
    <w:rsid w:val="006368F8"/>
    <w:rsid w:val="00636906"/>
    <w:rsid w:val="00636C0F"/>
    <w:rsid w:val="006407E5"/>
    <w:rsid w:val="00641980"/>
    <w:rsid w:val="00641F87"/>
    <w:rsid w:val="00644C65"/>
    <w:rsid w:val="006528E7"/>
    <w:rsid w:val="0065316F"/>
    <w:rsid w:val="006557D4"/>
    <w:rsid w:val="00664DC6"/>
    <w:rsid w:val="00665AF4"/>
    <w:rsid w:val="00667618"/>
    <w:rsid w:val="00671498"/>
    <w:rsid w:val="00673635"/>
    <w:rsid w:val="0067525B"/>
    <w:rsid w:val="006800F2"/>
    <w:rsid w:val="006805E0"/>
    <w:rsid w:val="006824E4"/>
    <w:rsid w:val="00682C7C"/>
    <w:rsid w:val="006858A8"/>
    <w:rsid w:val="00686435"/>
    <w:rsid w:val="00686CD8"/>
    <w:rsid w:val="00692AEF"/>
    <w:rsid w:val="00697A84"/>
    <w:rsid w:val="006A1B1C"/>
    <w:rsid w:val="006A3C42"/>
    <w:rsid w:val="006A3F7A"/>
    <w:rsid w:val="006A467F"/>
    <w:rsid w:val="006A4D31"/>
    <w:rsid w:val="006B2201"/>
    <w:rsid w:val="006B3205"/>
    <w:rsid w:val="006B4D0C"/>
    <w:rsid w:val="006B4EFF"/>
    <w:rsid w:val="006B59B5"/>
    <w:rsid w:val="006B5A9E"/>
    <w:rsid w:val="006C0EBB"/>
    <w:rsid w:val="006C1E1D"/>
    <w:rsid w:val="006C2ABC"/>
    <w:rsid w:val="006C374F"/>
    <w:rsid w:val="006C3C2B"/>
    <w:rsid w:val="006C4029"/>
    <w:rsid w:val="006C61CD"/>
    <w:rsid w:val="006C773D"/>
    <w:rsid w:val="006C78F8"/>
    <w:rsid w:val="006D1486"/>
    <w:rsid w:val="006D24A5"/>
    <w:rsid w:val="006D2E64"/>
    <w:rsid w:val="006D2FAA"/>
    <w:rsid w:val="006D384E"/>
    <w:rsid w:val="006D4876"/>
    <w:rsid w:val="006D4D93"/>
    <w:rsid w:val="006D6713"/>
    <w:rsid w:val="006E01C3"/>
    <w:rsid w:val="006E267D"/>
    <w:rsid w:val="006E3AAC"/>
    <w:rsid w:val="006E4188"/>
    <w:rsid w:val="006E4377"/>
    <w:rsid w:val="006E71C9"/>
    <w:rsid w:val="006E7C02"/>
    <w:rsid w:val="006F2424"/>
    <w:rsid w:val="006F29F6"/>
    <w:rsid w:val="006F3F95"/>
    <w:rsid w:val="006F4BB3"/>
    <w:rsid w:val="006F6D1C"/>
    <w:rsid w:val="00701F9A"/>
    <w:rsid w:val="0070223F"/>
    <w:rsid w:val="007060CA"/>
    <w:rsid w:val="00706311"/>
    <w:rsid w:val="00712FA8"/>
    <w:rsid w:val="00713D28"/>
    <w:rsid w:val="0071579A"/>
    <w:rsid w:val="00716CF0"/>
    <w:rsid w:val="00721267"/>
    <w:rsid w:val="0072399C"/>
    <w:rsid w:val="00724A8D"/>
    <w:rsid w:val="00725E3E"/>
    <w:rsid w:val="00726DD9"/>
    <w:rsid w:val="007271DB"/>
    <w:rsid w:val="00727EB9"/>
    <w:rsid w:val="00732518"/>
    <w:rsid w:val="00736043"/>
    <w:rsid w:val="00744227"/>
    <w:rsid w:val="00747873"/>
    <w:rsid w:val="00747F77"/>
    <w:rsid w:val="00750EE1"/>
    <w:rsid w:val="00752569"/>
    <w:rsid w:val="00753C7F"/>
    <w:rsid w:val="00755989"/>
    <w:rsid w:val="00755ACE"/>
    <w:rsid w:val="007579A1"/>
    <w:rsid w:val="00762DA6"/>
    <w:rsid w:val="00763952"/>
    <w:rsid w:val="007642F4"/>
    <w:rsid w:val="00765936"/>
    <w:rsid w:val="0077144B"/>
    <w:rsid w:val="007730D3"/>
    <w:rsid w:val="00775457"/>
    <w:rsid w:val="007756DE"/>
    <w:rsid w:val="0078084C"/>
    <w:rsid w:val="00783AAB"/>
    <w:rsid w:val="00786599"/>
    <w:rsid w:val="00787C94"/>
    <w:rsid w:val="00787F14"/>
    <w:rsid w:val="00792421"/>
    <w:rsid w:val="00793F26"/>
    <w:rsid w:val="007952F3"/>
    <w:rsid w:val="0079650C"/>
    <w:rsid w:val="007965A1"/>
    <w:rsid w:val="007A1890"/>
    <w:rsid w:val="007A1F56"/>
    <w:rsid w:val="007A340E"/>
    <w:rsid w:val="007A46A9"/>
    <w:rsid w:val="007A4A2A"/>
    <w:rsid w:val="007A4CD5"/>
    <w:rsid w:val="007A4EC5"/>
    <w:rsid w:val="007B0ADC"/>
    <w:rsid w:val="007B143D"/>
    <w:rsid w:val="007B2958"/>
    <w:rsid w:val="007B5AD6"/>
    <w:rsid w:val="007B7224"/>
    <w:rsid w:val="007B7EE9"/>
    <w:rsid w:val="007B7F06"/>
    <w:rsid w:val="007C033D"/>
    <w:rsid w:val="007C0C88"/>
    <w:rsid w:val="007C21E7"/>
    <w:rsid w:val="007C27F9"/>
    <w:rsid w:val="007C3241"/>
    <w:rsid w:val="007C34B9"/>
    <w:rsid w:val="007C3CC4"/>
    <w:rsid w:val="007C47FC"/>
    <w:rsid w:val="007C6133"/>
    <w:rsid w:val="007C6E75"/>
    <w:rsid w:val="007D03F4"/>
    <w:rsid w:val="007D3BAA"/>
    <w:rsid w:val="007D5661"/>
    <w:rsid w:val="007D65B3"/>
    <w:rsid w:val="007D7BD8"/>
    <w:rsid w:val="007E22C6"/>
    <w:rsid w:val="007E6237"/>
    <w:rsid w:val="007E7058"/>
    <w:rsid w:val="007F0E0F"/>
    <w:rsid w:val="007F1ACB"/>
    <w:rsid w:val="007F2DDF"/>
    <w:rsid w:val="007F31C3"/>
    <w:rsid w:val="007F33BF"/>
    <w:rsid w:val="007F34C3"/>
    <w:rsid w:val="007F5E12"/>
    <w:rsid w:val="007F7353"/>
    <w:rsid w:val="008002A9"/>
    <w:rsid w:val="00802365"/>
    <w:rsid w:val="008024CE"/>
    <w:rsid w:val="00805C33"/>
    <w:rsid w:val="00805CBB"/>
    <w:rsid w:val="00806FC6"/>
    <w:rsid w:val="00812EEC"/>
    <w:rsid w:val="0081398E"/>
    <w:rsid w:val="008139D7"/>
    <w:rsid w:val="0081414E"/>
    <w:rsid w:val="00815539"/>
    <w:rsid w:val="00815F76"/>
    <w:rsid w:val="00815F7A"/>
    <w:rsid w:val="00816B0E"/>
    <w:rsid w:val="00820AD9"/>
    <w:rsid w:val="00820EE0"/>
    <w:rsid w:val="00821FA0"/>
    <w:rsid w:val="00822B8D"/>
    <w:rsid w:val="0082352F"/>
    <w:rsid w:val="00823698"/>
    <w:rsid w:val="00824E26"/>
    <w:rsid w:val="008260D3"/>
    <w:rsid w:val="00826427"/>
    <w:rsid w:val="0082681D"/>
    <w:rsid w:val="008273F6"/>
    <w:rsid w:val="00827D5B"/>
    <w:rsid w:val="00834683"/>
    <w:rsid w:val="008347E0"/>
    <w:rsid w:val="00834813"/>
    <w:rsid w:val="00835C11"/>
    <w:rsid w:val="00835C42"/>
    <w:rsid w:val="008367A6"/>
    <w:rsid w:val="0084008C"/>
    <w:rsid w:val="00840467"/>
    <w:rsid w:val="00841201"/>
    <w:rsid w:val="0084300B"/>
    <w:rsid w:val="00843094"/>
    <w:rsid w:val="008440B2"/>
    <w:rsid w:val="008440F3"/>
    <w:rsid w:val="00844ADF"/>
    <w:rsid w:val="008505A8"/>
    <w:rsid w:val="00852AB9"/>
    <w:rsid w:val="008542D6"/>
    <w:rsid w:val="0086085A"/>
    <w:rsid w:val="00860984"/>
    <w:rsid w:val="00861DA4"/>
    <w:rsid w:val="008627F8"/>
    <w:rsid w:val="00864778"/>
    <w:rsid w:val="00864E48"/>
    <w:rsid w:val="008652D1"/>
    <w:rsid w:val="00865CE1"/>
    <w:rsid w:val="00866074"/>
    <w:rsid w:val="00867A90"/>
    <w:rsid w:val="008702E1"/>
    <w:rsid w:val="00871BC3"/>
    <w:rsid w:val="008739BB"/>
    <w:rsid w:val="00873A7E"/>
    <w:rsid w:val="00873E4A"/>
    <w:rsid w:val="008758ED"/>
    <w:rsid w:val="00875BAB"/>
    <w:rsid w:val="00875FA6"/>
    <w:rsid w:val="00876A08"/>
    <w:rsid w:val="008807A7"/>
    <w:rsid w:val="008807DE"/>
    <w:rsid w:val="0088081C"/>
    <w:rsid w:val="008833D9"/>
    <w:rsid w:val="00883E7A"/>
    <w:rsid w:val="008866DA"/>
    <w:rsid w:val="00886798"/>
    <w:rsid w:val="00891AD8"/>
    <w:rsid w:val="0089724A"/>
    <w:rsid w:val="00897624"/>
    <w:rsid w:val="008A00F0"/>
    <w:rsid w:val="008A02A9"/>
    <w:rsid w:val="008A27AB"/>
    <w:rsid w:val="008A30D6"/>
    <w:rsid w:val="008A34A2"/>
    <w:rsid w:val="008A6D03"/>
    <w:rsid w:val="008A6FCC"/>
    <w:rsid w:val="008A70CF"/>
    <w:rsid w:val="008B0937"/>
    <w:rsid w:val="008B2567"/>
    <w:rsid w:val="008B5B81"/>
    <w:rsid w:val="008C2DE9"/>
    <w:rsid w:val="008C300B"/>
    <w:rsid w:val="008C5350"/>
    <w:rsid w:val="008C538E"/>
    <w:rsid w:val="008C546F"/>
    <w:rsid w:val="008C7F1F"/>
    <w:rsid w:val="008D000A"/>
    <w:rsid w:val="008D046F"/>
    <w:rsid w:val="008D05AA"/>
    <w:rsid w:val="008D0708"/>
    <w:rsid w:val="008D08A8"/>
    <w:rsid w:val="008D1E88"/>
    <w:rsid w:val="008D2A8C"/>
    <w:rsid w:val="008D43B2"/>
    <w:rsid w:val="008D54A1"/>
    <w:rsid w:val="008D698F"/>
    <w:rsid w:val="008D7305"/>
    <w:rsid w:val="008E04B3"/>
    <w:rsid w:val="008E1A0C"/>
    <w:rsid w:val="008E2221"/>
    <w:rsid w:val="008E26BC"/>
    <w:rsid w:val="008E2B38"/>
    <w:rsid w:val="008E2B5A"/>
    <w:rsid w:val="008E6864"/>
    <w:rsid w:val="008E7CEB"/>
    <w:rsid w:val="008F15CE"/>
    <w:rsid w:val="008F3867"/>
    <w:rsid w:val="008F3ADD"/>
    <w:rsid w:val="008F7079"/>
    <w:rsid w:val="00900BDF"/>
    <w:rsid w:val="0090244F"/>
    <w:rsid w:val="009028E8"/>
    <w:rsid w:val="00902F01"/>
    <w:rsid w:val="0090317B"/>
    <w:rsid w:val="00904D27"/>
    <w:rsid w:val="00905B02"/>
    <w:rsid w:val="009101C4"/>
    <w:rsid w:val="009103B3"/>
    <w:rsid w:val="00921208"/>
    <w:rsid w:val="00921387"/>
    <w:rsid w:val="00923E87"/>
    <w:rsid w:val="0092430F"/>
    <w:rsid w:val="009251CC"/>
    <w:rsid w:val="009279F4"/>
    <w:rsid w:val="00932232"/>
    <w:rsid w:val="00933BB9"/>
    <w:rsid w:val="00942C1E"/>
    <w:rsid w:val="00944AED"/>
    <w:rsid w:val="00944ECE"/>
    <w:rsid w:val="009472AB"/>
    <w:rsid w:val="009511AB"/>
    <w:rsid w:val="009516BE"/>
    <w:rsid w:val="0095241D"/>
    <w:rsid w:val="0095508E"/>
    <w:rsid w:val="00955DE9"/>
    <w:rsid w:val="0095626A"/>
    <w:rsid w:val="009604B9"/>
    <w:rsid w:val="009639E8"/>
    <w:rsid w:val="00965BF1"/>
    <w:rsid w:val="0096764B"/>
    <w:rsid w:val="0097104A"/>
    <w:rsid w:val="00973CFF"/>
    <w:rsid w:val="009755D0"/>
    <w:rsid w:val="00976235"/>
    <w:rsid w:val="00982656"/>
    <w:rsid w:val="00983399"/>
    <w:rsid w:val="009852AC"/>
    <w:rsid w:val="00986542"/>
    <w:rsid w:val="00987A63"/>
    <w:rsid w:val="00990850"/>
    <w:rsid w:val="00992224"/>
    <w:rsid w:val="00992E89"/>
    <w:rsid w:val="009938D1"/>
    <w:rsid w:val="00993B12"/>
    <w:rsid w:val="009955E5"/>
    <w:rsid w:val="009A1689"/>
    <w:rsid w:val="009A2D64"/>
    <w:rsid w:val="009A3C4C"/>
    <w:rsid w:val="009A3EC0"/>
    <w:rsid w:val="009A5D43"/>
    <w:rsid w:val="009A6520"/>
    <w:rsid w:val="009A684D"/>
    <w:rsid w:val="009B27C6"/>
    <w:rsid w:val="009B29CC"/>
    <w:rsid w:val="009B359B"/>
    <w:rsid w:val="009B47AF"/>
    <w:rsid w:val="009B5FF0"/>
    <w:rsid w:val="009B63F6"/>
    <w:rsid w:val="009C09EE"/>
    <w:rsid w:val="009C0E67"/>
    <w:rsid w:val="009C21C5"/>
    <w:rsid w:val="009C290F"/>
    <w:rsid w:val="009C7233"/>
    <w:rsid w:val="009D06AD"/>
    <w:rsid w:val="009D0FCB"/>
    <w:rsid w:val="009D3833"/>
    <w:rsid w:val="009D3E70"/>
    <w:rsid w:val="009D48E5"/>
    <w:rsid w:val="009D53C3"/>
    <w:rsid w:val="009D637C"/>
    <w:rsid w:val="009D7A0E"/>
    <w:rsid w:val="009E0220"/>
    <w:rsid w:val="009E4393"/>
    <w:rsid w:val="009E7A1B"/>
    <w:rsid w:val="009F2FB0"/>
    <w:rsid w:val="009F31BA"/>
    <w:rsid w:val="009F5A96"/>
    <w:rsid w:val="009F5D44"/>
    <w:rsid w:val="009F6302"/>
    <w:rsid w:val="009F6E6C"/>
    <w:rsid w:val="009F7875"/>
    <w:rsid w:val="00A00298"/>
    <w:rsid w:val="00A067B4"/>
    <w:rsid w:val="00A06A8D"/>
    <w:rsid w:val="00A1091C"/>
    <w:rsid w:val="00A10E1A"/>
    <w:rsid w:val="00A10E81"/>
    <w:rsid w:val="00A1126E"/>
    <w:rsid w:val="00A11361"/>
    <w:rsid w:val="00A128C8"/>
    <w:rsid w:val="00A13F00"/>
    <w:rsid w:val="00A152D1"/>
    <w:rsid w:val="00A157A6"/>
    <w:rsid w:val="00A159E7"/>
    <w:rsid w:val="00A16836"/>
    <w:rsid w:val="00A17B07"/>
    <w:rsid w:val="00A22017"/>
    <w:rsid w:val="00A2215D"/>
    <w:rsid w:val="00A224B7"/>
    <w:rsid w:val="00A229DE"/>
    <w:rsid w:val="00A25F4A"/>
    <w:rsid w:val="00A26202"/>
    <w:rsid w:val="00A26BBF"/>
    <w:rsid w:val="00A302F5"/>
    <w:rsid w:val="00A319E8"/>
    <w:rsid w:val="00A32273"/>
    <w:rsid w:val="00A34ED7"/>
    <w:rsid w:val="00A3506F"/>
    <w:rsid w:val="00A3656A"/>
    <w:rsid w:val="00A36B27"/>
    <w:rsid w:val="00A409BD"/>
    <w:rsid w:val="00A419F3"/>
    <w:rsid w:val="00A43BB0"/>
    <w:rsid w:val="00A448BE"/>
    <w:rsid w:val="00A4763C"/>
    <w:rsid w:val="00A479AF"/>
    <w:rsid w:val="00A5077A"/>
    <w:rsid w:val="00A50898"/>
    <w:rsid w:val="00A50D59"/>
    <w:rsid w:val="00A50D95"/>
    <w:rsid w:val="00A518AD"/>
    <w:rsid w:val="00A5431A"/>
    <w:rsid w:val="00A56E6B"/>
    <w:rsid w:val="00A57266"/>
    <w:rsid w:val="00A60093"/>
    <w:rsid w:val="00A629CB"/>
    <w:rsid w:val="00A64A28"/>
    <w:rsid w:val="00A655BD"/>
    <w:rsid w:val="00A676C2"/>
    <w:rsid w:val="00A71B20"/>
    <w:rsid w:val="00A720D1"/>
    <w:rsid w:val="00A735D4"/>
    <w:rsid w:val="00A74009"/>
    <w:rsid w:val="00A74E92"/>
    <w:rsid w:val="00A75A55"/>
    <w:rsid w:val="00A80C48"/>
    <w:rsid w:val="00A81015"/>
    <w:rsid w:val="00A863E5"/>
    <w:rsid w:val="00A91CFD"/>
    <w:rsid w:val="00AA14FA"/>
    <w:rsid w:val="00AA1AAE"/>
    <w:rsid w:val="00AA56DC"/>
    <w:rsid w:val="00AA7F58"/>
    <w:rsid w:val="00AB1D13"/>
    <w:rsid w:val="00AB20A4"/>
    <w:rsid w:val="00AB3260"/>
    <w:rsid w:val="00AB4474"/>
    <w:rsid w:val="00AB7878"/>
    <w:rsid w:val="00AC0039"/>
    <w:rsid w:val="00AC0534"/>
    <w:rsid w:val="00AC18E9"/>
    <w:rsid w:val="00AC2853"/>
    <w:rsid w:val="00AC2BD2"/>
    <w:rsid w:val="00AC7805"/>
    <w:rsid w:val="00AD04A8"/>
    <w:rsid w:val="00AD1ACE"/>
    <w:rsid w:val="00AD4EEF"/>
    <w:rsid w:val="00AD6524"/>
    <w:rsid w:val="00AD7C14"/>
    <w:rsid w:val="00AE0A8C"/>
    <w:rsid w:val="00AE2C83"/>
    <w:rsid w:val="00AE3CBB"/>
    <w:rsid w:val="00AE5DF2"/>
    <w:rsid w:val="00AF0BC1"/>
    <w:rsid w:val="00AF2987"/>
    <w:rsid w:val="00AF41AC"/>
    <w:rsid w:val="00AF454C"/>
    <w:rsid w:val="00AF554F"/>
    <w:rsid w:val="00AF626F"/>
    <w:rsid w:val="00AF7714"/>
    <w:rsid w:val="00B001D3"/>
    <w:rsid w:val="00B002A3"/>
    <w:rsid w:val="00B002E7"/>
    <w:rsid w:val="00B008A4"/>
    <w:rsid w:val="00B00F7C"/>
    <w:rsid w:val="00B01266"/>
    <w:rsid w:val="00B01EE9"/>
    <w:rsid w:val="00B02D6E"/>
    <w:rsid w:val="00B06D09"/>
    <w:rsid w:val="00B1068C"/>
    <w:rsid w:val="00B11A2C"/>
    <w:rsid w:val="00B11CB1"/>
    <w:rsid w:val="00B12175"/>
    <w:rsid w:val="00B121A1"/>
    <w:rsid w:val="00B13BBD"/>
    <w:rsid w:val="00B145AD"/>
    <w:rsid w:val="00B17F15"/>
    <w:rsid w:val="00B241C9"/>
    <w:rsid w:val="00B26A34"/>
    <w:rsid w:val="00B317C7"/>
    <w:rsid w:val="00B318ED"/>
    <w:rsid w:val="00B33D5A"/>
    <w:rsid w:val="00B34255"/>
    <w:rsid w:val="00B36D3F"/>
    <w:rsid w:val="00B374D9"/>
    <w:rsid w:val="00B40AD6"/>
    <w:rsid w:val="00B50155"/>
    <w:rsid w:val="00B511EB"/>
    <w:rsid w:val="00B5194C"/>
    <w:rsid w:val="00B51CA5"/>
    <w:rsid w:val="00B5365F"/>
    <w:rsid w:val="00B53BBF"/>
    <w:rsid w:val="00B5440D"/>
    <w:rsid w:val="00B54508"/>
    <w:rsid w:val="00B60752"/>
    <w:rsid w:val="00B618F7"/>
    <w:rsid w:val="00B64BBE"/>
    <w:rsid w:val="00B64DB0"/>
    <w:rsid w:val="00B64DCA"/>
    <w:rsid w:val="00B6566C"/>
    <w:rsid w:val="00B65AA3"/>
    <w:rsid w:val="00B65C4F"/>
    <w:rsid w:val="00B67303"/>
    <w:rsid w:val="00B720E0"/>
    <w:rsid w:val="00B72E6A"/>
    <w:rsid w:val="00B73183"/>
    <w:rsid w:val="00B73A63"/>
    <w:rsid w:val="00B73F7A"/>
    <w:rsid w:val="00B7442E"/>
    <w:rsid w:val="00B758F3"/>
    <w:rsid w:val="00B76125"/>
    <w:rsid w:val="00B8022B"/>
    <w:rsid w:val="00B81AE8"/>
    <w:rsid w:val="00B82922"/>
    <w:rsid w:val="00B82AF2"/>
    <w:rsid w:val="00B84DF9"/>
    <w:rsid w:val="00B86E82"/>
    <w:rsid w:val="00B87019"/>
    <w:rsid w:val="00B871C4"/>
    <w:rsid w:val="00B91C02"/>
    <w:rsid w:val="00B929B2"/>
    <w:rsid w:val="00B93583"/>
    <w:rsid w:val="00B936F8"/>
    <w:rsid w:val="00B95F10"/>
    <w:rsid w:val="00B95F93"/>
    <w:rsid w:val="00BA309E"/>
    <w:rsid w:val="00BA484E"/>
    <w:rsid w:val="00BB009F"/>
    <w:rsid w:val="00BB0419"/>
    <w:rsid w:val="00BB04AE"/>
    <w:rsid w:val="00BB2A72"/>
    <w:rsid w:val="00BB4395"/>
    <w:rsid w:val="00BB7789"/>
    <w:rsid w:val="00BC1126"/>
    <w:rsid w:val="00BC1D22"/>
    <w:rsid w:val="00BC32DE"/>
    <w:rsid w:val="00BC57E5"/>
    <w:rsid w:val="00BC5EBB"/>
    <w:rsid w:val="00BC7CCC"/>
    <w:rsid w:val="00BD01BE"/>
    <w:rsid w:val="00BD01D9"/>
    <w:rsid w:val="00BD0609"/>
    <w:rsid w:val="00BD2B7D"/>
    <w:rsid w:val="00BD2FED"/>
    <w:rsid w:val="00BD3DD1"/>
    <w:rsid w:val="00BD6B14"/>
    <w:rsid w:val="00BE2708"/>
    <w:rsid w:val="00BE3A47"/>
    <w:rsid w:val="00BE468E"/>
    <w:rsid w:val="00BE5A23"/>
    <w:rsid w:val="00BE5F8C"/>
    <w:rsid w:val="00BE667B"/>
    <w:rsid w:val="00BF2A3C"/>
    <w:rsid w:val="00BF411E"/>
    <w:rsid w:val="00BF6A3F"/>
    <w:rsid w:val="00BF781D"/>
    <w:rsid w:val="00C03985"/>
    <w:rsid w:val="00C045E1"/>
    <w:rsid w:val="00C05A9B"/>
    <w:rsid w:val="00C06040"/>
    <w:rsid w:val="00C0618E"/>
    <w:rsid w:val="00C10D68"/>
    <w:rsid w:val="00C10F8D"/>
    <w:rsid w:val="00C125DD"/>
    <w:rsid w:val="00C12777"/>
    <w:rsid w:val="00C13091"/>
    <w:rsid w:val="00C13EB9"/>
    <w:rsid w:val="00C14A26"/>
    <w:rsid w:val="00C153EE"/>
    <w:rsid w:val="00C158FF"/>
    <w:rsid w:val="00C16320"/>
    <w:rsid w:val="00C174E6"/>
    <w:rsid w:val="00C20A99"/>
    <w:rsid w:val="00C20BC9"/>
    <w:rsid w:val="00C228B5"/>
    <w:rsid w:val="00C232D9"/>
    <w:rsid w:val="00C23424"/>
    <w:rsid w:val="00C25E6D"/>
    <w:rsid w:val="00C2620A"/>
    <w:rsid w:val="00C27D1D"/>
    <w:rsid w:val="00C3318D"/>
    <w:rsid w:val="00C3323D"/>
    <w:rsid w:val="00C37499"/>
    <w:rsid w:val="00C374BF"/>
    <w:rsid w:val="00C37E58"/>
    <w:rsid w:val="00C40025"/>
    <w:rsid w:val="00C4651D"/>
    <w:rsid w:val="00C468ED"/>
    <w:rsid w:val="00C514D3"/>
    <w:rsid w:val="00C52048"/>
    <w:rsid w:val="00C53056"/>
    <w:rsid w:val="00C53324"/>
    <w:rsid w:val="00C57954"/>
    <w:rsid w:val="00C57F27"/>
    <w:rsid w:val="00C6297C"/>
    <w:rsid w:val="00C62CBF"/>
    <w:rsid w:val="00C638D6"/>
    <w:rsid w:val="00C67FF4"/>
    <w:rsid w:val="00C72E53"/>
    <w:rsid w:val="00C7358F"/>
    <w:rsid w:val="00C73F1B"/>
    <w:rsid w:val="00C7437B"/>
    <w:rsid w:val="00C74F30"/>
    <w:rsid w:val="00C839FD"/>
    <w:rsid w:val="00C83FCA"/>
    <w:rsid w:val="00C85311"/>
    <w:rsid w:val="00C87D8B"/>
    <w:rsid w:val="00C9074F"/>
    <w:rsid w:val="00C9094F"/>
    <w:rsid w:val="00C90B92"/>
    <w:rsid w:val="00C912CE"/>
    <w:rsid w:val="00C9160E"/>
    <w:rsid w:val="00C9193F"/>
    <w:rsid w:val="00C93D33"/>
    <w:rsid w:val="00C947CB"/>
    <w:rsid w:val="00C97764"/>
    <w:rsid w:val="00C97C48"/>
    <w:rsid w:val="00CA2996"/>
    <w:rsid w:val="00CA4E76"/>
    <w:rsid w:val="00CA6264"/>
    <w:rsid w:val="00CA7C7D"/>
    <w:rsid w:val="00CB3833"/>
    <w:rsid w:val="00CB6AC4"/>
    <w:rsid w:val="00CB7538"/>
    <w:rsid w:val="00CC1045"/>
    <w:rsid w:val="00CC346C"/>
    <w:rsid w:val="00CC3997"/>
    <w:rsid w:val="00CC5612"/>
    <w:rsid w:val="00CC5BCD"/>
    <w:rsid w:val="00CC6039"/>
    <w:rsid w:val="00CC63C2"/>
    <w:rsid w:val="00CC6860"/>
    <w:rsid w:val="00CD4989"/>
    <w:rsid w:val="00CD53DD"/>
    <w:rsid w:val="00CD5784"/>
    <w:rsid w:val="00CD5CE7"/>
    <w:rsid w:val="00CD6558"/>
    <w:rsid w:val="00CD6934"/>
    <w:rsid w:val="00CD6B3D"/>
    <w:rsid w:val="00CD740E"/>
    <w:rsid w:val="00CD784A"/>
    <w:rsid w:val="00CE0735"/>
    <w:rsid w:val="00CE4D6A"/>
    <w:rsid w:val="00CE6774"/>
    <w:rsid w:val="00CE74C4"/>
    <w:rsid w:val="00CF0F4E"/>
    <w:rsid w:val="00CF2316"/>
    <w:rsid w:val="00CF4423"/>
    <w:rsid w:val="00D0050D"/>
    <w:rsid w:val="00D03AF4"/>
    <w:rsid w:val="00D03FD2"/>
    <w:rsid w:val="00D050C5"/>
    <w:rsid w:val="00D05E0D"/>
    <w:rsid w:val="00D07156"/>
    <w:rsid w:val="00D112A6"/>
    <w:rsid w:val="00D11C03"/>
    <w:rsid w:val="00D1304A"/>
    <w:rsid w:val="00D2267A"/>
    <w:rsid w:val="00D23EB2"/>
    <w:rsid w:val="00D3194E"/>
    <w:rsid w:val="00D33186"/>
    <w:rsid w:val="00D37480"/>
    <w:rsid w:val="00D406EF"/>
    <w:rsid w:val="00D40BF5"/>
    <w:rsid w:val="00D46D60"/>
    <w:rsid w:val="00D47977"/>
    <w:rsid w:val="00D506B9"/>
    <w:rsid w:val="00D54E02"/>
    <w:rsid w:val="00D56B68"/>
    <w:rsid w:val="00D56C22"/>
    <w:rsid w:val="00D56FEC"/>
    <w:rsid w:val="00D60C1C"/>
    <w:rsid w:val="00D650F0"/>
    <w:rsid w:val="00D652DE"/>
    <w:rsid w:val="00D66B9D"/>
    <w:rsid w:val="00D70748"/>
    <w:rsid w:val="00D707AB"/>
    <w:rsid w:val="00D714A8"/>
    <w:rsid w:val="00D71722"/>
    <w:rsid w:val="00D71A13"/>
    <w:rsid w:val="00D7320A"/>
    <w:rsid w:val="00D800A7"/>
    <w:rsid w:val="00D80699"/>
    <w:rsid w:val="00D81906"/>
    <w:rsid w:val="00D821BA"/>
    <w:rsid w:val="00D829B3"/>
    <w:rsid w:val="00D83336"/>
    <w:rsid w:val="00D836F8"/>
    <w:rsid w:val="00D87F12"/>
    <w:rsid w:val="00D90D1C"/>
    <w:rsid w:val="00D92EDA"/>
    <w:rsid w:val="00D93EC1"/>
    <w:rsid w:val="00D9699D"/>
    <w:rsid w:val="00D9744C"/>
    <w:rsid w:val="00DA3A68"/>
    <w:rsid w:val="00DA6B28"/>
    <w:rsid w:val="00DB08B0"/>
    <w:rsid w:val="00DB336A"/>
    <w:rsid w:val="00DB348D"/>
    <w:rsid w:val="00DB3860"/>
    <w:rsid w:val="00DB43EB"/>
    <w:rsid w:val="00DB5F2C"/>
    <w:rsid w:val="00DB7D41"/>
    <w:rsid w:val="00DC2B1C"/>
    <w:rsid w:val="00DC33EE"/>
    <w:rsid w:val="00DC3F23"/>
    <w:rsid w:val="00DC4502"/>
    <w:rsid w:val="00DC4F65"/>
    <w:rsid w:val="00DD16E8"/>
    <w:rsid w:val="00DD2464"/>
    <w:rsid w:val="00DD37BE"/>
    <w:rsid w:val="00DD5C51"/>
    <w:rsid w:val="00DD6663"/>
    <w:rsid w:val="00DD7C15"/>
    <w:rsid w:val="00DE1C2A"/>
    <w:rsid w:val="00DE61DA"/>
    <w:rsid w:val="00DE78B3"/>
    <w:rsid w:val="00DF07EB"/>
    <w:rsid w:val="00DF07F4"/>
    <w:rsid w:val="00DF23FC"/>
    <w:rsid w:val="00DF75CA"/>
    <w:rsid w:val="00DF7CE8"/>
    <w:rsid w:val="00E019DE"/>
    <w:rsid w:val="00E01CBD"/>
    <w:rsid w:val="00E02420"/>
    <w:rsid w:val="00E02FB2"/>
    <w:rsid w:val="00E03D40"/>
    <w:rsid w:val="00E04CCC"/>
    <w:rsid w:val="00E13513"/>
    <w:rsid w:val="00E136BD"/>
    <w:rsid w:val="00E16C2E"/>
    <w:rsid w:val="00E16CB0"/>
    <w:rsid w:val="00E1750B"/>
    <w:rsid w:val="00E2094D"/>
    <w:rsid w:val="00E22BDD"/>
    <w:rsid w:val="00E244E8"/>
    <w:rsid w:val="00E259E0"/>
    <w:rsid w:val="00E303B7"/>
    <w:rsid w:val="00E30E4A"/>
    <w:rsid w:val="00E30F94"/>
    <w:rsid w:val="00E3206C"/>
    <w:rsid w:val="00E33AFC"/>
    <w:rsid w:val="00E35916"/>
    <w:rsid w:val="00E36275"/>
    <w:rsid w:val="00E40118"/>
    <w:rsid w:val="00E43215"/>
    <w:rsid w:val="00E44B05"/>
    <w:rsid w:val="00E45578"/>
    <w:rsid w:val="00E45B2E"/>
    <w:rsid w:val="00E47835"/>
    <w:rsid w:val="00E5399A"/>
    <w:rsid w:val="00E53CCA"/>
    <w:rsid w:val="00E53F01"/>
    <w:rsid w:val="00E54CF2"/>
    <w:rsid w:val="00E55D05"/>
    <w:rsid w:val="00E5717F"/>
    <w:rsid w:val="00E62655"/>
    <w:rsid w:val="00E62E70"/>
    <w:rsid w:val="00E64106"/>
    <w:rsid w:val="00E6542C"/>
    <w:rsid w:val="00E65EA3"/>
    <w:rsid w:val="00E6640A"/>
    <w:rsid w:val="00E66A50"/>
    <w:rsid w:val="00E721CE"/>
    <w:rsid w:val="00E722BB"/>
    <w:rsid w:val="00E73C06"/>
    <w:rsid w:val="00E74FB4"/>
    <w:rsid w:val="00E7537C"/>
    <w:rsid w:val="00E75387"/>
    <w:rsid w:val="00E75CCA"/>
    <w:rsid w:val="00E80315"/>
    <w:rsid w:val="00E818F2"/>
    <w:rsid w:val="00E8430F"/>
    <w:rsid w:val="00E858D9"/>
    <w:rsid w:val="00E87C32"/>
    <w:rsid w:val="00E91609"/>
    <w:rsid w:val="00E91ED9"/>
    <w:rsid w:val="00E946EB"/>
    <w:rsid w:val="00E97644"/>
    <w:rsid w:val="00EA0E86"/>
    <w:rsid w:val="00EA286F"/>
    <w:rsid w:val="00EA3A67"/>
    <w:rsid w:val="00EA5688"/>
    <w:rsid w:val="00EA6820"/>
    <w:rsid w:val="00EA77D3"/>
    <w:rsid w:val="00EB4042"/>
    <w:rsid w:val="00EB6109"/>
    <w:rsid w:val="00EB7529"/>
    <w:rsid w:val="00EB7E3C"/>
    <w:rsid w:val="00EC3C64"/>
    <w:rsid w:val="00EC5274"/>
    <w:rsid w:val="00EC5BC5"/>
    <w:rsid w:val="00EC6C4A"/>
    <w:rsid w:val="00ED002F"/>
    <w:rsid w:val="00ED0E6F"/>
    <w:rsid w:val="00ED114A"/>
    <w:rsid w:val="00ED59C3"/>
    <w:rsid w:val="00ED7B42"/>
    <w:rsid w:val="00ED7E72"/>
    <w:rsid w:val="00ED7EDE"/>
    <w:rsid w:val="00EE0520"/>
    <w:rsid w:val="00EE31CE"/>
    <w:rsid w:val="00EE45EE"/>
    <w:rsid w:val="00EE4DFC"/>
    <w:rsid w:val="00EE6544"/>
    <w:rsid w:val="00EE7A16"/>
    <w:rsid w:val="00EF78F9"/>
    <w:rsid w:val="00F00AD4"/>
    <w:rsid w:val="00F02916"/>
    <w:rsid w:val="00F06178"/>
    <w:rsid w:val="00F07B5E"/>
    <w:rsid w:val="00F101FA"/>
    <w:rsid w:val="00F11B06"/>
    <w:rsid w:val="00F12CD2"/>
    <w:rsid w:val="00F1667F"/>
    <w:rsid w:val="00F1726A"/>
    <w:rsid w:val="00F17C41"/>
    <w:rsid w:val="00F20119"/>
    <w:rsid w:val="00F2127C"/>
    <w:rsid w:val="00F23274"/>
    <w:rsid w:val="00F238DC"/>
    <w:rsid w:val="00F244A3"/>
    <w:rsid w:val="00F2769E"/>
    <w:rsid w:val="00F30EBC"/>
    <w:rsid w:val="00F313B5"/>
    <w:rsid w:val="00F3310D"/>
    <w:rsid w:val="00F342C1"/>
    <w:rsid w:val="00F363C3"/>
    <w:rsid w:val="00F366B0"/>
    <w:rsid w:val="00F36C6C"/>
    <w:rsid w:val="00F40137"/>
    <w:rsid w:val="00F419D2"/>
    <w:rsid w:val="00F42E77"/>
    <w:rsid w:val="00F449E3"/>
    <w:rsid w:val="00F47607"/>
    <w:rsid w:val="00F5254E"/>
    <w:rsid w:val="00F566C9"/>
    <w:rsid w:val="00F60E3A"/>
    <w:rsid w:val="00F60FD9"/>
    <w:rsid w:val="00F612AF"/>
    <w:rsid w:val="00F61CC9"/>
    <w:rsid w:val="00F626CF"/>
    <w:rsid w:val="00F638E4"/>
    <w:rsid w:val="00F63C1A"/>
    <w:rsid w:val="00F652CA"/>
    <w:rsid w:val="00F71B47"/>
    <w:rsid w:val="00F74994"/>
    <w:rsid w:val="00F80BAF"/>
    <w:rsid w:val="00F821E4"/>
    <w:rsid w:val="00F837E0"/>
    <w:rsid w:val="00F83CD5"/>
    <w:rsid w:val="00F85DC5"/>
    <w:rsid w:val="00F875A8"/>
    <w:rsid w:val="00F94B53"/>
    <w:rsid w:val="00F9661D"/>
    <w:rsid w:val="00FA2A61"/>
    <w:rsid w:val="00FA2F82"/>
    <w:rsid w:val="00FA38BF"/>
    <w:rsid w:val="00FA5582"/>
    <w:rsid w:val="00FB0FA6"/>
    <w:rsid w:val="00FB105D"/>
    <w:rsid w:val="00FB4D79"/>
    <w:rsid w:val="00FC36A1"/>
    <w:rsid w:val="00FC4DDE"/>
    <w:rsid w:val="00FC5519"/>
    <w:rsid w:val="00FD2A38"/>
    <w:rsid w:val="00FD4CD1"/>
    <w:rsid w:val="00FD59A1"/>
    <w:rsid w:val="00FD6190"/>
    <w:rsid w:val="00FE11AA"/>
    <w:rsid w:val="00FE46E2"/>
    <w:rsid w:val="00FE5A4D"/>
    <w:rsid w:val="00FE5E96"/>
    <w:rsid w:val="00FE66D5"/>
    <w:rsid w:val="00FF5559"/>
    <w:rsid w:val="00FF5CE9"/>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631B556A-878F-4714-8133-74EE762158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AA14FA"/>
    <w:rPr>
      <w:sz w:val="24"/>
      <w:szCs w:val="24"/>
    </w:rPr>
  </w:style>
  <w:style w:type="paragraph" w:styleId="Nagwek1">
    <w:name w:val="heading 1"/>
    <w:basedOn w:val="Normalny"/>
    <w:qFormat/>
    <w:rsid w:val="00A06A8D"/>
    <w:pPr>
      <w:spacing w:before="100" w:beforeAutospacing="1" w:after="100" w:afterAutospacing="1"/>
      <w:outlineLvl w:val="0"/>
    </w:pPr>
    <w:rPr>
      <w:b/>
      <w:bCs/>
      <w:kern w:val="36"/>
      <w:sz w:val="48"/>
      <w:szCs w:val="48"/>
    </w:rPr>
  </w:style>
  <w:style w:type="paragraph" w:styleId="Nagwek2">
    <w:name w:val="heading 2"/>
    <w:basedOn w:val="Normalny"/>
    <w:next w:val="Normalny"/>
    <w:qFormat/>
    <w:rsid w:val="008D7305"/>
    <w:pPr>
      <w:keepNext/>
      <w:spacing w:before="240" w:after="60"/>
      <w:outlineLvl w:val="1"/>
    </w:pPr>
    <w:rPr>
      <w:rFonts w:ascii="Arial" w:hAnsi="Arial" w:cs="Arial"/>
      <w:b/>
      <w:bCs/>
      <w:i/>
      <w:iCs/>
      <w:sz w:val="28"/>
      <w:szCs w:val="28"/>
    </w:rPr>
  </w:style>
  <w:style w:type="paragraph" w:styleId="Nagwek5">
    <w:name w:val="heading 5"/>
    <w:basedOn w:val="Normalny"/>
    <w:next w:val="Normalny"/>
    <w:link w:val="Nagwek5Znak"/>
    <w:qFormat/>
    <w:rsid w:val="003E124F"/>
    <w:pPr>
      <w:spacing w:before="240" w:after="60"/>
      <w:outlineLvl w:val="4"/>
    </w:pPr>
    <w:rPr>
      <w:b/>
      <w:bCs/>
      <w:i/>
      <w:iCs/>
      <w:sz w:val="26"/>
      <w:szCs w:val="26"/>
    </w:rPr>
  </w:style>
  <w:style w:type="paragraph" w:styleId="Nagwek7">
    <w:name w:val="heading 7"/>
    <w:basedOn w:val="Normalny"/>
    <w:next w:val="Normalny"/>
    <w:qFormat/>
    <w:rsid w:val="00E40118"/>
    <w:pPr>
      <w:spacing w:before="240" w:after="60"/>
      <w:outlineLvl w:val="6"/>
    </w:pPr>
  </w:style>
  <w:style w:type="paragraph" w:styleId="Nagwek9">
    <w:name w:val="heading 9"/>
    <w:basedOn w:val="Normalny"/>
    <w:next w:val="Normalny"/>
    <w:qFormat/>
    <w:rsid w:val="00E40118"/>
    <w:p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5Znak">
    <w:name w:val="Nagłówek 5 Znak"/>
    <w:link w:val="Nagwek5"/>
    <w:semiHidden/>
    <w:locked/>
    <w:rsid w:val="003E124F"/>
    <w:rPr>
      <w:b/>
      <w:bCs/>
      <w:i/>
      <w:iCs/>
      <w:sz w:val="26"/>
      <w:szCs w:val="26"/>
      <w:lang w:val="pl-PL" w:eastAsia="pl-PL" w:bidi="ar-SA"/>
    </w:rPr>
  </w:style>
  <w:style w:type="paragraph" w:styleId="Nagwek">
    <w:name w:val="header"/>
    <w:basedOn w:val="Normalny"/>
    <w:link w:val="NagwekZnak"/>
    <w:rsid w:val="00560924"/>
    <w:pPr>
      <w:tabs>
        <w:tab w:val="center" w:pos="4536"/>
        <w:tab w:val="right" w:pos="9072"/>
      </w:tabs>
    </w:pPr>
  </w:style>
  <w:style w:type="character" w:customStyle="1" w:styleId="NagwekZnak">
    <w:name w:val="Nagłówek Znak"/>
    <w:link w:val="Nagwek"/>
    <w:rsid w:val="00560924"/>
    <w:rPr>
      <w:sz w:val="24"/>
      <w:szCs w:val="24"/>
      <w:lang w:val="pl-PL" w:eastAsia="pl-PL" w:bidi="ar-SA"/>
    </w:rPr>
  </w:style>
  <w:style w:type="paragraph" w:styleId="Stopka">
    <w:name w:val="footer"/>
    <w:basedOn w:val="Normalny"/>
    <w:rsid w:val="00560924"/>
    <w:pPr>
      <w:tabs>
        <w:tab w:val="center" w:pos="4536"/>
        <w:tab w:val="right" w:pos="9072"/>
      </w:tabs>
    </w:pPr>
  </w:style>
  <w:style w:type="character" w:styleId="Numerstrony">
    <w:name w:val="page number"/>
    <w:basedOn w:val="Domylnaczcionkaakapitu"/>
    <w:rsid w:val="00560924"/>
  </w:style>
  <w:style w:type="paragraph" w:styleId="NormalnyWeb">
    <w:name w:val="Normal (Web)"/>
    <w:basedOn w:val="Normalny"/>
    <w:link w:val="NormalnyWebZnak2"/>
    <w:rsid w:val="00C7437B"/>
    <w:pPr>
      <w:ind w:left="225"/>
    </w:pPr>
  </w:style>
  <w:style w:type="character" w:customStyle="1" w:styleId="NormalnyWebZnak2">
    <w:name w:val="Normalny (Web) Znak2"/>
    <w:link w:val="NormalnyWeb"/>
    <w:rsid w:val="00BE5A23"/>
    <w:rPr>
      <w:sz w:val="24"/>
      <w:szCs w:val="24"/>
      <w:lang w:val="pl-PL" w:eastAsia="pl-PL" w:bidi="ar-SA"/>
    </w:rPr>
  </w:style>
  <w:style w:type="character" w:customStyle="1" w:styleId="ZnakZnak4">
    <w:name w:val="Znak Znak4"/>
    <w:rsid w:val="00D406EF"/>
    <w:rPr>
      <w:sz w:val="24"/>
      <w:szCs w:val="24"/>
      <w:lang w:val="pl-PL" w:eastAsia="pl-PL" w:bidi="ar-SA"/>
    </w:rPr>
  </w:style>
  <w:style w:type="paragraph" w:styleId="Tekstprzypisukocowego">
    <w:name w:val="endnote text"/>
    <w:basedOn w:val="Normalny"/>
    <w:semiHidden/>
    <w:unhideWhenUsed/>
    <w:rsid w:val="0039348C"/>
    <w:rPr>
      <w:sz w:val="20"/>
      <w:szCs w:val="20"/>
    </w:rPr>
  </w:style>
  <w:style w:type="paragraph" w:styleId="Bezodstpw">
    <w:name w:val="No Spacing"/>
    <w:link w:val="BezodstpwZnak"/>
    <w:qFormat/>
    <w:rsid w:val="0039348C"/>
    <w:rPr>
      <w:rFonts w:ascii="Calibri" w:hAnsi="Calibri"/>
      <w:sz w:val="22"/>
      <w:szCs w:val="22"/>
      <w:lang w:eastAsia="en-US"/>
    </w:rPr>
  </w:style>
  <w:style w:type="character" w:customStyle="1" w:styleId="BezodstpwZnak">
    <w:name w:val="Bez odstępów Znak"/>
    <w:link w:val="Bezodstpw"/>
    <w:rsid w:val="0039348C"/>
    <w:rPr>
      <w:rFonts w:ascii="Calibri" w:hAnsi="Calibri"/>
      <w:sz w:val="22"/>
      <w:szCs w:val="22"/>
      <w:lang w:val="pl-PL" w:eastAsia="en-US" w:bidi="ar-SA"/>
    </w:rPr>
  </w:style>
  <w:style w:type="character" w:styleId="Hipercze">
    <w:name w:val="Hyperlink"/>
    <w:unhideWhenUsed/>
    <w:rsid w:val="0039348C"/>
    <w:rPr>
      <w:color w:val="0000FF"/>
      <w:u w:val="single"/>
    </w:rPr>
  </w:style>
  <w:style w:type="paragraph" w:styleId="Tekstpodstawowy">
    <w:name w:val="Body Text"/>
    <w:basedOn w:val="Normalny"/>
    <w:link w:val="TekstpodstawowyZnak"/>
    <w:rsid w:val="0039348C"/>
    <w:pPr>
      <w:spacing w:before="120" w:after="120" w:line="264" w:lineRule="atLeast"/>
      <w:jc w:val="both"/>
    </w:pPr>
    <w:rPr>
      <w:rFonts w:ascii="Calibri" w:eastAsia="Calibri" w:hAnsi="Calibri"/>
      <w:sz w:val="22"/>
      <w:szCs w:val="22"/>
      <w:lang w:eastAsia="en-US"/>
    </w:rPr>
  </w:style>
  <w:style w:type="character" w:customStyle="1" w:styleId="TekstpodstawowyZnak">
    <w:name w:val="Tekst podstawowy Znak"/>
    <w:link w:val="Tekstpodstawowy"/>
    <w:rsid w:val="00664DC6"/>
    <w:rPr>
      <w:rFonts w:ascii="Calibri" w:eastAsia="Calibri" w:hAnsi="Calibri"/>
      <w:sz w:val="22"/>
      <w:szCs w:val="22"/>
      <w:lang w:val="pl-PL" w:eastAsia="en-US" w:bidi="ar-SA"/>
    </w:rPr>
  </w:style>
  <w:style w:type="paragraph" w:customStyle="1" w:styleId="ZnakZnak1ZnakZnakZnakZnak">
    <w:name w:val="Znak Znak1 Znak Znak Znak Znak"/>
    <w:basedOn w:val="Normalny"/>
    <w:rsid w:val="0039348C"/>
    <w:rPr>
      <w:sz w:val="20"/>
      <w:szCs w:val="20"/>
    </w:rPr>
  </w:style>
  <w:style w:type="character" w:styleId="HTML-cytat">
    <w:name w:val="HTML Cite"/>
    <w:rsid w:val="0039348C"/>
    <w:rPr>
      <w:i/>
      <w:iCs/>
    </w:rPr>
  </w:style>
  <w:style w:type="character" w:styleId="Odwoaniedokomentarza">
    <w:name w:val="annotation reference"/>
    <w:semiHidden/>
    <w:rsid w:val="002D7127"/>
    <w:rPr>
      <w:sz w:val="16"/>
      <w:szCs w:val="16"/>
    </w:rPr>
  </w:style>
  <w:style w:type="paragraph" w:styleId="Tekstkomentarza">
    <w:name w:val="annotation text"/>
    <w:basedOn w:val="Normalny"/>
    <w:semiHidden/>
    <w:rsid w:val="002D7127"/>
    <w:rPr>
      <w:sz w:val="20"/>
      <w:szCs w:val="20"/>
    </w:rPr>
  </w:style>
  <w:style w:type="paragraph" w:styleId="Tematkomentarza">
    <w:name w:val="annotation subject"/>
    <w:basedOn w:val="Tekstkomentarza"/>
    <w:next w:val="Tekstkomentarza"/>
    <w:semiHidden/>
    <w:rsid w:val="002D7127"/>
    <w:rPr>
      <w:b/>
      <w:bCs/>
    </w:rPr>
  </w:style>
  <w:style w:type="paragraph" w:styleId="Tekstdymka">
    <w:name w:val="Balloon Text"/>
    <w:basedOn w:val="Normalny"/>
    <w:semiHidden/>
    <w:rsid w:val="002D7127"/>
    <w:rPr>
      <w:rFonts w:ascii="Tahoma" w:hAnsi="Tahoma" w:cs="Tahoma"/>
      <w:sz w:val="16"/>
      <w:szCs w:val="16"/>
    </w:rPr>
  </w:style>
  <w:style w:type="character" w:customStyle="1" w:styleId="NormalWebChar">
    <w:name w:val="Normal (Web) Char"/>
    <w:locked/>
    <w:rsid w:val="00C97764"/>
    <w:rPr>
      <w:rFonts w:ascii="Times New Roman" w:hAnsi="Times New Roman" w:cs="Times New Roman"/>
      <w:spacing w:val="-5"/>
      <w:sz w:val="24"/>
      <w:szCs w:val="24"/>
    </w:rPr>
  </w:style>
  <w:style w:type="character" w:customStyle="1" w:styleId="ZnakZnak5">
    <w:name w:val="Znak Znak5"/>
    <w:rsid w:val="00365279"/>
    <w:rPr>
      <w:sz w:val="24"/>
      <w:szCs w:val="24"/>
      <w:lang w:val="pl-PL" w:eastAsia="pl-PL" w:bidi="ar-SA"/>
    </w:rPr>
  </w:style>
  <w:style w:type="paragraph" w:styleId="Tekstpodstawowy2">
    <w:name w:val="Body Text 2"/>
    <w:basedOn w:val="Normalny"/>
    <w:rsid w:val="007F33BF"/>
    <w:pPr>
      <w:spacing w:after="120" w:line="480" w:lineRule="auto"/>
    </w:pPr>
  </w:style>
  <w:style w:type="paragraph" w:customStyle="1" w:styleId="Tekstpodstawowy21">
    <w:name w:val="Tekst podstawowy 21"/>
    <w:basedOn w:val="Normalny"/>
    <w:rsid w:val="00815539"/>
    <w:pPr>
      <w:suppressAutoHyphens/>
      <w:jc w:val="center"/>
    </w:pPr>
    <w:rPr>
      <w:b/>
      <w:sz w:val="28"/>
      <w:szCs w:val="20"/>
      <w:lang w:eastAsia="ar-SA"/>
    </w:rPr>
  </w:style>
  <w:style w:type="paragraph" w:styleId="Tekstpodstawowy3">
    <w:name w:val="Body Text 3"/>
    <w:basedOn w:val="Normalny"/>
    <w:rsid w:val="006E4188"/>
    <w:pPr>
      <w:spacing w:after="120"/>
    </w:pPr>
    <w:rPr>
      <w:sz w:val="16"/>
      <w:szCs w:val="16"/>
    </w:rPr>
  </w:style>
  <w:style w:type="character" w:customStyle="1" w:styleId="NormalnyWebZnak1">
    <w:name w:val="Normalny (Web) Znak1"/>
    <w:rsid w:val="00624343"/>
    <w:rPr>
      <w:sz w:val="24"/>
      <w:szCs w:val="24"/>
      <w:lang w:val="pl-PL" w:eastAsia="pl-PL" w:bidi="ar-SA"/>
    </w:rPr>
  </w:style>
  <w:style w:type="character" w:customStyle="1" w:styleId="NormalnyWebZnak">
    <w:name w:val="Normalny (Web) Znak"/>
    <w:rsid w:val="00641980"/>
    <w:rPr>
      <w:sz w:val="24"/>
      <w:szCs w:val="24"/>
      <w:lang w:val="pl-PL" w:eastAsia="pl-PL" w:bidi="ar-SA"/>
    </w:rPr>
  </w:style>
  <w:style w:type="paragraph" w:customStyle="1" w:styleId="Mapadokumentu1">
    <w:name w:val="Mapa dokumentu1"/>
    <w:basedOn w:val="Normalny"/>
    <w:semiHidden/>
    <w:rsid w:val="003E124F"/>
    <w:pPr>
      <w:shd w:val="clear" w:color="auto" w:fill="000080"/>
    </w:pPr>
    <w:rPr>
      <w:rFonts w:ascii="Tahoma" w:hAnsi="Tahoma" w:cs="Tahoma"/>
      <w:sz w:val="20"/>
      <w:szCs w:val="20"/>
    </w:rPr>
  </w:style>
  <w:style w:type="paragraph" w:styleId="Tekstprzypisudolnego">
    <w:name w:val="footnote text"/>
    <w:aliases w:val="Podrozdział"/>
    <w:basedOn w:val="Normalny"/>
    <w:link w:val="TekstprzypisudolnegoZnak"/>
    <w:semiHidden/>
    <w:rsid w:val="00F1726A"/>
    <w:rPr>
      <w:sz w:val="20"/>
      <w:szCs w:val="20"/>
      <w:lang w:val="en-US" w:eastAsia="en-US"/>
    </w:rPr>
  </w:style>
  <w:style w:type="character" w:customStyle="1" w:styleId="TekstprzypisudolnegoZnak">
    <w:name w:val="Tekst przypisu dolnego Znak"/>
    <w:aliases w:val="Podrozdział Znak"/>
    <w:link w:val="Tekstprzypisudolnego"/>
    <w:semiHidden/>
    <w:rsid w:val="00F1726A"/>
    <w:rPr>
      <w:lang w:val="en-US" w:eastAsia="en-US" w:bidi="ar-SA"/>
    </w:rPr>
  </w:style>
  <w:style w:type="paragraph" w:customStyle="1" w:styleId="Default">
    <w:name w:val="Default"/>
    <w:rsid w:val="009B5FF0"/>
    <w:pPr>
      <w:autoSpaceDE w:val="0"/>
      <w:autoSpaceDN w:val="0"/>
      <w:adjustRightInd w:val="0"/>
    </w:pPr>
    <w:rPr>
      <w:rFonts w:ascii="Arial" w:hAnsi="Arial" w:cs="Arial"/>
      <w:color w:val="000000"/>
      <w:sz w:val="24"/>
      <w:szCs w:val="24"/>
    </w:rPr>
  </w:style>
  <w:style w:type="paragraph" w:customStyle="1" w:styleId="Normalny2">
    <w:name w:val="Normalny2"/>
    <w:rsid w:val="00C53324"/>
    <w:pPr>
      <w:spacing w:line="276" w:lineRule="auto"/>
    </w:pPr>
    <w:rPr>
      <w:rFonts w:ascii="Arial" w:eastAsia="Arial" w:hAnsi="Arial" w:cs="Arial"/>
      <w:color w:val="000000"/>
      <w:sz w:val="22"/>
      <w:szCs w:val="22"/>
    </w:rPr>
  </w:style>
  <w:style w:type="character" w:styleId="Odwoanieprzypisudolnego">
    <w:name w:val="footnote reference"/>
    <w:uiPriority w:val="99"/>
    <w:unhideWhenUsed/>
    <w:rsid w:val="00C53324"/>
    <w:rPr>
      <w:vertAlign w:val="superscript"/>
    </w:rPr>
  </w:style>
  <w:style w:type="paragraph" w:customStyle="1" w:styleId="pkt">
    <w:name w:val="pkt"/>
    <w:basedOn w:val="Normalny"/>
    <w:link w:val="pktZnak"/>
    <w:rsid w:val="007C47FC"/>
    <w:pPr>
      <w:spacing w:before="60" w:after="60"/>
      <w:ind w:left="851" w:hanging="295"/>
      <w:jc w:val="both"/>
    </w:pPr>
    <w:rPr>
      <w:sz w:val="20"/>
      <w:szCs w:val="20"/>
    </w:rPr>
  </w:style>
  <w:style w:type="character" w:customStyle="1" w:styleId="pktZnak">
    <w:name w:val="pkt Znak"/>
    <w:link w:val="pkt"/>
    <w:rsid w:val="007C47FC"/>
  </w:style>
  <w:style w:type="paragraph" w:customStyle="1" w:styleId="arimr">
    <w:name w:val="arimr"/>
    <w:basedOn w:val="Normalny"/>
    <w:rsid w:val="003C2A77"/>
    <w:pPr>
      <w:widowControl w:val="0"/>
      <w:snapToGrid w:val="0"/>
      <w:spacing w:line="360" w:lineRule="auto"/>
    </w:pPr>
    <w:rPr>
      <w:szCs w:val="20"/>
      <w:lang w:val="en-US"/>
    </w:rPr>
  </w:style>
  <w:style w:type="paragraph" w:styleId="Akapitzlist">
    <w:name w:val="List Paragraph"/>
    <w:aliases w:val="L1,Numerowanie,List Paragraph,2 heading,A_wyliczenie,K-P_odwolanie,Akapit z listą5,maz_wyliczenie,opis dzialania"/>
    <w:basedOn w:val="Normalny"/>
    <w:link w:val="AkapitzlistZnak"/>
    <w:uiPriority w:val="34"/>
    <w:qFormat/>
    <w:rsid w:val="003C2A77"/>
    <w:pPr>
      <w:ind w:left="708"/>
    </w:pPr>
    <w:rPr>
      <w:sz w:val="20"/>
      <w:szCs w:val="20"/>
    </w:rPr>
  </w:style>
  <w:style w:type="character" w:customStyle="1" w:styleId="AkapitzlistZnak">
    <w:name w:val="Akapit z listą Znak"/>
    <w:aliases w:val="L1 Znak,Numerowanie Znak,List Paragraph Znak,2 heading Znak,A_wyliczenie Znak,K-P_odwolanie Znak,Akapit z listą5 Znak,maz_wyliczenie Znak,opis dzialania Znak"/>
    <w:link w:val="Akapitzlist"/>
    <w:uiPriority w:val="34"/>
    <w:locked/>
    <w:rsid w:val="003C2A77"/>
  </w:style>
  <w:style w:type="character" w:styleId="Pogrubienie">
    <w:name w:val="Strong"/>
    <w:uiPriority w:val="22"/>
    <w:qFormat/>
    <w:rsid w:val="005F602C"/>
    <w:rPr>
      <w:b/>
      <w:bCs/>
    </w:rPr>
  </w:style>
  <w:style w:type="character" w:customStyle="1" w:styleId="Teksttreci">
    <w:name w:val="Tekst treści_"/>
    <w:link w:val="Teksttreci0"/>
    <w:rsid w:val="005A1AA3"/>
    <w:rPr>
      <w:rFonts w:ascii="Verdana" w:eastAsia="Verdana" w:hAnsi="Verdana" w:cs="Verdana"/>
      <w:sz w:val="19"/>
      <w:szCs w:val="19"/>
      <w:shd w:val="clear" w:color="auto" w:fill="FFFFFF"/>
    </w:rPr>
  </w:style>
  <w:style w:type="paragraph" w:customStyle="1" w:styleId="Teksttreci0">
    <w:name w:val="Tekst treści"/>
    <w:basedOn w:val="Normalny"/>
    <w:link w:val="Teksttreci"/>
    <w:rsid w:val="005A1AA3"/>
    <w:pPr>
      <w:shd w:val="clear" w:color="auto" w:fill="FFFFFF"/>
      <w:spacing w:line="0" w:lineRule="atLeast"/>
      <w:ind w:hanging="1700"/>
    </w:pPr>
    <w:rPr>
      <w:rFonts w:ascii="Verdana" w:eastAsia="Verdana" w:hAnsi="Verdana"/>
      <w:sz w:val="19"/>
      <w:szCs w:val="19"/>
    </w:rPr>
  </w:style>
  <w:style w:type="character" w:customStyle="1" w:styleId="Teksttreci4">
    <w:name w:val="Tekst treści (4)_"/>
    <w:link w:val="Teksttreci40"/>
    <w:rsid w:val="005A1AA3"/>
    <w:rPr>
      <w:rFonts w:ascii="Verdana" w:eastAsia="Verdana" w:hAnsi="Verdana" w:cs="Verdana"/>
      <w:sz w:val="19"/>
      <w:szCs w:val="19"/>
      <w:shd w:val="clear" w:color="auto" w:fill="FFFFFF"/>
    </w:rPr>
  </w:style>
  <w:style w:type="paragraph" w:customStyle="1" w:styleId="Teksttreci40">
    <w:name w:val="Tekst treści (4)"/>
    <w:basedOn w:val="Normalny"/>
    <w:link w:val="Teksttreci4"/>
    <w:rsid w:val="005A1AA3"/>
    <w:pPr>
      <w:shd w:val="clear" w:color="auto" w:fill="FFFFFF"/>
      <w:spacing w:before="240" w:after="240" w:line="0" w:lineRule="atLeast"/>
      <w:ind w:hanging="1420"/>
      <w:jc w:val="both"/>
    </w:pPr>
    <w:rPr>
      <w:rFonts w:ascii="Verdana" w:eastAsia="Verdana" w:hAnsi="Verdana"/>
      <w:sz w:val="19"/>
      <w:szCs w:val="19"/>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022695">
      <w:bodyDiv w:val="1"/>
      <w:marLeft w:val="0"/>
      <w:marRight w:val="0"/>
      <w:marTop w:val="0"/>
      <w:marBottom w:val="0"/>
      <w:divBdr>
        <w:top w:val="none" w:sz="0" w:space="0" w:color="auto"/>
        <w:left w:val="none" w:sz="0" w:space="0" w:color="auto"/>
        <w:bottom w:val="none" w:sz="0" w:space="0" w:color="auto"/>
        <w:right w:val="none" w:sz="0" w:space="0" w:color="auto"/>
      </w:divBdr>
    </w:div>
    <w:div w:id="8728119">
      <w:bodyDiv w:val="1"/>
      <w:marLeft w:val="0"/>
      <w:marRight w:val="0"/>
      <w:marTop w:val="0"/>
      <w:marBottom w:val="0"/>
      <w:divBdr>
        <w:top w:val="none" w:sz="0" w:space="0" w:color="auto"/>
        <w:left w:val="none" w:sz="0" w:space="0" w:color="auto"/>
        <w:bottom w:val="none" w:sz="0" w:space="0" w:color="auto"/>
        <w:right w:val="none" w:sz="0" w:space="0" w:color="auto"/>
      </w:divBdr>
    </w:div>
    <w:div w:id="11346353">
      <w:bodyDiv w:val="1"/>
      <w:marLeft w:val="0"/>
      <w:marRight w:val="0"/>
      <w:marTop w:val="0"/>
      <w:marBottom w:val="0"/>
      <w:divBdr>
        <w:top w:val="none" w:sz="0" w:space="0" w:color="auto"/>
        <w:left w:val="none" w:sz="0" w:space="0" w:color="auto"/>
        <w:bottom w:val="none" w:sz="0" w:space="0" w:color="auto"/>
        <w:right w:val="none" w:sz="0" w:space="0" w:color="auto"/>
      </w:divBdr>
    </w:div>
    <w:div w:id="25954323">
      <w:bodyDiv w:val="1"/>
      <w:marLeft w:val="0"/>
      <w:marRight w:val="0"/>
      <w:marTop w:val="0"/>
      <w:marBottom w:val="0"/>
      <w:divBdr>
        <w:top w:val="none" w:sz="0" w:space="0" w:color="auto"/>
        <w:left w:val="none" w:sz="0" w:space="0" w:color="auto"/>
        <w:bottom w:val="none" w:sz="0" w:space="0" w:color="auto"/>
        <w:right w:val="none" w:sz="0" w:space="0" w:color="auto"/>
      </w:divBdr>
    </w:div>
    <w:div w:id="71660932">
      <w:bodyDiv w:val="1"/>
      <w:marLeft w:val="0"/>
      <w:marRight w:val="0"/>
      <w:marTop w:val="0"/>
      <w:marBottom w:val="0"/>
      <w:divBdr>
        <w:top w:val="none" w:sz="0" w:space="0" w:color="auto"/>
        <w:left w:val="none" w:sz="0" w:space="0" w:color="auto"/>
        <w:bottom w:val="none" w:sz="0" w:space="0" w:color="auto"/>
        <w:right w:val="none" w:sz="0" w:space="0" w:color="auto"/>
      </w:divBdr>
    </w:div>
    <w:div w:id="72170483">
      <w:bodyDiv w:val="1"/>
      <w:marLeft w:val="0"/>
      <w:marRight w:val="0"/>
      <w:marTop w:val="0"/>
      <w:marBottom w:val="0"/>
      <w:divBdr>
        <w:top w:val="none" w:sz="0" w:space="0" w:color="auto"/>
        <w:left w:val="none" w:sz="0" w:space="0" w:color="auto"/>
        <w:bottom w:val="none" w:sz="0" w:space="0" w:color="auto"/>
        <w:right w:val="none" w:sz="0" w:space="0" w:color="auto"/>
      </w:divBdr>
    </w:div>
    <w:div w:id="83497548">
      <w:bodyDiv w:val="1"/>
      <w:marLeft w:val="0"/>
      <w:marRight w:val="0"/>
      <w:marTop w:val="0"/>
      <w:marBottom w:val="0"/>
      <w:divBdr>
        <w:top w:val="none" w:sz="0" w:space="0" w:color="auto"/>
        <w:left w:val="none" w:sz="0" w:space="0" w:color="auto"/>
        <w:bottom w:val="none" w:sz="0" w:space="0" w:color="auto"/>
        <w:right w:val="none" w:sz="0" w:space="0" w:color="auto"/>
      </w:divBdr>
      <w:divsChild>
        <w:div w:id="21322941">
          <w:marLeft w:val="0"/>
          <w:marRight w:val="0"/>
          <w:marTop w:val="0"/>
          <w:marBottom w:val="0"/>
          <w:divBdr>
            <w:top w:val="none" w:sz="0" w:space="0" w:color="auto"/>
            <w:left w:val="none" w:sz="0" w:space="0" w:color="auto"/>
            <w:bottom w:val="none" w:sz="0" w:space="0" w:color="auto"/>
            <w:right w:val="none" w:sz="0" w:space="0" w:color="auto"/>
          </w:divBdr>
        </w:div>
        <w:div w:id="105277327">
          <w:marLeft w:val="0"/>
          <w:marRight w:val="0"/>
          <w:marTop w:val="0"/>
          <w:marBottom w:val="0"/>
          <w:divBdr>
            <w:top w:val="none" w:sz="0" w:space="0" w:color="auto"/>
            <w:left w:val="none" w:sz="0" w:space="0" w:color="auto"/>
            <w:bottom w:val="none" w:sz="0" w:space="0" w:color="auto"/>
            <w:right w:val="none" w:sz="0" w:space="0" w:color="auto"/>
          </w:divBdr>
        </w:div>
        <w:div w:id="153302272">
          <w:marLeft w:val="0"/>
          <w:marRight w:val="0"/>
          <w:marTop w:val="0"/>
          <w:marBottom w:val="0"/>
          <w:divBdr>
            <w:top w:val="none" w:sz="0" w:space="0" w:color="auto"/>
            <w:left w:val="none" w:sz="0" w:space="0" w:color="auto"/>
            <w:bottom w:val="none" w:sz="0" w:space="0" w:color="auto"/>
            <w:right w:val="none" w:sz="0" w:space="0" w:color="auto"/>
          </w:divBdr>
        </w:div>
        <w:div w:id="251864076">
          <w:marLeft w:val="0"/>
          <w:marRight w:val="0"/>
          <w:marTop w:val="0"/>
          <w:marBottom w:val="0"/>
          <w:divBdr>
            <w:top w:val="none" w:sz="0" w:space="0" w:color="auto"/>
            <w:left w:val="none" w:sz="0" w:space="0" w:color="auto"/>
            <w:bottom w:val="none" w:sz="0" w:space="0" w:color="auto"/>
            <w:right w:val="none" w:sz="0" w:space="0" w:color="auto"/>
          </w:divBdr>
        </w:div>
        <w:div w:id="360932684">
          <w:marLeft w:val="0"/>
          <w:marRight w:val="0"/>
          <w:marTop w:val="0"/>
          <w:marBottom w:val="0"/>
          <w:divBdr>
            <w:top w:val="none" w:sz="0" w:space="0" w:color="auto"/>
            <w:left w:val="none" w:sz="0" w:space="0" w:color="auto"/>
            <w:bottom w:val="none" w:sz="0" w:space="0" w:color="auto"/>
            <w:right w:val="none" w:sz="0" w:space="0" w:color="auto"/>
          </w:divBdr>
        </w:div>
        <w:div w:id="427311701">
          <w:marLeft w:val="0"/>
          <w:marRight w:val="0"/>
          <w:marTop w:val="0"/>
          <w:marBottom w:val="0"/>
          <w:divBdr>
            <w:top w:val="none" w:sz="0" w:space="0" w:color="auto"/>
            <w:left w:val="none" w:sz="0" w:space="0" w:color="auto"/>
            <w:bottom w:val="none" w:sz="0" w:space="0" w:color="auto"/>
            <w:right w:val="none" w:sz="0" w:space="0" w:color="auto"/>
          </w:divBdr>
        </w:div>
        <w:div w:id="873150421">
          <w:marLeft w:val="0"/>
          <w:marRight w:val="0"/>
          <w:marTop w:val="0"/>
          <w:marBottom w:val="0"/>
          <w:divBdr>
            <w:top w:val="none" w:sz="0" w:space="0" w:color="auto"/>
            <w:left w:val="none" w:sz="0" w:space="0" w:color="auto"/>
            <w:bottom w:val="none" w:sz="0" w:space="0" w:color="auto"/>
            <w:right w:val="none" w:sz="0" w:space="0" w:color="auto"/>
          </w:divBdr>
        </w:div>
        <w:div w:id="950627776">
          <w:marLeft w:val="0"/>
          <w:marRight w:val="0"/>
          <w:marTop w:val="0"/>
          <w:marBottom w:val="0"/>
          <w:divBdr>
            <w:top w:val="none" w:sz="0" w:space="0" w:color="auto"/>
            <w:left w:val="none" w:sz="0" w:space="0" w:color="auto"/>
            <w:bottom w:val="none" w:sz="0" w:space="0" w:color="auto"/>
            <w:right w:val="none" w:sz="0" w:space="0" w:color="auto"/>
          </w:divBdr>
        </w:div>
        <w:div w:id="1141731275">
          <w:marLeft w:val="0"/>
          <w:marRight w:val="0"/>
          <w:marTop w:val="0"/>
          <w:marBottom w:val="0"/>
          <w:divBdr>
            <w:top w:val="none" w:sz="0" w:space="0" w:color="auto"/>
            <w:left w:val="none" w:sz="0" w:space="0" w:color="auto"/>
            <w:bottom w:val="none" w:sz="0" w:space="0" w:color="auto"/>
            <w:right w:val="none" w:sz="0" w:space="0" w:color="auto"/>
          </w:divBdr>
        </w:div>
        <w:div w:id="1162163597">
          <w:marLeft w:val="0"/>
          <w:marRight w:val="0"/>
          <w:marTop w:val="0"/>
          <w:marBottom w:val="0"/>
          <w:divBdr>
            <w:top w:val="none" w:sz="0" w:space="0" w:color="auto"/>
            <w:left w:val="none" w:sz="0" w:space="0" w:color="auto"/>
            <w:bottom w:val="none" w:sz="0" w:space="0" w:color="auto"/>
            <w:right w:val="none" w:sz="0" w:space="0" w:color="auto"/>
          </w:divBdr>
        </w:div>
        <w:div w:id="1247689076">
          <w:marLeft w:val="0"/>
          <w:marRight w:val="0"/>
          <w:marTop w:val="0"/>
          <w:marBottom w:val="0"/>
          <w:divBdr>
            <w:top w:val="none" w:sz="0" w:space="0" w:color="auto"/>
            <w:left w:val="none" w:sz="0" w:space="0" w:color="auto"/>
            <w:bottom w:val="none" w:sz="0" w:space="0" w:color="auto"/>
            <w:right w:val="none" w:sz="0" w:space="0" w:color="auto"/>
          </w:divBdr>
        </w:div>
        <w:div w:id="1453010590">
          <w:marLeft w:val="0"/>
          <w:marRight w:val="0"/>
          <w:marTop w:val="0"/>
          <w:marBottom w:val="0"/>
          <w:divBdr>
            <w:top w:val="none" w:sz="0" w:space="0" w:color="auto"/>
            <w:left w:val="none" w:sz="0" w:space="0" w:color="auto"/>
            <w:bottom w:val="none" w:sz="0" w:space="0" w:color="auto"/>
            <w:right w:val="none" w:sz="0" w:space="0" w:color="auto"/>
          </w:divBdr>
        </w:div>
        <w:div w:id="1527409066">
          <w:marLeft w:val="0"/>
          <w:marRight w:val="0"/>
          <w:marTop w:val="0"/>
          <w:marBottom w:val="0"/>
          <w:divBdr>
            <w:top w:val="none" w:sz="0" w:space="0" w:color="auto"/>
            <w:left w:val="none" w:sz="0" w:space="0" w:color="auto"/>
            <w:bottom w:val="none" w:sz="0" w:space="0" w:color="auto"/>
            <w:right w:val="none" w:sz="0" w:space="0" w:color="auto"/>
          </w:divBdr>
        </w:div>
        <w:div w:id="1590040261">
          <w:marLeft w:val="0"/>
          <w:marRight w:val="0"/>
          <w:marTop w:val="0"/>
          <w:marBottom w:val="0"/>
          <w:divBdr>
            <w:top w:val="none" w:sz="0" w:space="0" w:color="auto"/>
            <w:left w:val="none" w:sz="0" w:space="0" w:color="auto"/>
            <w:bottom w:val="none" w:sz="0" w:space="0" w:color="auto"/>
            <w:right w:val="none" w:sz="0" w:space="0" w:color="auto"/>
          </w:divBdr>
        </w:div>
        <w:div w:id="1656255348">
          <w:marLeft w:val="0"/>
          <w:marRight w:val="0"/>
          <w:marTop w:val="0"/>
          <w:marBottom w:val="0"/>
          <w:divBdr>
            <w:top w:val="none" w:sz="0" w:space="0" w:color="auto"/>
            <w:left w:val="none" w:sz="0" w:space="0" w:color="auto"/>
            <w:bottom w:val="none" w:sz="0" w:space="0" w:color="auto"/>
            <w:right w:val="none" w:sz="0" w:space="0" w:color="auto"/>
          </w:divBdr>
        </w:div>
        <w:div w:id="1925145932">
          <w:marLeft w:val="0"/>
          <w:marRight w:val="0"/>
          <w:marTop w:val="0"/>
          <w:marBottom w:val="0"/>
          <w:divBdr>
            <w:top w:val="none" w:sz="0" w:space="0" w:color="auto"/>
            <w:left w:val="none" w:sz="0" w:space="0" w:color="auto"/>
            <w:bottom w:val="none" w:sz="0" w:space="0" w:color="auto"/>
            <w:right w:val="none" w:sz="0" w:space="0" w:color="auto"/>
          </w:divBdr>
        </w:div>
        <w:div w:id="2029410207">
          <w:marLeft w:val="0"/>
          <w:marRight w:val="0"/>
          <w:marTop w:val="0"/>
          <w:marBottom w:val="0"/>
          <w:divBdr>
            <w:top w:val="none" w:sz="0" w:space="0" w:color="auto"/>
            <w:left w:val="none" w:sz="0" w:space="0" w:color="auto"/>
            <w:bottom w:val="none" w:sz="0" w:space="0" w:color="auto"/>
            <w:right w:val="none" w:sz="0" w:space="0" w:color="auto"/>
          </w:divBdr>
        </w:div>
        <w:div w:id="2105376026">
          <w:marLeft w:val="0"/>
          <w:marRight w:val="0"/>
          <w:marTop w:val="0"/>
          <w:marBottom w:val="0"/>
          <w:divBdr>
            <w:top w:val="none" w:sz="0" w:space="0" w:color="auto"/>
            <w:left w:val="none" w:sz="0" w:space="0" w:color="auto"/>
            <w:bottom w:val="none" w:sz="0" w:space="0" w:color="auto"/>
            <w:right w:val="none" w:sz="0" w:space="0" w:color="auto"/>
          </w:divBdr>
        </w:div>
      </w:divsChild>
    </w:div>
    <w:div w:id="103116799">
      <w:bodyDiv w:val="1"/>
      <w:marLeft w:val="0"/>
      <w:marRight w:val="0"/>
      <w:marTop w:val="0"/>
      <w:marBottom w:val="0"/>
      <w:divBdr>
        <w:top w:val="none" w:sz="0" w:space="0" w:color="auto"/>
        <w:left w:val="none" w:sz="0" w:space="0" w:color="auto"/>
        <w:bottom w:val="none" w:sz="0" w:space="0" w:color="auto"/>
        <w:right w:val="none" w:sz="0" w:space="0" w:color="auto"/>
      </w:divBdr>
    </w:div>
    <w:div w:id="142938647">
      <w:bodyDiv w:val="1"/>
      <w:marLeft w:val="0"/>
      <w:marRight w:val="0"/>
      <w:marTop w:val="0"/>
      <w:marBottom w:val="0"/>
      <w:divBdr>
        <w:top w:val="none" w:sz="0" w:space="0" w:color="auto"/>
        <w:left w:val="none" w:sz="0" w:space="0" w:color="auto"/>
        <w:bottom w:val="none" w:sz="0" w:space="0" w:color="auto"/>
        <w:right w:val="none" w:sz="0" w:space="0" w:color="auto"/>
      </w:divBdr>
      <w:divsChild>
        <w:div w:id="68818299">
          <w:marLeft w:val="0"/>
          <w:marRight w:val="0"/>
          <w:marTop w:val="0"/>
          <w:marBottom w:val="0"/>
          <w:divBdr>
            <w:top w:val="none" w:sz="0" w:space="0" w:color="auto"/>
            <w:left w:val="none" w:sz="0" w:space="0" w:color="auto"/>
            <w:bottom w:val="none" w:sz="0" w:space="0" w:color="auto"/>
            <w:right w:val="none" w:sz="0" w:space="0" w:color="auto"/>
          </w:divBdr>
        </w:div>
        <w:div w:id="301623223">
          <w:marLeft w:val="0"/>
          <w:marRight w:val="0"/>
          <w:marTop w:val="0"/>
          <w:marBottom w:val="0"/>
          <w:divBdr>
            <w:top w:val="none" w:sz="0" w:space="0" w:color="auto"/>
            <w:left w:val="none" w:sz="0" w:space="0" w:color="auto"/>
            <w:bottom w:val="none" w:sz="0" w:space="0" w:color="auto"/>
            <w:right w:val="none" w:sz="0" w:space="0" w:color="auto"/>
          </w:divBdr>
        </w:div>
        <w:div w:id="457798317">
          <w:marLeft w:val="0"/>
          <w:marRight w:val="0"/>
          <w:marTop w:val="0"/>
          <w:marBottom w:val="0"/>
          <w:divBdr>
            <w:top w:val="none" w:sz="0" w:space="0" w:color="auto"/>
            <w:left w:val="none" w:sz="0" w:space="0" w:color="auto"/>
            <w:bottom w:val="none" w:sz="0" w:space="0" w:color="auto"/>
            <w:right w:val="none" w:sz="0" w:space="0" w:color="auto"/>
          </w:divBdr>
        </w:div>
        <w:div w:id="616377747">
          <w:marLeft w:val="0"/>
          <w:marRight w:val="0"/>
          <w:marTop w:val="0"/>
          <w:marBottom w:val="0"/>
          <w:divBdr>
            <w:top w:val="none" w:sz="0" w:space="0" w:color="auto"/>
            <w:left w:val="none" w:sz="0" w:space="0" w:color="auto"/>
            <w:bottom w:val="none" w:sz="0" w:space="0" w:color="auto"/>
            <w:right w:val="none" w:sz="0" w:space="0" w:color="auto"/>
          </w:divBdr>
        </w:div>
        <w:div w:id="1144851322">
          <w:marLeft w:val="0"/>
          <w:marRight w:val="0"/>
          <w:marTop w:val="0"/>
          <w:marBottom w:val="0"/>
          <w:divBdr>
            <w:top w:val="none" w:sz="0" w:space="0" w:color="auto"/>
            <w:left w:val="none" w:sz="0" w:space="0" w:color="auto"/>
            <w:bottom w:val="none" w:sz="0" w:space="0" w:color="auto"/>
            <w:right w:val="none" w:sz="0" w:space="0" w:color="auto"/>
          </w:divBdr>
        </w:div>
        <w:div w:id="1302810850">
          <w:marLeft w:val="0"/>
          <w:marRight w:val="0"/>
          <w:marTop w:val="0"/>
          <w:marBottom w:val="0"/>
          <w:divBdr>
            <w:top w:val="none" w:sz="0" w:space="0" w:color="auto"/>
            <w:left w:val="none" w:sz="0" w:space="0" w:color="auto"/>
            <w:bottom w:val="none" w:sz="0" w:space="0" w:color="auto"/>
            <w:right w:val="none" w:sz="0" w:space="0" w:color="auto"/>
          </w:divBdr>
        </w:div>
        <w:div w:id="1548446789">
          <w:marLeft w:val="0"/>
          <w:marRight w:val="0"/>
          <w:marTop w:val="0"/>
          <w:marBottom w:val="0"/>
          <w:divBdr>
            <w:top w:val="none" w:sz="0" w:space="0" w:color="auto"/>
            <w:left w:val="none" w:sz="0" w:space="0" w:color="auto"/>
            <w:bottom w:val="none" w:sz="0" w:space="0" w:color="auto"/>
            <w:right w:val="none" w:sz="0" w:space="0" w:color="auto"/>
          </w:divBdr>
        </w:div>
        <w:div w:id="1842232287">
          <w:marLeft w:val="0"/>
          <w:marRight w:val="0"/>
          <w:marTop w:val="0"/>
          <w:marBottom w:val="0"/>
          <w:divBdr>
            <w:top w:val="none" w:sz="0" w:space="0" w:color="auto"/>
            <w:left w:val="none" w:sz="0" w:space="0" w:color="auto"/>
            <w:bottom w:val="none" w:sz="0" w:space="0" w:color="auto"/>
            <w:right w:val="none" w:sz="0" w:space="0" w:color="auto"/>
          </w:divBdr>
        </w:div>
        <w:div w:id="1862821821">
          <w:marLeft w:val="0"/>
          <w:marRight w:val="0"/>
          <w:marTop w:val="0"/>
          <w:marBottom w:val="0"/>
          <w:divBdr>
            <w:top w:val="none" w:sz="0" w:space="0" w:color="auto"/>
            <w:left w:val="none" w:sz="0" w:space="0" w:color="auto"/>
            <w:bottom w:val="none" w:sz="0" w:space="0" w:color="auto"/>
            <w:right w:val="none" w:sz="0" w:space="0" w:color="auto"/>
          </w:divBdr>
        </w:div>
        <w:div w:id="2027170295">
          <w:marLeft w:val="0"/>
          <w:marRight w:val="0"/>
          <w:marTop w:val="0"/>
          <w:marBottom w:val="0"/>
          <w:divBdr>
            <w:top w:val="none" w:sz="0" w:space="0" w:color="auto"/>
            <w:left w:val="none" w:sz="0" w:space="0" w:color="auto"/>
            <w:bottom w:val="none" w:sz="0" w:space="0" w:color="auto"/>
            <w:right w:val="none" w:sz="0" w:space="0" w:color="auto"/>
          </w:divBdr>
        </w:div>
      </w:divsChild>
    </w:div>
    <w:div w:id="163015300">
      <w:bodyDiv w:val="1"/>
      <w:marLeft w:val="0"/>
      <w:marRight w:val="0"/>
      <w:marTop w:val="0"/>
      <w:marBottom w:val="0"/>
      <w:divBdr>
        <w:top w:val="none" w:sz="0" w:space="0" w:color="auto"/>
        <w:left w:val="none" w:sz="0" w:space="0" w:color="auto"/>
        <w:bottom w:val="none" w:sz="0" w:space="0" w:color="auto"/>
        <w:right w:val="none" w:sz="0" w:space="0" w:color="auto"/>
      </w:divBdr>
    </w:div>
    <w:div w:id="180626744">
      <w:bodyDiv w:val="1"/>
      <w:marLeft w:val="0"/>
      <w:marRight w:val="0"/>
      <w:marTop w:val="0"/>
      <w:marBottom w:val="0"/>
      <w:divBdr>
        <w:top w:val="none" w:sz="0" w:space="0" w:color="auto"/>
        <w:left w:val="none" w:sz="0" w:space="0" w:color="auto"/>
        <w:bottom w:val="none" w:sz="0" w:space="0" w:color="auto"/>
        <w:right w:val="none" w:sz="0" w:space="0" w:color="auto"/>
      </w:divBdr>
    </w:div>
    <w:div w:id="186067851">
      <w:bodyDiv w:val="1"/>
      <w:marLeft w:val="0"/>
      <w:marRight w:val="0"/>
      <w:marTop w:val="0"/>
      <w:marBottom w:val="0"/>
      <w:divBdr>
        <w:top w:val="none" w:sz="0" w:space="0" w:color="auto"/>
        <w:left w:val="none" w:sz="0" w:space="0" w:color="auto"/>
        <w:bottom w:val="none" w:sz="0" w:space="0" w:color="auto"/>
        <w:right w:val="none" w:sz="0" w:space="0" w:color="auto"/>
      </w:divBdr>
    </w:div>
    <w:div w:id="224221195">
      <w:bodyDiv w:val="1"/>
      <w:marLeft w:val="0"/>
      <w:marRight w:val="0"/>
      <w:marTop w:val="0"/>
      <w:marBottom w:val="0"/>
      <w:divBdr>
        <w:top w:val="none" w:sz="0" w:space="0" w:color="auto"/>
        <w:left w:val="none" w:sz="0" w:space="0" w:color="auto"/>
        <w:bottom w:val="none" w:sz="0" w:space="0" w:color="auto"/>
        <w:right w:val="none" w:sz="0" w:space="0" w:color="auto"/>
      </w:divBdr>
      <w:divsChild>
        <w:div w:id="176504290">
          <w:marLeft w:val="0"/>
          <w:marRight w:val="0"/>
          <w:marTop w:val="0"/>
          <w:marBottom w:val="0"/>
          <w:divBdr>
            <w:top w:val="none" w:sz="0" w:space="0" w:color="auto"/>
            <w:left w:val="none" w:sz="0" w:space="0" w:color="auto"/>
            <w:bottom w:val="none" w:sz="0" w:space="0" w:color="auto"/>
            <w:right w:val="none" w:sz="0" w:space="0" w:color="auto"/>
          </w:divBdr>
        </w:div>
        <w:div w:id="220335131">
          <w:marLeft w:val="0"/>
          <w:marRight w:val="0"/>
          <w:marTop w:val="0"/>
          <w:marBottom w:val="0"/>
          <w:divBdr>
            <w:top w:val="none" w:sz="0" w:space="0" w:color="auto"/>
            <w:left w:val="none" w:sz="0" w:space="0" w:color="auto"/>
            <w:bottom w:val="none" w:sz="0" w:space="0" w:color="auto"/>
            <w:right w:val="none" w:sz="0" w:space="0" w:color="auto"/>
          </w:divBdr>
        </w:div>
        <w:div w:id="263616921">
          <w:marLeft w:val="0"/>
          <w:marRight w:val="0"/>
          <w:marTop w:val="0"/>
          <w:marBottom w:val="0"/>
          <w:divBdr>
            <w:top w:val="none" w:sz="0" w:space="0" w:color="auto"/>
            <w:left w:val="none" w:sz="0" w:space="0" w:color="auto"/>
            <w:bottom w:val="none" w:sz="0" w:space="0" w:color="auto"/>
            <w:right w:val="none" w:sz="0" w:space="0" w:color="auto"/>
          </w:divBdr>
        </w:div>
        <w:div w:id="435903954">
          <w:marLeft w:val="0"/>
          <w:marRight w:val="0"/>
          <w:marTop w:val="0"/>
          <w:marBottom w:val="0"/>
          <w:divBdr>
            <w:top w:val="none" w:sz="0" w:space="0" w:color="auto"/>
            <w:left w:val="none" w:sz="0" w:space="0" w:color="auto"/>
            <w:bottom w:val="none" w:sz="0" w:space="0" w:color="auto"/>
            <w:right w:val="none" w:sz="0" w:space="0" w:color="auto"/>
          </w:divBdr>
        </w:div>
        <w:div w:id="608783366">
          <w:marLeft w:val="0"/>
          <w:marRight w:val="0"/>
          <w:marTop w:val="0"/>
          <w:marBottom w:val="0"/>
          <w:divBdr>
            <w:top w:val="none" w:sz="0" w:space="0" w:color="auto"/>
            <w:left w:val="none" w:sz="0" w:space="0" w:color="auto"/>
            <w:bottom w:val="none" w:sz="0" w:space="0" w:color="auto"/>
            <w:right w:val="none" w:sz="0" w:space="0" w:color="auto"/>
          </w:divBdr>
        </w:div>
        <w:div w:id="613093012">
          <w:marLeft w:val="0"/>
          <w:marRight w:val="0"/>
          <w:marTop w:val="0"/>
          <w:marBottom w:val="0"/>
          <w:divBdr>
            <w:top w:val="none" w:sz="0" w:space="0" w:color="auto"/>
            <w:left w:val="none" w:sz="0" w:space="0" w:color="auto"/>
            <w:bottom w:val="none" w:sz="0" w:space="0" w:color="auto"/>
            <w:right w:val="none" w:sz="0" w:space="0" w:color="auto"/>
          </w:divBdr>
        </w:div>
        <w:div w:id="628826847">
          <w:marLeft w:val="0"/>
          <w:marRight w:val="0"/>
          <w:marTop w:val="0"/>
          <w:marBottom w:val="0"/>
          <w:divBdr>
            <w:top w:val="none" w:sz="0" w:space="0" w:color="auto"/>
            <w:left w:val="none" w:sz="0" w:space="0" w:color="auto"/>
            <w:bottom w:val="none" w:sz="0" w:space="0" w:color="auto"/>
            <w:right w:val="none" w:sz="0" w:space="0" w:color="auto"/>
          </w:divBdr>
        </w:div>
        <w:div w:id="642582935">
          <w:marLeft w:val="0"/>
          <w:marRight w:val="0"/>
          <w:marTop w:val="0"/>
          <w:marBottom w:val="0"/>
          <w:divBdr>
            <w:top w:val="none" w:sz="0" w:space="0" w:color="auto"/>
            <w:left w:val="none" w:sz="0" w:space="0" w:color="auto"/>
            <w:bottom w:val="none" w:sz="0" w:space="0" w:color="auto"/>
            <w:right w:val="none" w:sz="0" w:space="0" w:color="auto"/>
          </w:divBdr>
        </w:div>
        <w:div w:id="963192677">
          <w:marLeft w:val="0"/>
          <w:marRight w:val="0"/>
          <w:marTop w:val="0"/>
          <w:marBottom w:val="0"/>
          <w:divBdr>
            <w:top w:val="none" w:sz="0" w:space="0" w:color="auto"/>
            <w:left w:val="none" w:sz="0" w:space="0" w:color="auto"/>
            <w:bottom w:val="none" w:sz="0" w:space="0" w:color="auto"/>
            <w:right w:val="none" w:sz="0" w:space="0" w:color="auto"/>
          </w:divBdr>
        </w:div>
        <w:div w:id="1035275367">
          <w:marLeft w:val="0"/>
          <w:marRight w:val="0"/>
          <w:marTop w:val="0"/>
          <w:marBottom w:val="0"/>
          <w:divBdr>
            <w:top w:val="none" w:sz="0" w:space="0" w:color="auto"/>
            <w:left w:val="none" w:sz="0" w:space="0" w:color="auto"/>
            <w:bottom w:val="none" w:sz="0" w:space="0" w:color="auto"/>
            <w:right w:val="none" w:sz="0" w:space="0" w:color="auto"/>
          </w:divBdr>
        </w:div>
        <w:div w:id="1162157721">
          <w:marLeft w:val="0"/>
          <w:marRight w:val="0"/>
          <w:marTop w:val="0"/>
          <w:marBottom w:val="0"/>
          <w:divBdr>
            <w:top w:val="none" w:sz="0" w:space="0" w:color="auto"/>
            <w:left w:val="none" w:sz="0" w:space="0" w:color="auto"/>
            <w:bottom w:val="none" w:sz="0" w:space="0" w:color="auto"/>
            <w:right w:val="none" w:sz="0" w:space="0" w:color="auto"/>
          </w:divBdr>
        </w:div>
        <w:div w:id="1225486708">
          <w:marLeft w:val="0"/>
          <w:marRight w:val="0"/>
          <w:marTop w:val="0"/>
          <w:marBottom w:val="0"/>
          <w:divBdr>
            <w:top w:val="none" w:sz="0" w:space="0" w:color="auto"/>
            <w:left w:val="none" w:sz="0" w:space="0" w:color="auto"/>
            <w:bottom w:val="none" w:sz="0" w:space="0" w:color="auto"/>
            <w:right w:val="none" w:sz="0" w:space="0" w:color="auto"/>
          </w:divBdr>
        </w:div>
        <w:div w:id="1232042584">
          <w:marLeft w:val="0"/>
          <w:marRight w:val="0"/>
          <w:marTop w:val="0"/>
          <w:marBottom w:val="0"/>
          <w:divBdr>
            <w:top w:val="none" w:sz="0" w:space="0" w:color="auto"/>
            <w:left w:val="none" w:sz="0" w:space="0" w:color="auto"/>
            <w:bottom w:val="none" w:sz="0" w:space="0" w:color="auto"/>
            <w:right w:val="none" w:sz="0" w:space="0" w:color="auto"/>
          </w:divBdr>
        </w:div>
        <w:div w:id="1347630356">
          <w:marLeft w:val="0"/>
          <w:marRight w:val="0"/>
          <w:marTop w:val="0"/>
          <w:marBottom w:val="0"/>
          <w:divBdr>
            <w:top w:val="none" w:sz="0" w:space="0" w:color="auto"/>
            <w:left w:val="none" w:sz="0" w:space="0" w:color="auto"/>
            <w:bottom w:val="none" w:sz="0" w:space="0" w:color="auto"/>
            <w:right w:val="none" w:sz="0" w:space="0" w:color="auto"/>
          </w:divBdr>
        </w:div>
        <w:div w:id="1396582957">
          <w:marLeft w:val="0"/>
          <w:marRight w:val="0"/>
          <w:marTop w:val="0"/>
          <w:marBottom w:val="0"/>
          <w:divBdr>
            <w:top w:val="none" w:sz="0" w:space="0" w:color="auto"/>
            <w:left w:val="none" w:sz="0" w:space="0" w:color="auto"/>
            <w:bottom w:val="none" w:sz="0" w:space="0" w:color="auto"/>
            <w:right w:val="none" w:sz="0" w:space="0" w:color="auto"/>
          </w:divBdr>
        </w:div>
        <w:div w:id="1406563509">
          <w:marLeft w:val="0"/>
          <w:marRight w:val="0"/>
          <w:marTop w:val="0"/>
          <w:marBottom w:val="0"/>
          <w:divBdr>
            <w:top w:val="none" w:sz="0" w:space="0" w:color="auto"/>
            <w:left w:val="none" w:sz="0" w:space="0" w:color="auto"/>
            <w:bottom w:val="none" w:sz="0" w:space="0" w:color="auto"/>
            <w:right w:val="none" w:sz="0" w:space="0" w:color="auto"/>
          </w:divBdr>
        </w:div>
        <w:div w:id="1477525587">
          <w:marLeft w:val="0"/>
          <w:marRight w:val="0"/>
          <w:marTop w:val="0"/>
          <w:marBottom w:val="0"/>
          <w:divBdr>
            <w:top w:val="none" w:sz="0" w:space="0" w:color="auto"/>
            <w:left w:val="none" w:sz="0" w:space="0" w:color="auto"/>
            <w:bottom w:val="none" w:sz="0" w:space="0" w:color="auto"/>
            <w:right w:val="none" w:sz="0" w:space="0" w:color="auto"/>
          </w:divBdr>
        </w:div>
        <w:div w:id="1480997470">
          <w:marLeft w:val="0"/>
          <w:marRight w:val="0"/>
          <w:marTop w:val="0"/>
          <w:marBottom w:val="0"/>
          <w:divBdr>
            <w:top w:val="none" w:sz="0" w:space="0" w:color="auto"/>
            <w:left w:val="none" w:sz="0" w:space="0" w:color="auto"/>
            <w:bottom w:val="none" w:sz="0" w:space="0" w:color="auto"/>
            <w:right w:val="none" w:sz="0" w:space="0" w:color="auto"/>
          </w:divBdr>
        </w:div>
        <w:div w:id="1506747005">
          <w:marLeft w:val="0"/>
          <w:marRight w:val="0"/>
          <w:marTop w:val="0"/>
          <w:marBottom w:val="0"/>
          <w:divBdr>
            <w:top w:val="none" w:sz="0" w:space="0" w:color="auto"/>
            <w:left w:val="none" w:sz="0" w:space="0" w:color="auto"/>
            <w:bottom w:val="none" w:sz="0" w:space="0" w:color="auto"/>
            <w:right w:val="none" w:sz="0" w:space="0" w:color="auto"/>
          </w:divBdr>
        </w:div>
        <w:div w:id="1561865427">
          <w:marLeft w:val="0"/>
          <w:marRight w:val="0"/>
          <w:marTop w:val="0"/>
          <w:marBottom w:val="0"/>
          <w:divBdr>
            <w:top w:val="none" w:sz="0" w:space="0" w:color="auto"/>
            <w:left w:val="none" w:sz="0" w:space="0" w:color="auto"/>
            <w:bottom w:val="none" w:sz="0" w:space="0" w:color="auto"/>
            <w:right w:val="none" w:sz="0" w:space="0" w:color="auto"/>
          </w:divBdr>
        </w:div>
        <w:div w:id="1597446612">
          <w:marLeft w:val="0"/>
          <w:marRight w:val="0"/>
          <w:marTop w:val="0"/>
          <w:marBottom w:val="0"/>
          <w:divBdr>
            <w:top w:val="none" w:sz="0" w:space="0" w:color="auto"/>
            <w:left w:val="none" w:sz="0" w:space="0" w:color="auto"/>
            <w:bottom w:val="none" w:sz="0" w:space="0" w:color="auto"/>
            <w:right w:val="none" w:sz="0" w:space="0" w:color="auto"/>
          </w:divBdr>
        </w:div>
        <w:div w:id="1620604506">
          <w:marLeft w:val="0"/>
          <w:marRight w:val="0"/>
          <w:marTop w:val="0"/>
          <w:marBottom w:val="0"/>
          <w:divBdr>
            <w:top w:val="none" w:sz="0" w:space="0" w:color="auto"/>
            <w:left w:val="none" w:sz="0" w:space="0" w:color="auto"/>
            <w:bottom w:val="none" w:sz="0" w:space="0" w:color="auto"/>
            <w:right w:val="none" w:sz="0" w:space="0" w:color="auto"/>
          </w:divBdr>
        </w:div>
        <w:div w:id="1679622178">
          <w:marLeft w:val="0"/>
          <w:marRight w:val="0"/>
          <w:marTop w:val="0"/>
          <w:marBottom w:val="0"/>
          <w:divBdr>
            <w:top w:val="none" w:sz="0" w:space="0" w:color="auto"/>
            <w:left w:val="none" w:sz="0" w:space="0" w:color="auto"/>
            <w:bottom w:val="none" w:sz="0" w:space="0" w:color="auto"/>
            <w:right w:val="none" w:sz="0" w:space="0" w:color="auto"/>
          </w:divBdr>
        </w:div>
        <w:div w:id="1801339389">
          <w:marLeft w:val="0"/>
          <w:marRight w:val="0"/>
          <w:marTop w:val="0"/>
          <w:marBottom w:val="0"/>
          <w:divBdr>
            <w:top w:val="none" w:sz="0" w:space="0" w:color="auto"/>
            <w:left w:val="none" w:sz="0" w:space="0" w:color="auto"/>
            <w:bottom w:val="none" w:sz="0" w:space="0" w:color="auto"/>
            <w:right w:val="none" w:sz="0" w:space="0" w:color="auto"/>
          </w:divBdr>
        </w:div>
        <w:div w:id="1815681558">
          <w:marLeft w:val="0"/>
          <w:marRight w:val="0"/>
          <w:marTop w:val="0"/>
          <w:marBottom w:val="0"/>
          <w:divBdr>
            <w:top w:val="none" w:sz="0" w:space="0" w:color="auto"/>
            <w:left w:val="none" w:sz="0" w:space="0" w:color="auto"/>
            <w:bottom w:val="none" w:sz="0" w:space="0" w:color="auto"/>
            <w:right w:val="none" w:sz="0" w:space="0" w:color="auto"/>
          </w:divBdr>
        </w:div>
        <w:div w:id="1849785866">
          <w:marLeft w:val="0"/>
          <w:marRight w:val="0"/>
          <w:marTop w:val="0"/>
          <w:marBottom w:val="0"/>
          <w:divBdr>
            <w:top w:val="none" w:sz="0" w:space="0" w:color="auto"/>
            <w:left w:val="none" w:sz="0" w:space="0" w:color="auto"/>
            <w:bottom w:val="none" w:sz="0" w:space="0" w:color="auto"/>
            <w:right w:val="none" w:sz="0" w:space="0" w:color="auto"/>
          </w:divBdr>
        </w:div>
        <w:div w:id="1922596461">
          <w:marLeft w:val="0"/>
          <w:marRight w:val="0"/>
          <w:marTop w:val="0"/>
          <w:marBottom w:val="0"/>
          <w:divBdr>
            <w:top w:val="none" w:sz="0" w:space="0" w:color="auto"/>
            <w:left w:val="none" w:sz="0" w:space="0" w:color="auto"/>
            <w:bottom w:val="none" w:sz="0" w:space="0" w:color="auto"/>
            <w:right w:val="none" w:sz="0" w:space="0" w:color="auto"/>
          </w:divBdr>
        </w:div>
        <w:div w:id="1942912074">
          <w:marLeft w:val="0"/>
          <w:marRight w:val="0"/>
          <w:marTop w:val="0"/>
          <w:marBottom w:val="0"/>
          <w:divBdr>
            <w:top w:val="none" w:sz="0" w:space="0" w:color="auto"/>
            <w:left w:val="none" w:sz="0" w:space="0" w:color="auto"/>
            <w:bottom w:val="none" w:sz="0" w:space="0" w:color="auto"/>
            <w:right w:val="none" w:sz="0" w:space="0" w:color="auto"/>
          </w:divBdr>
        </w:div>
        <w:div w:id="2045054326">
          <w:marLeft w:val="0"/>
          <w:marRight w:val="0"/>
          <w:marTop w:val="0"/>
          <w:marBottom w:val="0"/>
          <w:divBdr>
            <w:top w:val="none" w:sz="0" w:space="0" w:color="auto"/>
            <w:left w:val="none" w:sz="0" w:space="0" w:color="auto"/>
            <w:bottom w:val="none" w:sz="0" w:space="0" w:color="auto"/>
            <w:right w:val="none" w:sz="0" w:space="0" w:color="auto"/>
          </w:divBdr>
        </w:div>
        <w:div w:id="2067609776">
          <w:marLeft w:val="0"/>
          <w:marRight w:val="0"/>
          <w:marTop w:val="0"/>
          <w:marBottom w:val="0"/>
          <w:divBdr>
            <w:top w:val="none" w:sz="0" w:space="0" w:color="auto"/>
            <w:left w:val="none" w:sz="0" w:space="0" w:color="auto"/>
            <w:bottom w:val="none" w:sz="0" w:space="0" w:color="auto"/>
            <w:right w:val="none" w:sz="0" w:space="0" w:color="auto"/>
          </w:divBdr>
        </w:div>
        <w:div w:id="2082559171">
          <w:marLeft w:val="0"/>
          <w:marRight w:val="0"/>
          <w:marTop w:val="0"/>
          <w:marBottom w:val="0"/>
          <w:divBdr>
            <w:top w:val="none" w:sz="0" w:space="0" w:color="auto"/>
            <w:left w:val="none" w:sz="0" w:space="0" w:color="auto"/>
            <w:bottom w:val="none" w:sz="0" w:space="0" w:color="auto"/>
            <w:right w:val="none" w:sz="0" w:space="0" w:color="auto"/>
          </w:divBdr>
        </w:div>
        <w:div w:id="2126347915">
          <w:marLeft w:val="0"/>
          <w:marRight w:val="0"/>
          <w:marTop w:val="0"/>
          <w:marBottom w:val="0"/>
          <w:divBdr>
            <w:top w:val="none" w:sz="0" w:space="0" w:color="auto"/>
            <w:left w:val="none" w:sz="0" w:space="0" w:color="auto"/>
            <w:bottom w:val="none" w:sz="0" w:space="0" w:color="auto"/>
            <w:right w:val="none" w:sz="0" w:space="0" w:color="auto"/>
          </w:divBdr>
        </w:div>
      </w:divsChild>
    </w:div>
    <w:div w:id="291447992">
      <w:bodyDiv w:val="1"/>
      <w:marLeft w:val="0"/>
      <w:marRight w:val="0"/>
      <w:marTop w:val="0"/>
      <w:marBottom w:val="0"/>
      <w:divBdr>
        <w:top w:val="none" w:sz="0" w:space="0" w:color="auto"/>
        <w:left w:val="none" w:sz="0" w:space="0" w:color="auto"/>
        <w:bottom w:val="none" w:sz="0" w:space="0" w:color="auto"/>
        <w:right w:val="none" w:sz="0" w:space="0" w:color="auto"/>
      </w:divBdr>
      <w:divsChild>
        <w:div w:id="1776443632">
          <w:marLeft w:val="0"/>
          <w:marRight w:val="0"/>
          <w:marTop w:val="0"/>
          <w:marBottom w:val="0"/>
          <w:divBdr>
            <w:top w:val="none" w:sz="0" w:space="0" w:color="auto"/>
            <w:left w:val="none" w:sz="0" w:space="0" w:color="auto"/>
            <w:bottom w:val="none" w:sz="0" w:space="0" w:color="auto"/>
            <w:right w:val="none" w:sz="0" w:space="0" w:color="auto"/>
          </w:divBdr>
        </w:div>
        <w:div w:id="2119712783">
          <w:marLeft w:val="0"/>
          <w:marRight w:val="0"/>
          <w:marTop w:val="0"/>
          <w:marBottom w:val="0"/>
          <w:divBdr>
            <w:top w:val="none" w:sz="0" w:space="0" w:color="auto"/>
            <w:left w:val="none" w:sz="0" w:space="0" w:color="auto"/>
            <w:bottom w:val="none" w:sz="0" w:space="0" w:color="auto"/>
            <w:right w:val="none" w:sz="0" w:space="0" w:color="auto"/>
          </w:divBdr>
        </w:div>
      </w:divsChild>
    </w:div>
    <w:div w:id="383482937">
      <w:bodyDiv w:val="1"/>
      <w:marLeft w:val="0"/>
      <w:marRight w:val="0"/>
      <w:marTop w:val="0"/>
      <w:marBottom w:val="0"/>
      <w:divBdr>
        <w:top w:val="none" w:sz="0" w:space="0" w:color="auto"/>
        <w:left w:val="none" w:sz="0" w:space="0" w:color="auto"/>
        <w:bottom w:val="none" w:sz="0" w:space="0" w:color="auto"/>
        <w:right w:val="none" w:sz="0" w:space="0" w:color="auto"/>
      </w:divBdr>
    </w:div>
    <w:div w:id="388499720">
      <w:bodyDiv w:val="1"/>
      <w:marLeft w:val="0"/>
      <w:marRight w:val="0"/>
      <w:marTop w:val="0"/>
      <w:marBottom w:val="0"/>
      <w:divBdr>
        <w:top w:val="none" w:sz="0" w:space="0" w:color="auto"/>
        <w:left w:val="none" w:sz="0" w:space="0" w:color="auto"/>
        <w:bottom w:val="none" w:sz="0" w:space="0" w:color="auto"/>
        <w:right w:val="none" w:sz="0" w:space="0" w:color="auto"/>
      </w:divBdr>
      <w:divsChild>
        <w:div w:id="90394306">
          <w:marLeft w:val="0"/>
          <w:marRight w:val="0"/>
          <w:marTop w:val="0"/>
          <w:marBottom w:val="0"/>
          <w:divBdr>
            <w:top w:val="none" w:sz="0" w:space="0" w:color="auto"/>
            <w:left w:val="none" w:sz="0" w:space="0" w:color="auto"/>
            <w:bottom w:val="none" w:sz="0" w:space="0" w:color="auto"/>
            <w:right w:val="none" w:sz="0" w:space="0" w:color="auto"/>
          </w:divBdr>
        </w:div>
        <w:div w:id="301739365">
          <w:marLeft w:val="0"/>
          <w:marRight w:val="0"/>
          <w:marTop w:val="0"/>
          <w:marBottom w:val="0"/>
          <w:divBdr>
            <w:top w:val="none" w:sz="0" w:space="0" w:color="auto"/>
            <w:left w:val="none" w:sz="0" w:space="0" w:color="auto"/>
            <w:bottom w:val="none" w:sz="0" w:space="0" w:color="auto"/>
            <w:right w:val="none" w:sz="0" w:space="0" w:color="auto"/>
          </w:divBdr>
        </w:div>
        <w:div w:id="376197949">
          <w:marLeft w:val="0"/>
          <w:marRight w:val="0"/>
          <w:marTop w:val="0"/>
          <w:marBottom w:val="0"/>
          <w:divBdr>
            <w:top w:val="none" w:sz="0" w:space="0" w:color="auto"/>
            <w:left w:val="none" w:sz="0" w:space="0" w:color="auto"/>
            <w:bottom w:val="none" w:sz="0" w:space="0" w:color="auto"/>
            <w:right w:val="none" w:sz="0" w:space="0" w:color="auto"/>
          </w:divBdr>
        </w:div>
        <w:div w:id="424309598">
          <w:marLeft w:val="0"/>
          <w:marRight w:val="0"/>
          <w:marTop w:val="0"/>
          <w:marBottom w:val="0"/>
          <w:divBdr>
            <w:top w:val="none" w:sz="0" w:space="0" w:color="auto"/>
            <w:left w:val="none" w:sz="0" w:space="0" w:color="auto"/>
            <w:bottom w:val="none" w:sz="0" w:space="0" w:color="auto"/>
            <w:right w:val="none" w:sz="0" w:space="0" w:color="auto"/>
          </w:divBdr>
        </w:div>
        <w:div w:id="1191648765">
          <w:marLeft w:val="0"/>
          <w:marRight w:val="0"/>
          <w:marTop w:val="0"/>
          <w:marBottom w:val="0"/>
          <w:divBdr>
            <w:top w:val="none" w:sz="0" w:space="0" w:color="auto"/>
            <w:left w:val="none" w:sz="0" w:space="0" w:color="auto"/>
            <w:bottom w:val="none" w:sz="0" w:space="0" w:color="auto"/>
            <w:right w:val="none" w:sz="0" w:space="0" w:color="auto"/>
          </w:divBdr>
        </w:div>
        <w:div w:id="1350452000">
          <w:marLeft w:val="0"/>
          <w:marRight w:val="0"/>
          <w:marTop w:val="0"/>
          <w:marBottom w:val="0"/>
          <w:divBdr>
            <w:top w:val="none" w:sz="0" w:space="0" w:color="auto"/>
            <w:left w:val="none" w:sz="0" w:space="0" w:color="auto"/>
            <w:bottom w:val="none" w:sz="0" w:space="0" w:color="auto"/>
            <w:right w:val="none" w:sz="0" w:space="0" w:color="auto"/>
          </w:divBdr>
        </w:div>
        <w:div w:id="1900749196">
          <w:marLeft w:val="0"/>
          <w:marRight w:val="0"/>
          <w:marTop w:val="0"/>
          <w:marBottom w:val="0"/>
          <w:divBdr>
            <w:top w:val="none" w:sz="0" w:space="0" w:color="auto"/>
            <w:left w:val="none" w:sz="0" w:space="0" w:color="auto"/>
            <w:bottom w:val="none" w:sz="0" w:space="0" w:color="auto"/>
            <w:right w:val="none" w:sz="0" w:space="0" w:color="auto"/>
          </w:divBdr>
        </w:div>
        <w:div w:id="1975136093">
          <w:marLeft w:val="0"/>
          <w:marRight w:val="0"/>
          <w:marTop w:val="0"/>
          <w:marBottom w:val="0"/>
          <w:divBdr>
            <w:top w:val="none" w:sz="0" w:space="0" w:color="auto"/>
            <w:left w:val="none" w:sz="0" w:space="0" w:color="auto"/>
            <w:bottom w:val="none" w:sz="0" w:space="0" w:color="auto"/>
            <w:right w:val="none" w:sz="0" w:space="0" w:color="auto"/>
          </w:divBdr>
        </w:div>
        <w:div w:id="2050761547">
          <w:marLeft w:val="0"/>
          <w:marRight w:val="0"/>
          <w:marTop w:val="0"/>
          <w:marBottom w:val="0"/>
          <w:divBdr>
            <w:top w:val="none" w:sz="0" w:space="0" w:color="auto"/>
            <w:left w:val="none" w:sz="0" w:space="0" w:color="auto"/>
            <w:bottom w:val="none" w:sz="0" w:space="0" w:color="auto"/>
            <w:right w:val="none" w:sz="0" w:space="0" w:color="auto"/>
          </w:divBdr>
        </w:div>
      </w:divsChild>
    </w:div>
    <w:div w:id="424542648">
      <w:bodyDiv w:val="1"/>
      <w:marLeft w:val="0"/>
      <w:marRight w:val="0"/>
      <w:marTop w:val="0"/>
      <w:marBottom w:val="0"/>
      <w:divBdr>
        <w:top w:val="none" w:sz="0" w:space="0" w:color="auto"/>
        <w:left w:val="none" w:sz="0" w:space="0" w:color="auto"/>
        <w:bottom w:val="none" w:sz="0" w:space="0" w:color="auto"/>
        <w:right w:val="none" w:sz="0" w:space="0" w:color="auto"/>
      </w:divBdr>
      <w:divsChild>
        <w:div w:id="107546539">
          <w:marLeft w:val="0"/>
          <w:marRight w:val="0"/>
          <w:marTop w:val="0"/>
          <w:marBottom w:val="0"/>
          <w:divBdr>
            <w:top w:val="none" w:sz="0" w:space="0" w:color="auto"/>
            <w:left w:val="none" w:sz="0" w:space="0" w:color="auto"/>
            <w:bottom w:val="none" w:sz="0" w:space="0" w:color="auto"/>
            <w:right w:val="none" w:sz="0" w:space="0" w:color="auto"/>
          </w:divBdr>
        </w:div>
        <w:div w:id="748232655">
          <w:marLeft w:val="0"/>
          <w:marRight w:val="0"/>
          <w:marTop w:val="0"/>
          <w:marBottom w:val="0"/>
          <w:divBdr>
            <w:top w:val="none" w:sz="0" w:space="0" w:color="auto"/>
            <w:left w:val="none" w:sz="0" w:space="0" w:color="auto"/>
            <w:bottom w:val="none" w:sz="0" w:space="0" w:color="auto"/>
            <w:right w:val="none" w:sz="0" w:space="0" w:color="auto"/>
          </w:divBdr>
        </w:div>
        <w:div w:id="893782732">
          <w:marLeft w:val="0"/>
          <w:marRight w:val="0"/>
          <w:marTop w:val="0"/>
          <w:marBottom w:val="0"/>
          <w:divBdr>
            <w:top w:val="none" w:sz="0" w:space="0" w:color="auto"/>
            <w:left w:val="none" w:sz="0" w:space="0" w:color="auto"/>
            <w:bottom w:val="none" w:sz="0" w:space="0" w:color="auto"/>
            <w:right w:val="none" w:sz="0" w:space="0" w:color="auto"/>
          </w:divBdr>
        </w:div>
        <w:div w:id="957956663">
          <w:marLeft w:val="0"/>
          <w:marRight w:val="0"/>
          <w:marTop w:val="0"/>
          <w:marBottom w:val="0"/>
          <w:divBdr>
            <w:top w:val="none" w:sz="0" w:space="0" w:color="auto"/>
            <w:left w:val="none" w:sz="0" w:space="0" w:color="auto"/>
            <w:bottom w:val="none" w:sz="0" w:space="0" w:color="auto"/>
            <w:right w:val="none" w:sz="0" w:space="0" w:color="auto"/>
          </w:divBdr>
        </w:div>
        <w:div w:id="1194150900">
          <w:marLeft w:val="0"/>
          <w:marRight w:val="0"/>
          <w:marTop w:val="0"/>
          <w:marBottom w:val="0"/>
          <w:divBdr>
            <w:top w:val="none" w:sz="0" w:space="0" w:color="auto"/>
            <w:left w:val="none" w:sz="0" w:space="0" w:color="auto"/>
            <w:bottom w:val="none" w:sz="0" w:space="0" w:color="auto"/>
            <w:right w:val="none" w:sz="0" w:space="0" w:color="auto"/>
          </w:divBdr>
        </w:div>
        <w:div w:id="1411922939">
          <w:marLeft w:val="0"/>
          <w:marRight w:val="0"/>
          <w:marTop w:val="0"/>
          <w:marBottom w:val="0"/>
          <w:divBdr>
            <w:top w:val="none" w:sz="0" w:space="0" w:color="auto"/>
            <w:left w:val="none" w:sz="0" w:space="0" w:color="auto"/>
            <w:bottom w:val="none" w:sz="0" w:space="0" w:color="auto"/>
            <w:right w:val="none" w:sz="0" w:space="0" w:color="auto"/>
          </w:divBdr>
        </w:div>
        <w:div w:id="1514999412">
          <w:marLeft w:val="0"/>
          <w:marRight w:val="0"/>
          <w:marTop w:val="0"/>
          <w:marBottom w:val="0"/>
          <w:divBdr>
            <w:top w:val="none" w:sz="0" w:space="0" w:color="auto"/>
            <w:left w:val="none" w:sz="0" w:space="0" w:color="auto"/>
            <w:bottom w:val="none" w:sz="0" w:space="0" w:color="auto"/>
            <w:right w:val="none" w:sz="0" w:space="0" w:color="auto"/>
          </w:divBdr>
        </w:div>
        <w:div w:id="1881745181">
          <w:marLeft w:val="0"/>
          <w:marRight w:val="0"/>
          <w:marTop w:val="0"/>
          <w:marBottom w:val="0"/>
          <w:divBdr>
            <w:top w:val="none" w:sz="0" w:space="0" w:color="auto"/>
            <w:left w:val="none" w:sz="0" w:space="0" w:color="auto"/>
            <w:bottom w:val="none" w:sz="0" w:space="0" w:color="auto"/>
            <w:right w:val="none" w:sz="0" w:space="0" w:color="auto"/>
          </w:divBdr>
        </w:div>
      </w:divsChild>
    </w:div>
    <w:div w:id="563831796">
      <w:bodyDiv w:val="1"/>
      <w:marLeft w:val="0"/>
      <w:marRight w:val="0"/>
      <w:marTop w:val="0"/>
      <w:marBottom w:val="0"/>
      <w:divBdr>
        <w:top w:val="none" w:sz="0" w:space="0" w:color="auto"/>
        <w:left w:val="none" w:sz="0" w:space="0" w:color="auto"/>
        <w:bottom w:val="none" w:sz="0" w:space="0" w:color="auto"/>
        <w:right w:val="none" w:sz="0" w:space="0" w:color="auto"/>
      </w:divBdr>
    </w:div>
    <w:div w:id="696465993">
      <w:bodyDiv w:val="1"/>
      <w:marLeft w:val="0"/>
      <w:marRight w:val="0"/>
      <w:marTop w:val="0"/>
      <w:marBottom w:val="0"/>
      <w:divBdr>
        <w:top w:val="none" w:sz="0" w:space="0" w:color="auto"/>
        <w:left w:val="none" w:sz="0" w:space="0" w:color="auto"/>
        <w:bottom w:val="none" w:sz="0" w:space="0" w:color="auto"/>
        <w:right w:val="none" w:sz="0" w:space="0" w:color="auto"/>
      </w:divBdr>
      <w:divsChild>
        <w:div w:id="3479906">
          <w:marLeft w:val="0"/>
          <w:marRight w:val="0"/>
          <w:marTop w:val="0"/>
          <w:marBottom w:val="0"/>
          <w:divBdr>
            <w:top w:val="none" w:sz="0" w:space="0" w:color="auto"/>
            <w:left w:val="none" w:sz="0" w:space="0" w:color="auto"/>
            <w:bottom w:val="none" w:sz="0" w:space="0" w:color="auto"/>
            <w:right w:val="none" w:sz="0" w:space="0" w:color="auto"/>
          </w:divBdr>
        </w:div>
        <w:div w:id="141968689">
          <w:marLeft w:val="0"/>
          <w:marRight w:val="0"/>
          <w:marTop w:val="0"/>
          <w:marBottom w:val="0"/>
          <w:divBdr>
            <w:top w:val="none" w:sz="0" w:space="0" w:color="auto"/>
            <w:left w:val="none" w:sz="0" w:space="0" w:color="auto"/>
            <w:bottom w:val="none" w:sz="0" w:space="0" w:color="auto"/>
            <w:right w:val="none" w:sz="0" w:space="0" w:color="auto"/>
          </w:divBdr>
        </w:div>
        <w:div w:id="249855543">
          <w:marLeft w:val="0"/>
          <w:marRight w:val="0"/>
          <w:marTop w:val="0"/>
          <w:marBottom w:val="0"/>
          <w:divBdr>
            <w:top w:val="none" w:sz="0" w:space="0" w:color="auto"/>
            <w:left w:val="none" w:sz="0" w:space="0" w:color="auto"/>
            <w:bottom w:val="none" w:sz="0" w:space="0" w:color="auto"/>
            <w:right w:val="none" w:sz="0" w:space="0" w:color="auto"/>
          </w:divBdr>
        </w:div>
        <w:div w:id="594291617">
          <w:marLeft w:val="0"/>
          <w:marRight w:val="0"/>
          <w:marTop w:val="0"/>
          <w:marBottom w:val="0"/>
          <w:divBdr>
            <w:top w:val="none" w:sz="0" w:space="0" w:color="auto"/>
            <w:left w:val="none" w:sz="0" w:space="0" w:color="auto"/>
            <w:bottom w:val="none" w:sz="0" w:space="0" w:color="auto"/>
            <w:right w:val="none" w:sz="0" w:space="0" w:color="auto"/>
          </w:divBdr>
        </w:div>
        <w:div w:id="707610317">
          <w:marLeft w:val="0"/>
          <w:marRight w:val="0"/>
          <w:marTop w:val="0"/>
          <w:marBottom w:val="0"/>
          <w:divBdr>
            <w:top w:val="none" w:sz="0" w:space="0" w:color="auto"/>
            <w:left w:val="none" w:sz="0" w:space="0" w:color="auto"/>
            <w:bottom w:val="none" w:sz="0" w:space="0" w:color="auto"/>
            <w:right w:val="none" w:sz="0" w:space="0" w:color="auto"/>
          </w:divBdr>
        </w:div>
        <w:div w:id="929656827">
          <w:marLeft w:val="0"/>
          <w:marRight w:val="0"/>
          <w:marTop w:val="0"/>
          <w:marBottom w:val="0"/>
          <w:divBdr>
            <w:top w:val="none" w:sz="0" w:space="0" w:color="auto"/>
            <w:left w:val="none" w:sz="0" w:space="0" w:color="auto"/>
            <w:bottom w:val="none" w:sz="0" w:space="0" w:color="auto"/>
            <w:right w:val="none" w:sz="0" w:space="0" w:color="auto"/>
          </w:divBdr>
        </w:div>
        <w:div w:id="971592819">
          <w:marLeft w:val="0"/>
          <w:marRight w:val="0"/>
          <w:marTop w:val="0"/>
          <w:marBottom w:val="0"/>
          <w:divBdr>
            <w:top w:val="none" w:sz="0" w:space="0" w:color="auto"/>
            <w:left w:val="none" w:sz="0" w:space="0" w:color="auto"/>
            <w:bottom w:val="none" w:sz="0" w:space="0" w:color="auto"/>
            <w:right w:val="none" w:sz="0" w:space="0" w:color="auto"/>
          </w:divBdr>
        </w:div>
        <w:div w:id="983512523">
          <w:marLeft w:val="0"/>
          <w:marRight w:val="0"/>
          <w:marTop w:val="0"/>
          <w:marBottom w:val="0"/>
          <w:divBdr>
            <w:top w:val="none" w:sz="0" w:space="0" w:color="auto"/>
            <w:left w:val="none" w:sz="0" w:space="0" w:color="auto"/>
            <w:bottom w:val="none" w:sz="0" w:space="0" w:color="auto"/>
            <w:right w:val="none" w:sz="0" w:space="0" w:color="auto"/>
          </w:divBdr>
        </w:div>
        <w:div w:id="1051267560">
          <w:marLeft w:val="0"/>
          <w:marRight w:val="0"/>
          <w:marTop w:val="0"/>
          <w:marBottom w:val="0"/>
          <w:divBdr>
            <w:top w:val="none" w:sz="0" w:space="0" w:color="auto"/>
            <w:left w:val="none" w:sz="0" w:space="0" w:color="auto"/>
            <w:bottom w:val="none" w:sz="0" w:space="0" w:color="auto"/>
            <w:right w:val="none" w:sz="0" w:space="0" w:color="auto"/>
          </w:divBdr>
        </w:div>
        <w:div w:id="1199657550">
          <w:marLeft w:val="0"/>
          <w:marRight w:val="0"/>
          <w:marTop w:val="0"/>
          <w:marBottom w:val="0"/>
          <w:divBdr>
            <w:top w:val="none" w:sz="0" w:space="0" w:color="auto"/>
            <w:left w:val="none" w:sz="0" w:space="0" w:color="auto"/>
            <w:bottom w:val="none" w:sz="0" w:space="0" w:color="auto"/>
            <w:right w:val="none" w:sz="0" w:space="0" w:color="auto"/>
          </w:divBdr>
        </w:div>
        <w:div w:id="1461266912">
          <w:marLeft w:val="0"/>
          <w:marRight w:val="0"/>
          <w:marTop w:val="0"/>
          <w:marBottom w:val="0"/>
          <w:divBdr>
            <w:top w:val="none" w:sz="0" w:space="0" w:color="auto"/>
            <w:left w:val="none" w:sz="0" w:space="0" w:color="auto"/>
            <w:bottom w:val="none" w:sz="0" w:space="0" w:color="auto"/>
            <w:right w:val="none" w:sz="0" w:space="0" w:color="auto"/>
          </w:divBdr>
        </w:div>
        <w:div w:id="1578438283">
          <w:marLeft w:val="0"/>
          <w:marRight w:val="0"/>
          <w:marTop w:val="0"/>
          <w:marBottom w:val="0"/>
          <w:divBdr>
            <w:top w:val="none" w:sz="0" w:space="0" w:color="auto"/>
            <w:left w:val="none" w:sz="0" w:space="0" w:color="auto"/>
            <w:bottom w:val="none" w:sz="0" w:space="0" w:color="auto"/>
            <w:right w:val="none" w:sz="0" w:space="0" w:color="auto"/>
          </w:divBdr>
        </w:div>
        <w:div w:id="1687170787">
          <w:marLeft w:val="0"/>
          <w:marRight w:val="0"/>
          <w:marTop w:val="0"/>
          <w:marBottom w:val="0"/>
          <w:divBdr>
            <w:top w:val="none" w:sz="0" w:space="0" w:color="auto"/>
            <w:left w:val="none" w:sz="0" w:space="0" w:color="auto"/>
            <w:bottom w:val="none" w:sz="0" w:space="0" w:color="auto"/>
            <w:right w:val="none" w:sz="0" w:space="0" w:color="auto"/>
          </w:divBdr>
        </w:div>
        <w:div w:id="1712999572">
          <w:marLeft w:val="0"/>
          <w:marRight w:val="0"/>
          <w:marTop w:val="0"/>
          <w:marBottom w:val="0"/>
          <w:divBdr>
            <w:top w:val="none" w:sz="0" w:space="0" w:color="auto"/>
            <w:left w:val="none" w:sz="0" w:space="0" w:color="auto"/>
            <w:bottom w:val="none" w:sz="0" w:space="0" w:color="auto"/>
            <w:right w:val="none" w:sz="0" w:space="0" w:color="auto"/>
          </w:divBdr>
        </w:div>
        <w:div w:id="1834375649">
          <w:marLeft w:val="0"/>
          <w:marRight w:val="0"/>
          <w:marTop w:val="0"/>
          <w:marBottom w:val="0"/>
          <w:divBdr>
            <w:top w:val="none" w:sz="0" w:space="0" w:color="auto"/>
            <w:left w:val="none" w:sz="0" w:space="0" w:color="auto"/>
            <w:bottom w:val="none" w:sz="0" w:space="0" w:color="auto"/>
            <w:right w:val="none" w:sz="0" w:space="0" w:color="auto"/>
          </w:divBdr>
        </w:div>
        <w:div w:id="2087145452">
          <w:marLeft w:val="0"/>
          <w:marRight w:val="0"/>
          <w:marTop w:val="0"/>
          <w:marBottom w:val="0"/>
          <w:divBdr>
            <w:top w:val="none" w:sz="0" w:space="0" w:color="auto"/>
            <w:left w:val="none" w:sz="0" w:space="0" w:color="auto"/>
            <w:bottom w:val="none" w:sz="0" w:space="0" w:color="auto"/>
            <w:right w:val="none" w:sz="0" w:space="0" w:color="auto"/>
          </w:divBdr>
        </w:div>
        <w:div w:id="2138597578">
          <w:marLeft w:val="0"/>
          <w:marRight w:val="0"/>
          <w:marTop w:val="0"/>
          <w:marBottom w:val="0"/>
          <w:divBdr>
            <w:top w:val="none" w:sz="0" w:space="0" w:color="auto"/>
            <w:left w:val="none" w:sz="0" w:space="0" w:color="auto"/>
            <w:bottom w:val="none" w:sz="0" w:space="0" w:color="auto"/>
            <w:right w:val="none" w:sz="0" w:space="0" w:color="auto"/>
          </w:divBdr>
        </w:div>
      </w:divsChild>
    </w:div>
    <w:div w:id="712583401">
      <w:bodyDiv w:val="1"/>
      <w:marLeft w:val="0"/>
      <w:marRight w:val="0"/>
      <w:marTop w:val="0"/>
      <w:marBottom w:val="0"/>
      <w:divBdr>
        <w:top w:val="none" w:sz="0" w:space="0" w:color="auto"/>
        <w:left w:val="none" w:sz="0" w:space="0" w:color="auto"/>
        <w:bottom w:val="none" w:sz="0" w:space="0" w:color="auto"/>
        <w:right w:val="none" w:sz="0" w:space="0" w:color="auto"/>
      </w:divBdr>
    </w:div>
    <w:div w:id="713429785">
      <w:bodyDiv w:val="1"/>
      <w:marLeft w:val="0"/>
      <w:marRight w:val="0"/>
      <w:marTop w:val="0"/>
      <w:marBottom w:val="0"/>
      <w:divBdr>
        <w:top w:val="none" w:sz="0" w:space="0" w:color="auto"/>
        <w:left w:val="none" w:sz="0" w:space="0" w:color="auto"/>
        <w:bottom w:val="none" w:sz="0" w:space="0" w:color="auto"/>
        <w:right w:val="none" w:sz="0" w:space="0" w:color="auto"/>
      </w:divBdr>
      <w:divsChild>
        <w:div w:id="17632625">
          <w:marLeft w:val="0"/>
          <w:marRight w:val="0"/>
          <w:marTop w:val="0"/>
          <w:marBottom w:val="0"/>
          <w:divBdr>
            <w:top w:val="none" w:sz="0" w:space="0" w:color="auto"/>
            <w:left w:val="none" w:sz="0" w:space="0" w:color="auto"/>
            <w:bottom w:val="none" w:sz="0" w:space="0" w:color="auto"/>
            <w:right w:val="none" w:sz="0" w:space="0" w:color="auto"/>
          </w:divBdr>
        </w:div>
        <w:div w:id="120617865">
          <w:marLeft w:val="0"/>
          <w:marRight w:val="0"/>
          <w:marTop w:val="0"/>
          <w:marBottom w:val="0"/>
          <w:divBdr>
            <w:top w:val="none" w:sz="0" w:space="0" w:color="auto"/>
            <w:left w:val="none" w:sz="0" w:space="0" w:color="auto"/>
            <w:bottom w:val="none" w:sz="0" w:space="0" w:color="auto"/>
            <w:right w:val="none" w:sz="0" w:space="0" w:color="auto"/>
          </w:divBdr>
        </w:div>
        <w:div w:id="306594955">
          <w:marLeft w:val="0"/>
          <w:marRight w:val="0"/>
          <w:marTop w:val="0"/>
          <w:marBottom w:val="0"/>
          <w:divBdr>
            <w:top w:val="none" w:sz="0" w:space="0" w:color="auto"/>
            <w:left w:val="none" w:sz="0" w:space="0" w:color="auto"/>
            <w:bottom w:val="none" w:sz="0" w:space="0" w:color="auto"/>
            <w:right w:val="none" w:sz="0" w:space="0" w:color="auto"/>
          </w:divBdr>
        </w:div>
        <w:div w:id="339164592">
          <w:marLeft w:val="0"/>
          <w:marRight w:val="0"/>
          <w:marTop w:val="0"/>
          <w:marBottom w:val="0"/>
          <w:divBdr>
            <w:top w:val="none" w:sz="0" w:space="0" w:color="auto"/>
            <w:left w:val="none" w:sz="0" w:space="0" w:color="auto"/>
            <w:bottom w:val="none" w:sz="0" w:space="0" w:color="auto"/>
            <w:right w:val="none" w:sz="0" w:space="0" w:color="auto"/>
          </w:divBdr>
        </w:div>
        <w:div w:id="465860197">
          <w:marLeft w:val="0"/>
          <w:marRight w:val="0"/>
          <w:marTop w:val="0"/>
          <w:marBottom w:val="0"/>
          <w:divBdr>
            <w:top w:val="none" w:sz="0" w:space="0" w:color="auto"/>
            <w:left w:val="none" w:sz="0" w:space="0" w:color="auto"/>
            <w:bottom w:val="none" w:sz="0" w:space="0" w:color="auto"/>
            <w:right w:val="none" w:sz="0" w:space="0" w:color="auto"/>
          </w:divBdr>
        </w:div>
        <w:div w:id="600334299">
          <w:marLeft w:val="0"/>
          <w:marRight w:val="0"/>
          <w:marTop w:val="0"/>
          <w:marBottom w:val="0"/>
          <w:divBdr>
            <w:top w:val="none" w:sz="0" w:space="0" w:color="auto"/>
            <w:left w:val="none" w:sz="0" w:space="0" w:color="auto"/>
            <w:bottom w:val="none" w:sz="0" w:space="0" w:color="auto"/>
            <w:right w:val="none" w:sz="0" w:space="0" w:color="auto"/>
          </w:divBdr>
        </w:div>
        <w:div w:id="710155831">
          <w:marLeft w:val="0"/>
          <w:marRight w:val="0"/>
          <w:marTop w:val="0"/>
          <w:marBottom w:val="0"/>
          <w:divBdr>
            <w:top w:val="none" w:sz="0" w:space="0" w:color="auto"/>
            <w:left w:val="none" w:sz="0" w:space="0" w:color="auto"/>
            <w:bottom w:val="none" w:sz="0" w:space="0" w:color="auto"/>
            <w:right w:val="none" w:sz="0" w:space="0" w:color="auto"/>
          </w:divBdr>
        </w:div>
        <w:div w:id="991912720">
          <w:marLeft w:val="0"/>
          <w:marRight w:val="0"/>
          <w:marTop w:val="0"/>
          <w:marBottom w:val="0"/>
          <w:divBdr>
            <w:top w:val="none" w:sz="0" w:space="0" w:color="auto"/>
            <w:left w:val="none" w:sz="0" w:space="0" w:color="auto"/>
            <w:bottom w:val="none" w:sz="0" w:space="0" w:color="auto"/>
            <w:right w:val="none" w:sz="0" w:space="0" w:color="auto"/>
          </w:divBdr>
        </w:div>
        <w:div w:id="1039359669">
          <w:marLeft w:val="0"/>
          <w:marRight w:val="0"/>
          <w:marTop w:val="0"/>
          <w:marBottom w:val="0"/>
          <w:divBdr>
            <w:top w:val="none" w:sz="0" w:space="0" w:color="auto"/>
            <w:left w:val="none" w:sz="0" w:space="0" w:color="auto"/>
            <w:bottom w:val="none" w:sz="0" w:space="0" w:color="auto"/>
            <w:right w:val="none" w:sz="0" w:space="0" w:color="auto"/>
          </w:divBdr>
        </w:div>
        <w:div w:id="1121145202">
          <w:marLeft w:val="0"/>
          <w:marRight w:val="0"/>
          <w:marTop w:val="0"/>
          <w:marBottom w:val="0"/>
          <w:divBdr>
            <w:top w:val="none" w:sz="0" w:space="0" w:color="auto"/>
            <w:left w:val="none" w:sz="0" w:space="0" w:color="auto"/>
            <w:bottom w:val="none" w:sz="0" w:space="0" w:color="auto"/>
            <w:right w:val="none" w:sz="0" w:space="0" w:color="auto"/>
          </w:divBdr>
        </w:div>
        <w:div w:id="1444417038">
          <w:marLeft w:val="0"/>
          <w:marRight w:val="0"/>
          <w:marTop w:val="0"/>
          <w:marBottom w:val="0"/>
          <w:divBdr>
            <w:top w:val="none" w:sz="0" w:space="0" w:color="auto"/>
            <w:left w:val="none" w:sz="0" w:space="0" w:color="auto"/>
            <w:bottom w:val="none" w:sz="0" w:space="0" w:color="auto"/>
            <w:right w:val="none" w:sz="0" w:space="0" w:color="auto"/>
          </w:divBdr>
        </w:div>
        <w:div w:id="1507595391">
          <w:marLeft w:val="0"/>
          <w:marRight w:val="0"/>
          <w:marTop w:val="0"/>
          <w:marBottom w:val="0"/>
          <w:divBdr>
            <w:top w:val="none" w:sz="0" w:space="0" w:color="auto"/>
            <w:left w:val="none" w:sz="0" w:space="0" w:color="auto"/>
            <w:bottom w:val="none" w:sz="0" w:space="0" w:color="auto"/>
            <w:right w:val="none" w:sz="0" w:space="0" w:color="auto"/>
          </w:divBdr>
        </w:div>
        <w:div w:id="1881548065">
          <w:marLeft w:val="0"/>
          <w:marRight w:val="0"/>
          <w:marTop w:val="0"/>
          <w:marBottom w:val="0"/>
          <w:divBdr>
            <w:top w:val="none" w:sz="0" w:space="0" w:color="auto"/>
            <w:left w:val="none" w:sz="0" w:space="0" w:color="auto"/>
            <w:bottom w:val="none" w:sz="0" w:space="0" w:color="auto"/>
            <w:right w:val="none" w:sz="0" w:space="0" w:color="auto"/>
          </w:divBdr>
        </w:div>
        <w:div w:id="1990475847">
          <w:marLeft w:val="0"/>
          <w:marRight w:val="0"/>
          <w:marTop w:val="0"/>
          <w:marBottom w:val="0"/>
          <w:divBdr>
            <w:top w:val="none" w:sz="0" w:space="0" w:color="auto"/>
            <w:left w:val="none" w:sz="0" w:space="0" w:color="auto"/>
            <w:bottom w:val="none" w:sz="0" w:space="0" w:color="auto"/>
            <w:right w:val="none" w:sz="0" w:space="0" w:color="auto"/>
          </w:divBdr>
        </w:div>
      </w:divsChild>
    </w:div>
    <w:div w:id="732123991">
      <w:bodyDiv w:val="1"/>
      <w:marLeft w:val="0"/>
      <w:marRight w:val="0"/>
      <w:marTop w:val="0"/>
      <w:marBottom w:val="0"/>
      <w:divBdr>
        <w:top w:val="none" w:sz="0" w:space="0" w:color="auto"/>
        <w:left w:val="none" w:sz="0" w:space="0" w:color="auto"/>
        <w:bottom w:val="none" w:sz="0" w:space="0" w:color="auto"/>
        <w:right w:val="none" w:sz="0" w:space="0" w:color="auto"/>
      </w:divBdr>
      <w:divsChild>
        <w:div w:id="706221199">
          <w:marLeft w:val="0"/>
          <w:marRight w:val="0"/>
          <w:marTop w:val="0"/>
          <w:marBottom w:val="0"/>
          <w:divBdr>
            <w:top w:val="none" w:sz="0" w:space="0" w:color="auto"/>
            <w:left w:val="none" w:sz="0" w:space="0" w:color="auto"/>
            <w:bottom w:val="none" w:sz="0" w:space="0" w:color="auto"/>
            <w:right w:val="none" w:sz="0" w:space="0" w:color="auto"/>
          </w:divBdr>
        </w:div>
        <w:div w:id="1010763317">
          <w:marLeft w:val="0"/>
          <w:marRight w:val="0"/>
          <w:marTop w:val="0"/>
          <w:marBottom w:val="0"/>
          <w:divBdr>
            <w:top w:val="none" w:sz="0" w:space="0" w:color="auto"/>
            <w:left w:val="none" w:sz="0" w:space="0" w:color="auto"/>
            <w:bottom w:val="none" w:sz="0" w:space="0" w:color="auto"/>
            <w:right w:val="none" w:sz="0" w:space="0" w:color="auto"/>
          </w:divBdr>
        </w:div>
        <w:div w:id="1158501587">
          <w:marLeft w:val="0"/>
          <w:marRight w:val="0"/>
          <w:marTop w:val="0"/>
          <w:marBottom w:val="0"/>
          <w:divBdr>
            <w:top w:val="none" w:sz="0" w:space="0" w:color="auto"/>
            <w:left w:val="none" w:sz="0" w:space="0" w:color="auto"/>
            <w:bottom w:val="none" w:sz="0" w:space="0" w:color="auto"/>
            <w:right w:val="none" w:sz="0" w:space="0" w:color="auto"/>
          </w:divBdr>
        </w:div>
        <w:div w:id="1190144663">
          <w:marLeft w:val="0"/>
          <w:marRight w:val="0"/>
          <w:marTop w:val="0"/>
          <w:marBottom w:val="0"/>
          <w:divBdr>
            <w:top w:val="none" w:sz="0" w:space="0" w:color="auto"/>
            <w:left w:val="none" w:sz="0" w:space="0" w:color="auto"/>
            <w:bottom w:val="none" w:sz="0" w:space="0" w:color="auto"/>
            <w:right w:val="none" w:sz="0" w:space="0" w:color="auto"/>
          </w:divBdr>
        </w:div>
        <w:div w:id="1361467100">
          <w:marLeft w:val="0"/>
          <w:marRight w:val="0"/>
          <w:marTop w:val="0"/>
          <w:marBottom w:val="0"/>
          <w:divBdr>
            <w:top w:val="none" w:sz="0" w:space="0" w:color="auto"/>
            <w:left w:val="none" w:sz="0" w:space="0" w:color="auto"/>
            <w:bottom w:val="none" w:sz="0" w:space="0" w:color="auto"/>
            <w:right w:val="none" w:sz="0" w:space="0" w:color="auto"/>
          </w:divBdr>
        </w:div>
        <w:div w:id="1391228904">
          <w:marLeft w:val="0"/>
          <w:marRight w:val="0"/>
          <w:marTop w:val="0"/>
          <w:marBottom w:val="0"/>
          <w:divBdr>
            <w:top w:val="none" w:sz="0" w:space="0" w:color="auto"/>
            <w:left w:val="none" w:sz="0" w:space="0" w:color="auto"/>
            <w:bottom w:val="none" w:sz="0" w:space="0" w:color="auto"/>
            <w:right w:val="none" w:sz="0" w:space="0" w:color="auto"/>
          </w:divBdr>
        </w:div>
        <w:div w:id="2042128466">
          <w:marLeft w:val="0"/>
          <w:marRight w:val="0"/>
          <w:marTop w:val="0"/>
          <w:marBottom w:val="0"/>
          <w:divBdr>
            <w:top w:val="none" w:sz="0" w:space="0" w:color="auto"/>
            <w:left w:val="none" w:sz="0" w:space="0" w:color="auto"/>
            <w:bottom w:val="none" w:sz="0" w:space="0" w:color="auto"/>
            <w:right w:val="none" w:sz="0" w:space="0" w:color="auto"/>
          </w:divBdr>
        </w:div>
      </w:divsChild>
    </w:div>
    <w:div w:id="744111265">
      <w:bodyDiv w:val="1"/>
      <w:marLeft w:val="0"/>
      <w:marRight w:val="0"/>
      <w:marTop w:val="0"/>
      <w:marBottom w:val="0"/>
      <w:divBdr>
        <w:top w:val="none" w:sz="0" w:space="0" w:color="auto"/>
        <w:left w:val="none" w:sz="0" w:space="0" w:color="auto"/>
        <w:bottom w:val="none" w:sz="0" w:space="0" w:color="auto"/>
        <w:right w:val="none" w:sz="0" w:space="0" w:color="auto"/>
      </w:divBdr>
      <w:divsChild>
        <w:div w:id="13967458">
          <w:marLeft w:val="0"/>
          <w:marRight w:val="0"/>
          <w:marTop w:val="0"/>
          <w:marBottom w:val="0"/>
          <w:divBdr>
            <w:top w:val="none" w:sz="0" w:space="0" w:color="auto"/>
            <w:left w:val="none" w:sz="0" w:space="0" w:color="auto"/>
            <w:bottom w:val="none" w:sz="0" w:space="0" w:color="auto"/>
            <w:right w:val="none" w:sz="0" w:space="0" w:color="auto"/>
          </w:divBdr>
        </w:div>
        <w:div w:id="28189701">
          <w:marLeft w:val="0"/>
          <w:marRight w:val="0"/>
          <w:marTop w:val="0"/>
          <w:marBottom w:val="0"/>
          <w:divBdr>
            <w:top w:val="none" w:sz="0" w:space="0" w:color="auto"/>
            <w:left w:val="none" w:sz="0" w:space="0" w:color="auto"/>
            <w:bottom w:val="none" w:sz="0" w:space="0" w:color="auto"/>
            <w:right w:val="none" w:sz="0" w:space="0" w:color="auto"/>
          </w:divBdr>
        </w:div>
        <w:div w:id="679039683">
          <w:marLeft w:val="0"/>
          <w:marRight w:val="0"/>
          <w:marTop w:val="0"/>
          <w:marBottom w:val="0"/>
          <w:divBdr>
            <w:top w:val="none" w:sz="0" w:space="0" w:color="auto"/>
            <w:left w:val="none" w:sz="0" w:space="0" w:color="auto"/>
            <w:bottom w:val="none" w:sz="0" w:space="0" w:color="auto"/>
            <w:right w:val="none" w:sz="0" w:space="0" w:color="auto"/>
          </w:divBdr>
        </w:div>
        <w:div w:id="711735338">
          <w:marLeft w:val="0"/>
          <w:marRight w:val="0"/>
          <w:marTop w:val="0"/>
          <w:marBottom w:val="0"/>
          <w:divBdr>
            <w:top w:val="none" w:sz="0" w:space="0" w:color="auto"/>
            <w:left w:val="none" w:sz="0" w:space="0" w:color="auto"/>
            <w:bottom w:val="none" w:sz="0" w:space="0" w:color="auto"/>
            <w:right w:val="none" w:sz="0" w:space="0" w:color="auto"/>
          </w:divBdr>
        </w:div>
        <w:div w:id="746338711">
          <w:marLeft w:val="0"/>
          <w:marRight w:val="0"/>
          <w:marTop w:val="0"/>
          <w:marBottom w:val="0"/>
          <w:divBdr>
            <w:top w:val="none" w:sz="0" w:space="0" w:color="auto"/>
            <w:left w:val="none" w:sz="0" w:space="0" w:color="auto"/>
            <w:bottom w:val="none" w:sz="0" w:space="0" w:color="auto"/>
            <w:right w:val="none" w:sz="0" w:space="0" w:color="auto"/>
          </w:divBdr>
        </w:div>
        <w:div w:id="756634038">
          <w:marLeft w:val="0"/>
          <w:marRight w:val="0"/>
          <w:marTop w:val="0"/>
          <w:marBottom w:val="0"/>
          <w:divBdr>
            <w:top w:val="none" w:sz="0" w:space="0" w:color="auto"/>
            <w:left w:val="none" w:sz="0" w:space="0" w:color="auto"/>
            <w:bottom w:val="none" w:sz="0" w:space="0" w:color="auto"/>
            <w:right w:val="none" w:sz="0" w:space="0" w:color="auto"/>
          </w:divBdr>
        </w:div>
        <w:div w:id="776486339">
          <w:marLeft w:val="0"/>
          <w:marRight w:val="0"/>
          <w:marTop w:val="0"/>
          <w:marBottom w:val="0"/>
          <w:divBdr>
            <w:top w:val="none" w:sz="0" w:space="0" w:color="auto"/>
            <w:left w:val="none" w:sz="0" w:space="0" w:color="auto"/>
            <w:bottom w:val="none" w:sz="0" w:space="0" w:color="auto"/>
            <w:right w:val="none" w:sz="0" w:space="0" w:color="auto"/>
          </w:divBdr>
        </w:div>
        <w:div w:id="782310450">
          <w:marLeft w:val="0"/>
          <w:marRight w:val="0"/>
          <w:marTop w:val="0"/>
          <w:marBottom w:val="0"/>
          <w:divBdr>
            <w:top w:val="none" w:sz="0" w:space="0" w:color="auto"/>
            <w:left w:val="none" w:sz="0" w:space="0" w:color="auto"/>
            <w:bottom w:val="none" w:sz="0" w:space="0" w:color="auto"/>
            <w:right w:val="none" w:sz="0" w:space="0" w:color="auto"/>
          </w:divBdr>
        </w:div>
        <w:div w:id="954092037">
          <w:marLeft w:val="0"/>
          <w:marRight w:val="0"/>
          <w:marTop w:val="0"/>
          <w:marBottom w:val="0"/>
          <w:divBdr>
            <w:top w:val="none" w:sz="0" w:space="0" w:color="auto"/>
            <w:left w:val="none" w:sz="0" w:space="0" w:color="auto"/>
            <w:bottom w:val="none" w:sz="0" w:space="0" w:color="auto"/>
            <w:right w:val="none" w:sz="0" w:space="0" w:color="auto"/>
          </w:divBdr>
        </w:div>
        <w:div w:id="1183130349">
          <w:marLeft w:val="0"/>
          <w:marRight w:val="0"/>
          <w:marTop w:val="0"/>
          <w:marBottom w:val="0"/>
          <w:divBdr>
            <w:top w:val="none" w:sz="0" w:space="0" w:color="auto"/>
            <w:left w:val="none" w:sz="0" w:space="0" w:color="auto"/>
            <w:bottom w:val="none" w:sz="0" w:space="0" w:color="auto"/>
            <w:right w:val="none" w:sz="0" w:space="0" w:color="auto"/>
          </w:divBdr>
        </w:div>
        <w:div w:id="1285884029">
          <w:marLeft w:val="0"/>
          <w:marRight w:val="0"/>
          <w:marTop w:val="0"/>
          <w:marBottom w:val="0"/>
          <w:divBdr>
            <w:top w:val="none" w:sz="0" w:space="0" w:color="auto"/>
            <w:left w:val="none" w:sz="0" w:space="0" w:color="auto"/>
            <w:bottom w:val="none" w:sz="0" w:space="0" w:color="auto"/>
            <w:right w:val="none" w:sz="0" w:space="0" w:color="auto"/>
          </w:divBdr>
        </w:div>
        <w:div w:id="1495486037">
          <w:marLeft w:val="0"/>
          <w:marRight w:val="0"/>
          <w:marTop w:val="0"/>
          <w:marBottom w:val="0"/>
          <w:divBdr>
            <w:top w:val="none" w:sz="0" w:space="0" w:color="auto"/>
            <w:left w:val="none" w:sz="0" w:space="0" w:color="auto"/>
            <w:bottom w:val="none" w:sz="0" w:space="0" w:color="auto"/>
            <w:right w:val="none" w:sz="0" w:space="0" w:color="auto"/>
          </w:divBdr>
        </w:div>
        <w:div w:id="1496336450">
          <w:marLeft w:val="0"/>
          <w:marRight w:val="0"/>
          <w:marTop w:val="0"/>
          <w:marBottom w:val="0"/>
          <w:divBdr>
            <w:top w:val="none" w:sz="0" w:space="0" w:color="auto"/>
            <w:left w:val="none" w:sz="0" w:space="0" w:color="auto"/>
            <w:bottom w:val="none" w:sz="0" w:space="0" w:color="auto"/>
            <w:right w:val="none" w:sz="0" w:space="0" w:color="auto"/>
          </w:divBdr>
        </w:div>
        <w:div w:id="1586570859">
          <w:marLeft w:val="0"/>
          <w:marRight w:val="0"/>
          <w:marTop w:val="0"/>
          <w:marBottom w:val="0"/>
          <w:divBdr>
            <w:top w:val="none" w:sz="0" w:space="0" w:color="auto"/>
            <w:left w:val="none" w:sz="0" w:space="0" w:color="auto"/>
            <w:bottom w:val="none" w:sz="0" w:space="0" w:color="auto"/>
            <w:right w:val="none" w:sz="0" w:space="0" w:color="auto"/>
          </w:divBdr>
        </w:div>
        <w:div w:id="1660575974">
          <w:marLeft w:val="0"/>
          <w:marRight w:val="0"/>
          <w:marTop w:val="0"/>
          <w:marBottom w:val="0"/>
          <w:divBdr>
            <w:top w:val="none" w:sz="0" w:space="0" w:color="auto"/>
            <w:left w:val="none" w:sz="0" w:space="0" w:color="auto"/>
            <w:bottom w:val="none" w:sz="0" w:space="0" w:color="auto"/>
            <w:right w:val="none" w:sz="0" w:space="0" w:color="auto"/>
          </w:divBdr>
        </w:div>
        <w:div w:id="1851482165">
          <w:marLeft w:val="0"/>
          <w:marRight w:val="0"/>
          <w:marTop w:val="0"/>
          <w:marBottom w:val="0"/>
          <w:divBdr>
            <w:top w:val="none" w:sz="0" w:space="0" w:color="auto"/>
            <w:left w:val="none" w:sz="0" w:space="0" w:color="auto"/>
            <w:bottom w:val="none" w:sz="0" w:space="0" w:color="auto"/>
            <w:right w:val="none" w:sz="0" w:space="0" w:color="auto"/>
          </w:divBdr>
        </w:div>
        <w:div w:id="1855068055">
          <w:marLeft w:val="0"/>
          <w:marRight w:val="0"/>
          <w:marTop w:val="0"/>
          <w:marBottom w:val="0"/>
          <w:divBdr>
            <w:top w:val="none" w:sz="0" w:space="0" w:color="auto"/>
            <w:left w:val="none" w:sz="0" w:space="0" w:color="auto"/>
            <w:bottom w:val="none" w:sz="0" w:space="0" w:color="auto"/>
            <w:right w:val="none" w:sz="0" w:space="0" w:color="auto"/>
          </w:divBdr>
        </w:div>
        <w:div w:id="1929268554">
          <w:marLeft w:val="0"/>
          <w:marRight w:val="0"/>
          <w:marTop w:val="0"/>
          <w:marBottom w:val="0"/>
          <w:divBdr>
            <w:top w:val="none" w:sz="0" w:space="0" w:color="auto"/>
            <w:left w:val="none" w:sz="0" w:space="0" w:color="auto"/>
            <w:bottom w:val="none" w:sz="0" w:space="0" w:color="auto"/>
            <w:right w:val="none" w:sz="0" w:space="0" w:color="auto"/>
          </w:divBdr>
        </w:div>
        <w:div w:id="2012565083">
          <w:marLeft w:val="0"/>
          <w:marRight w:val="0"/>
          <w:marTop w:val="0"/>
          <w:marBottom w:val="0"/>
          <w:divBdr>
            <w:top w:val="none" w:sz="0" w:space="0" w:color="auto"/>
            <w:left w:val="none" w:sz="0" w:space="0" w:color="auto"/>
            <w:bottom w:val="none" w:sz="0" w:space="0" w:color="auto"/>
            <w:right w:val="none" w:sz="0" w:space="0" w:color="auto"/>
          </w:divBdr>
        </w:div>
      </w:divsChild>
    </w:div>
    <w:div w:id="754860468">
      <w:bodyDiv w:val="1"/>
      <w:marLeft w:val="0"/>
      <w:marRight w:val="0"/>
      <w:marTop w:val="0"/>
      <w:marBottom w:val="0"/>
      <w:divBdr>
        <w:top w:val="none" w:sz="0" w:space="0" w:color="auto"/>
        <w:left w:val="none" w:sz="0" w:space="0" w:color="auto"/>
        <w:bottom w:val="none" w:sz="0" w:space="0" w:color="auto"/>
        <w:right w:val="none" w:sz="0" w:space="0" w:color="auto"/>
      </w:divBdr>
    </w:div>
    <w:div w:id="830565180">
      <w:bodyDiv w:val="1"/>
      <w:marLeft w:val="0"/>
      <w:marRight w:val="0"/>
      <w:marTop w:val="0"/>
      <w:marBottom w:val="0"/>
      <w:divBdr>
        <w:top w:val="none" w:sz="0" w:space="0" w:color="auto"/>
        <w:left w:val="none" w:sz="0" w:space="0" w:color="auto"/>
        <w:bottom w:val="none" w:sz="0" w:space="0" w:color="auto"/>
        <w:right w:val="none" w:sz="0" w:space="0" w:color="auto"/>
      </w:divBdr>
      <w:divsChild>
        <w:div w:id="329410101">
          <w:marLeft w:val="0"/>
          <w:marRight w:val="0"/>
          <w:marTop w:val="0"/>
          <w:marBottom w:val="0"/>
          <w:divBdr>
            <w:top w:val="none" w:sz="0" w:space="0" w:color="auto"/>
            <w:left w:val="none" w:sz="0" w:space="0" w:color="auto"/>
            <w:bottom w:val="none" w:sz="0" w:space="0" w:color="auto"/>
            <w:right w:val="none" w:sz="0" w:space="0" w:color="auto"/>
          </w:divBdr>
        </w:div>
        <w:div w:id="532311411">
          <w:marLeft w:val="0"/>
          <w:marRight w:val="0"/>
          <w:marTop w:val="0"/>
          <w:marBottom w:val="0"/>
          <w:divBdr>
            <w:top w:val="none" w:sz="0" w:space="0" w:color="auto"/>
            <w:left w:val="none" w:sz="0" w:space="0" w:color="auto"/>
            <w:bottom w:val="none" w:sz="0" w:space="0" w:color="auto"/>
            <w:right w:val="none" w:sz="0" w:space="0" w:color="auto"/>
          </w:divBdr>
        </w:div>
        <w:div w:id="780489962">
          <w:marLeft w:val="0"/>
          <w:marRight w:val="0"/>
          <w:marTop w:val="0"/>
          <w:marBottom w:val="0"/>
          <w:divBdr>
            <w:top w:val="none" w:sz="0" w:space="0" w:color="auto"/>
            <w:left w:val="none" w:sz="0" w:space="0" w:color="auto"/>
            <w:bottom w:val="none" w:sz="0" w:space="0" w:color="auto"/>
            <w:right w:val="none" w:sz="0" w:space="0" w:color="auto"/>
          </w:divBdr>
        </w:div>
        <w:div w:id="873421658">
          <w:marLeft w:val="0"/>
          <w:marRight w:val="0"/>
          <w:marTop w:val="0"/>
          <w:marBottom w:val="0"/>
          <w:divBdr>
            <w:top w:val="none" w:sz="0" w:space="0" w:color="auto"/>
            <w:left w:val="none" w:sz="0" w:space="0" w:color="auto"/>
            <w:bottom w:val="none" w:sz="0" w:space="0" w:color="auto"/>
            <w:right w:val="none" w:sz="0" w:space="0" w:color="auto"/>
          </w:divBdr>
        </w:div>
        <w:div w:id="1828979536">
          <w:marLeft w:val="0"/>
          <w:marRight w:val="0"/>
          <w:marTop w:val="0"/>
          <w:marBottom w:val="0"/>
          <w:divBdr>
            <w:top w:val="none" w:sz="0" w:space="0" w:color="auto"/>
            <w:left w:val="none" w:sz="0" w:space="0" w:color="auto"/>
            <w:bottom w:val="none" w:sz="0" w:space="0" w:color="auto"/>
            <w:right w:val="none" w:sz="0" w:space="0" w:color="auto"/>
          </w:divBdr>
        </w:div>
      </w:divsChild>
    </w:div>
    <w:div w:id="844171477">
      <w:bodyDiv w:val="1"/>
      <w:marLeft w:val="0"/>
      <w:marRight w:val="0"/>
      <w:marTop w:val="0"/>
      <w:marBottom w:val="0"/>
      <w:divBdr>
        <w:top w:val="none" w:sz="0" w:space="0" w:color="auto"/>
        <w:left w:val="none" w:sz="0" w:space="0" w:color="auto"/>
        <w:bottom w:val="none" w:sz="0" w:space="0" w:color="auto"/>
        <w:right w:val="none" w:sz="0" w:space="0" w:color="auto"/>
      </w:divBdr>
      <w:divsChild>
        <w:div w:id="168519452">
          <w:marLeft w:val="0"/>
          <w:marRight w:val="0"/>
          <w:marTop w:val="0"/>
          <w:marBottom w:val="0"/>
          <w:divBdr>
            <w:top w:val="none" w:sz="0" w:space="0" w:color="auto"/>
            <w:left w:val="none" w:sz="0" w:space="0" w:color="auto"/>
            <w:bottom w:val="none" w:sz="0" w:space="0" w:color="auto"/>
            <w:right w:val="none" w:sz="0" w:space="0" w:color="auto"/>
          </w:divBdr>
        </w:div>
        <w:div w:id="203831422">
          <w:marLeft w:val="0"/>
          <w:marRight w:val="0"/>
          <w:marTop w:val="0"/>
          <w:marBottom w:val="0"/>
          <w:divBdr>
            <w:top w:val="none" w:sz="0" w:space="0" w:color="auto"/>
            <w:left w:val="none" w:sz="0" w:space="0" w:color="auto"/>
            <w:bottom w:val="none" w:sz="0" w:space="0" w:color="auto"/>
            <w:right w:val="none" w:sz="0" w:space="0" w:color="auto"/>
          </w:divBdr>
        </w:div>
        <w:div w:id="558856639">
          <w:marLeft w:val="0"/>
          <w:marRight w:val="0"/>
          <w:marTop w:val="0"/>
          <w:marBottom w:val="0"/>
          <w:divBdr>
            <w:top w:val="none" w:sz="0" w:space="0" w:color="auto"/>
            <w:left w:val="none" w:sz="0" w:space="0" w:color="auto"/>
            <w:bottom w:val="none" w:sz="0" w:space="0" w:color="auto"/>
            <w:right w:val="none" w:sz="0" w:space="0" w:color="auto"/>
          </w:divBdr>
        </w:div>
        <w:div w:id="743377497">
          <w:marLeft w:val="0"/>
          <w:marRight w:val="0"/>
          <w:marTop w:val="0"/>
          <w:marBottom w:val="0"/>
          <w:divBdr>
            <w:top w:val="none" w:sz="0" w:space="0" w:color="auto"/>
            <w:left w:val="none" w:sz="0" w:space="0" w:color="auto"/>
            <w:bottom w:val="none" w:sz="0" w:space="0" w:color="auto"/>
            <w:right w:val="none" w:sz="0" w:space="0" w:color="auto"/>
          </w:divBdr>
        </w:div>
        <w:div w:id="1188300784">
          <w:marLeft w:val="0"/>
          <w:marRight w:val="0"/>
          <w:marTop w:val="0"/>
          <w:marBottom w:val="0"/>
          <w:divBdr>
            <w:top w:val="none" w:sz="0" w:space="0" w:color="auto"/>
            <w:left w:val="none" w:sz="0" w:space="0" w:color="auto"/>
            <w:bottom w:val="none" w:sz="0" w:space="0" w:color="auto"/>
            <w:right w:val="none" w:sz="0" w:space="0" w:color="auto"/>
          </w:divBdr>
        </w:div>
        <w:div w:id="1389063907">
          <w:marLeft w:val="0"/>
          <w:marRight w:val="0"/>
          <w:marTop w:val="0"/>
          <w:marBottom w:val="0"/>
          <w:divBdr>
            <w:top w:val="none" w:sz="0" w:space="0" w:color="auto"/>
            <w:left w:val="none" w:sz="0" w:space="0" w:color="auto"/>
            <w:bottom w:val="none" w:sz="0" w:space="0" w:color="auto"/>
            <w:right w:val="none" w:sz="0" w:space="0" w:color="auto"/>
          </w:divBdr>
        </w:div>
        <w:div w:id="1481730101">
          <w:marLeft w:val="0"/>
          <w:marRight w:val="0"/>
          <w:marTop w:val="0"/>
          <w:marBottom w:val="0"/>
          <w:divBdr>
            <w:top w:val="none" w:sz="0" w:space="0" w:color="auto"/>
            <w:left w:val="none" w:sz="0" w:space="0" w:color="auto"/>
            <w:bottom w:val="none" w:sz="0" w:space="0" w:color="auto"/>
            <w:right w:val="none" w:sz="0" w:space="0" w:color="auto"/>
          </w:divBdr>
        </w:div>
        <w:div w:id="1906452917">
          <w:marLeft w:val="0"/>
          <w:marRight w:val="0"/>
          <w:marTop w:val="0"/>
          <w:marBottom w:val="0"/>
          <w:divBdr>
            <w:top w:val="none" w:sz="0" w:space="0" w:color="auto"/>
            <w:left w:val="none" w:sz="0" w:space="0" w:color="auto"/>
            <w:bottom w:val="none" w:sz="0" w:space="0" w:color="auto"/>
            <w:right w:val="none" w:sz="0" w:space="0" w:color="auto"/>
          </w:divBdr>
        </w:div>
        <w:div w:id="2002275703">
          <w:marLeft w:val="0"/>
          <w:marRight w:val="0"/>
          <w:marTop w:val="0"/>
          <w:marBottom w:val="0"/>
          <w:divBdr>
            <w:top w:val="none" w:sz="0" w:space="0" w:color="auto"/>
            <w:left w:val="none" w:sz="0" w:space="0" w:color="auto"/>
            <w:bottom w:val="none" w:sz="0" w:space="0" w:color="auto"/>
            <w:right w:val="none" w:sz="0" w:space="0" w:color="auto"/>
          </w:divBdr>
        </w:div>
      </w:divsChild>
    </w:div>
    <w:div w:id="850681789">
      <w:bodyDiv w:val="1"/>
      <w:marLeft w:val="0"/>
      <w:marRight w:val="0"/>
      <w:marTop w:val="0"/>
      <w:marBottom w:val="0"/>
      <w:divBdr>
        <w:top w:val="none" w:sz="0" w:space="0" w:color="auto"/>
        <w:left w:val="none" w:sz="0" w:space="0" w:color="auto"/>
        <w:bottom w:val="none" w:sz="0" w:space="0" w:color="auto"/>
        <w:right w:val="none" w:sz="0" w:space="0" w:color="auto"/>
      </w:divBdr>
      <w:divsChild>
        <w:div w:id="353270135">
          <w:marLeft w:val="0"/>
          <w:marRight w:val="0"/>
          <w:marTop w:val="0"/>
          <w:marBottom w:val="0"/>
          <w:divBdr>
            <w:top w:val="none" w:sz="0" w:space="0" w:color="auto"/>
            <w:left w:val="none" w:sz="0" w:space="0" w:color="auto"/>
            <w:bottom w:val="none" w:sz="0" w:space="0" w:color="auto"/>
            <w:right w:val="none" w:sz="0" w:space="0" w:color="auto"/>
          </w:divBdr>
        </w:div>
        <w:div w:id="437336676">
          <w:marLeft w:val="0"/>
          <w:marRight w:val="0"/>
          <w:marTop w:val="0"/>
          <w:marBottom w:val="0"/>
          <w:divBdr>
            <w:top w:val="none" w:sz="0" w:space="0" w:color="auto"/>
            <w:left w:val="none" w:sz="0" w:space="0" w:color="auto"/>
            <w:bottom w:val="none" w:sz="0" w:space="0" w:color="auto"/>
            <w:right w:val="none" w:sz="0" w:space="0" w:color="auto"/>
          </w:divBdr>
        </w:div>
        <w:div w:id="1128014814">
          <w:marLeft w:val="0"/>
          <w:marRight w:val="0"/>
          <w:marTop w:val="0"/>
          <w:marBottom w:val="0"/>
          <w:divBdr>
            <w:top w:val="none" w:sz="0" w:space="0" w:color="auto"/>
            <w:left w:val="none" w:sz="0" w:space="0" w:color="auto"/>
            <w:bottom w:val="none" w:sz="0" w:space="0" w:color="auto"/>
            <w:right w:val="none" w:sz="0" w:space="0" w:color="auto"/>
          </w:divBdr>
        </w:div>
        <w:div w:id="1548109402">
          <w:marLeft w:val="0"/>
          <w:marRight w:val="0"/>
          <w:marTop w:val="0"/>
          <w:marBottom w:val="0"/>
          <w:divBdr>
            <w:top w:val="none" w:sz="0" w:space="0" w:color="auto"/>
            <w:left w:val="none" w:sz="0" w:space="0" w:color="auto"/>
            <w:bottom w:val="none" w:sz="0" w:space="0" w:color="auto"/>
            <w:right w:val="none" w:sz="0" w:space="0" w:color="auto"/>
          </w:divBdr>
        </w:div>
        <w:div w:id="1777947754">
          <w:marLeft w:val="0"/>
          <w:marRight w:val="0"/>
          <w:marTop w:val="0"/>
          <w:marBottom w:val="0"/>
          <w:divBdr>
            <w:top w:val="none" w:sz="0" w:space="0" w:color="auto"/>
            <w:left w:val="none" w:sz="0" w:space="0" w:color="auto"/>
            <w:bottom w:val="none" w:sz="0" w:space="0" w:color="auto"/>
            <w:right w:val="none" w:sz="0" w:space="0" w:color="auto"/>
          </w:divBdr>
        </w:div>
        <w:div w:id="2101220789">
          <w:marLeft w:val="0"/>
          <w:marRight w:val="0"/>
          <w:marTop w:val="0"/>
          <w:marBottom w:val="0"/>
          <w:divBdr>
            <w:top w:val="none" w:sz="0" w:space="0" w:color="auto"/>
            <w:left w:val="none" w:sz="0" w:space="0" w:color="auto"/>
            <w:bottom w:val="none" w:sz="0" w:space="0" w:color="auto"/>
            <w:right w:val="none" w:sz="0" w:space="0" w:color="auto"/>
          </w:divBdr>
        </w:div>
      </w:divsChild>
    </w:div>
    <w:div w:id="855577875">
      <w:bodyDiv w:val="1"/>
      <w:marLeft w:val="0"/>
      <w:marRight w:val="0"/>
      <w:marTop w:val="0"/>
      <w:marBottom w:val="0"/>
      <w:divBdr>
        <w:top w:val="none" w:sz="0" w:space="0" w:color="auto"/>
        <w:left w:val="none" w:sz="0" w:space="0" w:color="auto"/>
        <w:bottom w:val="none" w:sz="0" w:space="0" w:color="auto"/>
        <w:right w:val="none" w:sz="0" w:space="0" w:color="auto"/>
      </w:divBdr>
    </w:div>
    <w:div w:id="918363169">
      <w:bodyDiv w:val="1"/>
      <w:marLeft w:val="0"/>
      <w:marRight w:val="0"/>
      <w:marTop w:val="0"/>
      <w:marBottom w:val="0"/>
      <w:divBdr>
        <w:top w:val="none" w:sz="0" w:space="0" w:color="auto"/>
        <w:left w:val="none" w:sz="0" w:space="0" w:color="auto"/>
        <w:bottom w:val="none" w:sz="0" w:space="0" w:color="auto"/>
        <w:right w:val="none" w:sz="0" w:space="0" w:color="auto"/>
      </w:divBdr>
    </w:div>
    <w:div w:id="993342059">
      <w:bodyDiv w:val="1"/>
      <w:marLeft w:val="0"/>
      <w:marRight w:val="0"/>
      <w:marTop w:val="0"/>
      <w:marBottom w:val="0"/>
      <w:divBdr>
        <w:top w:val="none" w:sz="0" w:space="0" w:color="auto"/>
        <w:left w:val="none" w:sz="0" w:space="0" w:color="auto"/>
        <w:bottom w:val="none" w:sz="0" w:space="0" w:color="auto"/>
        <w:right w:val="none" w:sz="0" w:space="0" w:color="auto"/>
      </w:divBdr>
    </w:div>
    <w:div w:id="1001355797">
      <w:bodyDiv w:val="1"/>
      <w:marLeft w:val="0"/>
      <w:marRight w:val="0"/>
      <w:marTop w:val="0"/>
      <w:marBottom w:val="0"/>
      <w:divBdr>
        <w:top w:val="none" w:sz="0" w:space="0" w:color="auto"/>
        <w:left w:val="none" w:sz="0" w:space="0" w:color="auto"/>
        <w:bottom w:val="none" w:sz="0" w:space="0" w:color="auto"/>
        <w:right w:val="none" w:sz="0" w:space="0" w:color="auto"/>
      </w:divBdr>
      <w:divsChild>
        <w:div w:id="71314837">
          <w:marLeft w:val="0"/>
          <w:marRight w:val="0"/>
          <w:marTop w:val="0"/>
          <w:marBottom w:val="0"/>
          <w:divBdr>
            <w:top w:val="none" w:sz="0" w:space="0" w:color="auto"/>
            <w:left w:val="none" w:sz="0" w:space="0" w:color="auto"/>
            <w:bottom w:val="none" w:sz="0" w:space="0" w:color="auto"/>
            <w:right w:val="none" w:sz="0" w:space="0" w:color="auto"/>
          </w:divBdr>
        </w:div>
        <w:div w:id="105198683">
          <w:marLeft w:val="0"/>
          <w:marRight w:val="0"/>
          <w:marTop w:val="0"/>
          <w:marBottom w:val="0"/>
          <w:divBdr>
            <w:top w:val="none" w:sz="0" w:space="0" w:color="auto"/>
            <w:left w:val="none" w:sz="0" w:space="0" w:color="auto"/>
            <w:bottom w:val="none" w:sz="0" w:space="0" w:color="auto"/>
            <w:right w:val="none" w:sz="0" w:space="0" w:color="auto"/>
          </w:divBdr>
        </w:div>
        <w:div w:id="136336250">
          <w:marLeft w:val="0"/>
          <w:marRight w:val="0"/>
          <w:marTop w:val="0"/>
          <w:marBottom w:val="0"/>
          <w:divBdr>
            <w:top w:val="none" w:sz="0" w:space="0" w:color="auto"/>
            <w:left w:val="none" w:sz="0" w:space="0" w:color="auto"/>
            <w:bottom w:val="none" w:sz="0" w:space="0" w:color="auto"/>
            <w:right w:val="none" w:sz="0" w:space="0" w:color="auto"/>
          </w:divBdr>
        </w:div>
        <w:div w:id="242033434">
          <w:marLeft w:val="0"/>
          <w:marRight w:val="0"/>
          <w:marTop w:val="0"/>
          <w:marBottom w:val="0"/>
          <w:divBdr>
            <w:top w:val="none" w:sz="0" w:space="0" w:color="auto"/>
            <w:left w:val="none" w:sz="0" w:space="0" w:color="auto"/>
            <w:bottom w:val="none" w:sz="0" w:space="0" w:color="auto"/>
            <w:right w:val="none" w:sz="0" w:space="0" w:color="auto"/>
          </w:divBdr>
        </w:div>
        <w:div w:id="242841109">
          <w:marLeft w:val="0"/>
          <w:marRight w:val="0"/>
          <w:marTop w:val="0"/>
          <w:marBottom w:val="0"/>
          <w:divBdr>
            <w:top w:val="none" w:sz="0" w:space="0" w:color="auto"/>
            <w:left w:val="none" w:sz="0" w:space="0" w:color="auto"/>
            <w:bottom w:val="none" w:sz="0" w:space="0" w:color="auto"/>
            <w:right w:val="none" w:sz="0" w:space="0" w:color="auto"/>
          </w:divBdr>
        </w:div>
        <w:div w:id="283196805">
          <w:marLeft w:val="0"/>
          <w:marRight w:val="0"/>
          <w:marTop w:val="0"/>
          <w:marBottom w:val="0"/>
          <w:divBdr>
            <w:top w:val="none" w:sz="0" w:space="0" w:color="auto"/>
            <w:left w:val="none" w:sz="0" w:space="0" w:color="auto"/>
            <w:bottom w:val="none" w:sz="0" w:space="0" w:color="auto"/>
            <w:right w:val="none" w:sz="0" w:space="0" w:color="auto"/>
          </w:divBdr>
        </w:div>
        <w:div w:id="320349269">
          <w:marLeft w:val="0"/>
          <w:marRight w:val="0"/>
          <w:marTop w:val="0"/>
          <w:marBottom w:val="0"/>
          <w:divBdr>
            <w:top w:val="none" w:sz="0" w:space="0" w:color="auto"/>
            <w:left w:val="none" w:sz="0" w:space="0" w:color="auto"/>
            <w:bottom w:val="none" w:sz="0" w:space="0" w:color="auto"/>
            <w:right w:val="none" w:sz="0" w:space="0" w:color="auto"/>
          </w:divBdr>
        </w:div>
        <w:div w:id="527645981">
          <w:marLeft w:val="0"/>
          <w:marRight w:val="0"/>
          <w:marTop w:val="0"/>
          <w:marBottom w:val="0"/>
          <w:divBdr>
            <w:top w:val="none" w:sz="0" w:space="0" w:color="auto"/>
            <w:left w:val="none" w:sz="0" w:space="0" w:color="auto"/>
            <w:bottom w:val="none" w:sz="0" w:space="0" w:color="auto"/>
            <w:right w:val="none" w:sz="0" w:space="0" w:color="auto"/>
          </w:divBdr>
        </w:div>
        <w:div w:id="606741597">
          <w:marLeft w:val="0"/>
          <w:marRight w:val="0"/>
          <w:marTop w:val="0"/>
          <w:marBottom w:val="0"/>
          <w:divBdr>
            <w:top w:val="none" w:sz="0" w:space="0" w:color="auto"/>
            <w:left w:val="none" w:sz="0" w:space="0" w:color="auto"/>
            <w:bottom w:val="none" w:sz="0" w:space="0" w:color="auto"/>
            <w:right w:val="none" w:sz="0" w:space="0" w:color="auto"/>
          </w:divBdr>
        </w:div>
        <w:div w:id="621110010">
          <w:marLeft w:val="0"/>
          <w:marRight w:val="0"/>
          <w:marTop w:val="0"/>
          <w:marBottom w:val="0"/>
          <w:divBdr>
            <w:top w:val="none" w:sz="0" w:space="0" w:color="auto"/>
            <w:left w:val="none" w:sz="0" w:space="0" w:color="auto"/>
            <w:bottom w:val="none" w:sz="0" w:space="0" w:color="auto"/>
            <w:right w:val="none" w:sz="0" w:space="0" w:color="auto"/>
          </w:divBdr>
        </w:div>
        <w:div w:id="783426124">
          <w:marLeft w:val="0"/>
          <w:marRight w:val="0"/>
          <w:marTop w:val="0"/>
          <w:marBottom w:val="0"/>
          <w:divBdr>
            <w:top w:val="none" w:sz="0" w:space="0" w:color="auto"/>
            <w:left w:val="none" w:sz="0" w:space="0" w:color="auto"/>
            <w:bottom w:val="none" w:sz="0" w:space="0" w:color="auto"/>
            <w:right w:val="none" w:sz="0" w:space="0" w:color="auto"/>
          </w:divBdr>
        </w:div>
        <w:div w:id="1002271610">
          <w:marLeft w:val="0"/>
          <w:marRight w:val="0"/>
          <w:marTop w:val="0"/>
          <w:marBottom w:val="0"/>
          <w:divBdr>
            <w:top w:val="none" w:sz="0" w:space="0" w:color="auto"/>
            <w:left w:val="none" w:sz="0" w:space="0" w:color="auto"/>
            <w:bottom w:val="none" w:sz="0" w:space="0" w:color="auto"/>
            <w:right w:val="none" w:sz="0" w:space="0" w:color="auto"/>
          </w:divBdr>
        </w:div>
        <w:div w:id="1055159718">
          <w:marLeft w:val="0"/>
          <w:marRight w:val="0"/>
          <w:marTop w:val="0"/>
          <w:marBottom w:val="0"/>
          <w:divBdr>
            <w:top w:val="none" w:sz="0" w:space="0" w:color="auto"/>
            <w:left w:val="none" w:sz="0" w:space="0" w:color="auto"/>
            <w:bottom w:val="none" w:sz="0" w:space="0" w:color="auto"/>
            <w:right w:val="none" w:sz="0" w:space="0" w:color="auto"/>
          </w:divBdr>
        </w:div>
        <w:div w:id="1095635720">
          <w:marLeft w:val="0"/>
          <w:marRight w:val="0"/>
          <w:marTop w:val="0"/>
          <w:marBottom w:val="0"/>
          <w:divBdr>
            <w:top w:val="none" w:sz="0" w:space="0" w:color="auto"/>
            <w:left w:val="none" w:sz="0" w:space="0" w:color="auto"/>
            <w:bottom w:val="none" w:sz="0" w:space="0" w:color="auto"/>
            <w:right w:val="none" w:sz="0" w:space="0" w:color="auto"/>
          </w:divBdr>
        </w:div>
        <w:div w:id="1160658871">
          <w:marLeft w:val="0"/>
          <w:marRight w:val="0"/>
          <w:marTop w:val="0"/>
          <w:marBottom w:val="0"/>
          <w:divBdr>
            <w:top w:val="none" w:sz="0" w:space="0" w:color="auto"/>
            <w:left w:val="none" w:sz="0" w:space="0" w:color="auto"/>
            <w:bottom w:val="none" w:sz="0" w:space="0" w:color="auto"/>
            <w:right w:val="none" w:sz="0" w:space="0" w:color="auto"/>
          </w:divBdr>
        </w:div>
        <w:div w:id="1498307073">
          <w:marLeft w:val="0"/>
          <w:marRight w:val="0"/>
          <w:marTop w:val="0"/>
          <w:marBottom w:val="0"/>
          <w:divBdr>
            <w:top w:val="none" w:sz="0" w:space="0" w:color="auto"/>
            <w:left w:val="none" w:sz="0" w:space="0" w:color="auto"/>
            <w:bottom w:val="none" w:sz="0" w:space="0" w:color="auto"/>
            <w:right w:val="none" w:sz="0" w:space="0" w:color="auto"/>
          </w:divBdr>
        </w:div>
        <w:div w:id="1554149873">
          <w:marLeft w:val="0"/>
          <w:marRight w:val="0"/>
          <w:marTop w:val="0"/>
          <w:marBottom w:val="0"/>
          <w:divBdr>
            <w:top w:val="none" w:sz="0" w:space="0" w:color="auto"/>
            <w:left w:val="none" w:sz="0" w:space="0" w:color="auto"/>
            <w:bottom w:val="none" w:sz="0" w:space="0" w:color="auto"/>
            <w:right w:val="none" w:sz="0" w:space="0" w:color="auto"/>
          </w:divBdr>
        </w:div>
        <w:div w:id="1559854289">
          <w:marLeft w:val="0"/>
          <w:marRight w:val="0"/>
          <w:marTop w:val="0"/>
          <w:marBottom w:val="0"/>
          <w:divBdr>
            <w:top w:val="none" w:sz="0" w:space="0" w:color="auto"/>
            <w:left w:val="none" w:sz="0" w:space="0" w:color="auto"/>
            <w:bottom w:val="none" w:sz="0" w:space="0" w:color="auto"/>
            <w:right w:val="none" w:sz="0" w:space="0" w:color="auto"/>
          </w:divBdr>
        </w:div>
        <w:div w:id="1567298269">
          <w:marLeft w:val="0"/>
          <w:marRight w:val="0"/>
          <w:marTop w:val="0"/>
          <w:marBottom w:val="0"/>
          <w:divBdr>
            <w:top w:val="none" w:sz="0" w:space="0" w:color="auto"/>
            <w:left w:val="none" w:sz="0" w:space="0" w:color="auto"/>
            <w:bottom w:val="none" w:sz="0" w:space="0" w:color="auto"/>
            <w:right w:val="none" w:sz="0" w:space="0" w:color="auto"/>
          </w:divBdr>
        </w:div>
      </w:divsChild>
    </w:div>
    <w:div w:id="1107693855">
      <w:bodyDiv w:val="1"/>
      <w:marLeft w:val="0"/>
      <w:marRight w:val="0"/>
      <w:marTop w:val="0"/>
      <w:marBottom w:val="0"/>
      <w:divBdr>
        <w:top w:val="none" w:sz="0" w:space="0" w:color="auto"/>
        <w:left w:val="none" w:sz="0" w:space="0" w:color="auto"/>
        <w:bottom w:val="none" w:sz="0" w:space="0" w:color="auto"/>
        <w:right w:val="none" w:sz="0" w:space="0" w:color="auto"/>
      </w:divBdr>
    </w:div>
    <w:div w:id="1179003185">
      <w:bodyDiv w:val="1"/>
      <w:marLeft w:val="0"/>
      <w:marRight w:val="0"/>
      <w:marTop w:val="0"/>
      <w:marBottom w:val="0"/>
      <w:divBdr>
        <w:top w:val="none" w:sz="0" w:space="0" w:color="auto"/>
        <w:left w:val="none" w:sz="0" w:space="0" w:color="auto"/>
        <w:bottom w:val="none" w:sz="0" w:space="0" w:color="auto"/>
        <w:right w:val="none" w:sz="0" w:space="0" w:color="auto"/>
      </w:divBdr>
      <w:divsChild>
        <w:div w:id="404647646">
          <w:marLeft w:val="0"/>
          <w:marRight w:val="0"/>
          <w:marTop w:val="0"/>
          <w:marBottom w:val="0"/>
          <w:divBdr>
            <w:top w:val="none" w:sz="0" w:space="0" w:color="auto"/>
            <w:left w:val="none" w:sz="0" w:space="0" w:color="auto"/>
            <w:bottom w:val="none" w:sz="0" w:space="0" w:color="auto"/>
            <w:right w:val="none" w:sz="0" w:space="0" w:color="auto"/>
          </w:divBdr>
        </w:div>
        <w:div w:id="457382815">
          <w:marLeft w:val="0"/>
          <w:marRight w:val="0"/>
          <w:marTop w:val="0"/>
          <w:marBottom w:val="0"/>
          <w:divBdr>
            <w:top w:val="none" w:sz="0" w:space="0" w:color="auto"/>
            <w:left w:val="none" w:sz="0" w:space="0" w:color="auto"/>
            <w:bottom w:val="none" w:sz="0" w:space="0" w:color="auto"/>
            <w:right w:val="none" w:sz="0" w:space="0" w:color="auto"/>
          </w:divBdr>
        </w:div>
        <w:div w:id="1097939809">
          <w:marLeft w:val="0"/>
          <w:marRight w:val="0"/>
          <w:marTop w:val="0"/>
          <w:marBottom w:val="0"/>
          <w:divBdr>
            <w:top w:val="none" w:sz="0" w:space="0" w:color="auto"/>
            <w:left w:val="none" w:sz="0" w:space="0" w:color="auto"/>
            <w:bottom w:val="none" w:sz="0" w:space="0" w:color="auto"/>
            <w:right w:val="none" w:sz="0" w:space="0" w:color="auto"/>
          </w:divBdr>
        </w:div>
        <w:div w:id="1316449919">
          <w:marLeft w:val="0"/>
          <w:marRight w:val="0"/>
          <w:marTop w:val="0"/>
          <w:marBottom w:val="0"/>
          <w:divBdr>
            <w:top w:val="none" w:sz="0" w:space="0" w:color="auto"/>
            <w:left w:val="none" w:sz="0" w:space="0" w:color="auto"/>
            <w:bottom w:val="none" w:sz="0" w:space="0" w:color="auto"/>
            <w:right w:val="none" w:sz="0" w:space="0" w:color="auto"/>
          </w:divBdr>
        </w:div>
        <w:div w:id="1828092012">
          <w:marLeft w:val="0"/>
          <w:marRight w:val="0"/>
          <w:marTop w:val="0"/>
          <w:marBottom w:val="0"/>
          <w:divBdr>
            <w:top w:val="none" w:sz="0" w:space="0" w:color="auto"/>
            <w:left w:val="none" w:sz="0" w:space="0" w:color="auto"/>
            <w:bottom w:val="none" w:sz="0" w:space="0" w:color="auto"/>
            <w:right w:val="none" w:sz="0" w:space="0" w:color="auto"/>
          </w:divBdr>
        </w:div>
        <w:div w:id="1918051939">
          <w:marLeft w:val="0"/>
          <w:marRight w:val="0"/>
          <w:marTop w:val="0"/>
          <w:marBottom w:val="0"/>
          <w:divBdr>
            <w:top w:val="none" w:sz="0" w:space="0" w:color="auto"/>
            <w:left w:val="none" w:sz="0" w:space="0" w:color="auto"/>
            <w:bottom w:val="none" w:sz="0" w:space="0" w:color="auto"/>
            <w:right w:val="none" w:sz="0" w:space="0" w:color="auto"/>
          </w:divBdr>
        </w:div>
        <w:div w:id="2051875915">
          <w:marLeft w:val="0"/>
          <w:marRight w:val="0"/>
          <w:marTop w:val="0"/>
          <w:marBottom w:val="0"/>
          <w:divBdr>
            <w:top w:val="none" w:sz="0" w:space="0" w:color="auto"/>
            <w:left w:val="none" w:sz="0" w:space="0" w:color="auto"/>
            <w:bottom w:val="none" w:sz="0" w:space="0" w:color="auto"/>
            <w:right w:val="none" w:sz="0" w:space="0" w:color="auto"/>
          </w:divBdr>
        </w:div>
      </w:divsChild>
    </w:div>
    <w:div w:id="1204901132">
      <w:bodyDiv w:val="1"/>
      <w:marLeft w:val="0"/>
      <w:marRight w:val="0"/>
      <w:marTop w:val="0"/>
      <w:marBottom w:val="0"/>
      <w:divBdr>
        <w:top w:val="none" w:sz="0" w:space="0" w:color="auto"/>
        <w:left w:val="none" w:sz="0" w:space="0" w:color="auto"/>
        <w:bottom w:val="none" w:sz="0" w:space="0" w:color="auto"/>
        <w:right w:val="none" w:sz="0" w:space="0" w:color="auto"/>
      </w:divBdr>
    </w:div>
    <w:div w:id="1288928034">
      <w:bodyDiv w:val="1"/>
      <w:marLeft w:val="0"/>
      <w:marRight w:val="0"/>
      <w:marTop w:val="0"/>
      <w:marBottom w:val="0"/>
      <w:divBdr>
        <w:top w:val="none" w:sz="0" w:space="0" w:color="auto"/>
        <w:left w:val="none" w:sz="0" w:space="0" w:color="auto"/>
        <w:bottom w:val="none" w:sz="0" w:space="0" w:color="auto"/>
        <w:right w:val="none" w:sz="0" w:space="0" w:color="auto"/>
      </w:divBdr>
    </w:div>
    <w:div w:id="1303537158">
      <w:bodyDiv w:val="1"/>
      <w:marLeft w:val="0"/>
      <w:marRight w:val="0"/>
      <w:marTop w:val="0"/>
      <w:marBottom w:val="0"/>
      <w:divBdr>
        <w:top w:val="none" w:sz="0" w:space="0" w:color="auto"/>
        <w:left w:val="none" w:sz="0" w:space="0" w:color="auto"/>
        <w:bottom w:val="none" w:sz="0" w:space="0" w:color="auto"/>
        <w:right w:val="none" w:sz="0" w:space="0" w:color="auto"/>
      </w:divBdr>
      <w:divsChild>
        <w:div w:id="663969032">
          <w:marLeft w:val="0"/>
          <w:marRight w:val="0"/>
          <w:marTop w:val="0"/>
          <w:marBottom w:val="0"/>
          <w:divBdr>
            <w:top w:val="none" w:sz="0" w:space="0" w:color="auto"/>
            <w:left w:val="none" w:sz="0" w:space="0" w:color="auto"/>
            <w:bottom w:val="none" w:sz="0" w:space="0" w:color="auto"/>
            <w:right w:val="none" w:sz="0" w:space="0" w:color="auto"/>
          </w:divBdr>
        </w:div>
        <w:div w:id="677805247">
          <w:marLeft w:val="0"/>
          <w:marRight w:val="0"/>
          <w:marTop w:val="0"/>
          <w:marBottom w:val="0"/>
          <w:divBdr>
            <w:top w:val="none" w:sz="0" w:space="0" w:color="auto"/>
            <w:left w:val="none" w:sz="0" w:space="0" w:color="auto"/>
            <w:bottom w:val="none" w:sz="0" w:space="0" w:color="auto"/>
            <w:right w:val="none" w:sz="0" w:space="0" w:color="auto"/>
          </w:divBdr>
        </w:div>
        <w:div w:id="1059129640">
          <w:marLeft w:val="0"/>
          <w:marRight w:val="0"/>
          <w:marTop w:val="0"/>
          <w:marBottom w:val="0"/>
          <w:divBdr>
            <w:top w:val="none" w:sz="0" w:space="0" w:color="auto"/>
            <w:left w:val="none" w:sz="0" w:space="0" w:color="auto"/>
            <w:bottom w:val="none" w:sz="0" w:space="0" w:color="auto"/>
            <w:right w:val="none" w:sz="0" w:space="0" w:color="auto"/>
          </w:divBdr>
        </w:div>
        <w:div w:id="1371609623">
          <w:marLeft w:val="0"/>
          <w:marRight w:val="0"/>
          <w:marTop w:val="0"/>
          <w:marBottom w:val="0"/>
          <w:divBdr>
            <w:top w:val="none" w:sz="0" w:space="0" w:color="auto"/>
            <w:left w:val="none" w:sz="0" w:space="0" w:color="auto"/>
            <w:bottom w:val="none" w:sz="0" w:space="0" w:color="auto"/>
            <w:right w:val="none" w:sz="0" w:space="0" w:color="auto"/>
          </w:divBdr>
        </w:div>
        <w:div w:id="1782528292">
          <w:marLeft w:val="0"/>
          <w:marRight w:val="0"/>
          <w:marTop w:val="0"/>
          <w:marBottom w:val="0"/>
          <w:divBdr>
            <w:top w:val="none" w:sz="0" w:space="0" w:color="auto"/>
            <w:left w:val="none" w:sz="0" w:space="0" w:color="auto"/>
            <w:bottom w:val="none" w:sz="0" w:space="0" w:color="auto"/>
            <w:right w:val="none" w:sz="0" w:space="0" w:color="auto"/>
          </w:divBdr>
        </w:div>
      </w:divsChild>
    </w:div>
    <w:div w:id="1369144909">
      <w:bodyDiv w:val="1"/>
      <w:marLeft w:val="0"/>
      <w:marRight w:val="0"/>
      <w:marTop w:val="0"/>
      <w:marBottom w:val="0"/>
      <w:divBdr>
        <w:top w:val="none" w:sz="0" w:space="0" w:color="auto"/>
        <w:left w:val="none" w:sz="0" w:space="0" w:color="auto"/>
        <w:bottom w:val="none" w:sz="0" w:space="0" w:color="auto"/>
        <w:right w:val="none" w:sz="0" w:space="0" w:color="auto"/>
      </w:divBdr>
    </w:div>
    <w:div w:id="1386023814">
      <w:bodyDiv w:val="1"/>
      <w:marLeft w:val="0"/>
      <w:marRight w:val="0"/>
      <w:marTop w:val="0"/>
      <w:marBottom w:val="0"/>
      <w:divBdr>
        <w:top w:val="none" w:sz="0" w:space="0" w:color="auto"/>
        <w:left w:val="none" w:sz="0" w:space="0" w:color="auto"/>
        <w:bottom w:val="none" w:sz="0" w:space="0" w:color="auto"/>
        <w:right w:val="none" w:sz="0" w:space="0" w:color="auto"/>
      </w:divBdr>
    </w:div>
    <w:div w:id="1398359422">
      <w:bodyDiv w:val="1"/>
      <w:marLeft w:val="0"/>
      <w:marRight w:val="0"/>
      <w:marTop w:val="0"/>
      <w:marBottom w:val="0"/>
      <w:divBdr>
        <w:top w:val="none" w:sz="0" w:space="0" w:color="auto"/>
        <w:left w:val="none" w:sz="0" w:space="0" w:color="auto"/>
        <w:bottom w:val="none" w:sz="0" w:space="0" w:color="auto"/>
        <w:right w:val="none" w:sz="0" w:space="0" w:color="auto"/>
      </w:divBdr>
      <w:divsChild>
        <w:div w:id="528370181">
          <w:marLeft w:val="0"/>
          <w:marRight w:val="0"/>
          <w:marTop w:val="0"/>
          <w:marBottom w:val="0"/>
          <w:divBdr>
            <w:top w:val="none" w:sz="0" w:space="0" w:color="auto"/>
            <w:left w:val="none" w:sz="0" w:space="0" w:color="auto"/>
            <w:bottom w:val="none" w:sz="0" w:space="0" w:color="auto"/>
            <w:right w:val="none" w:sz="0" w:space="0" w:color="auto"/>
          </w:divBdr>
        </w:div>
        <w:div w:id="668797635">
          <w:marLeft w:val="0"/>
          <w:marRight w:val="0"/>
          <w:marTop w:val="0"/>
          <w:marBottom w:val="0"/>
          <w:divBdr>
            <w:top w:val="none" w:sz="0" w:space="0" w:color="auto"/>
            <w:left w:val="none" w:sz="0" w:space="0" w:color="auto"/>
            <w:bottom w:val="none" w:sz="0" w:space="0" w:color="auto"/>
            <w:right w:val="none" w:sz="0" w:space="0" w:color="auto"/>
          </w:divBdr>
        </w:div>
        <w:div w:id="873661766">
          <w:marLeft w:val="0"/>
          <w:marRight w:val="0"/>
          <w:marTop w:val="0"/>
          <w:marBottom w:val="0"/>
          <w:divBdr>
            <w:top w:val="none" w:sz="0" w:space="0" w:color="auto"/>
            <w:left w:val="none" w:sz="0" w:space="0" w:color="auto"/>
            <w:bottom w:val="none" w:sz="0" w:space="0" w:color="auto"/>
            <w:right w:val="none" w:sz="0" w:space="0" w:color="auto"/>
          </w:divBdr>
        </w:div>
        <w:div w:id="1345473251">
          <w:marLeft w:val="0"/>
          <w:marRight w:val="0"/>
          <w:marTop w:val="0"/>
          <w:marBottom w:val="0"/>
          <w:divBdr>
            <w:top w:val="none" w:sz="0" w:space="0" w:color="auto"/>
            <w:left w:val="none" w:sz="0" w:space="0" w:color="auto"/>
            <w:bottom w:val="none" w:sz="0" w:space="0" w:color="auto"/>
            <w:right w:val="none" w:sz="0" w:space="0" w:color="auto"/>
          </w:divBdr>
        </w:div>
        <w:div w:id="1352100039">
          <w:marLeft w:val="0"/>
          <w:marRight w:val="0"/>
          <w:marTop w:val="0"/>
          <w:marBottom w:val="0"/>
          <w:divBdr>
            <w:top w:val="none" w:sz="0" w:space="0" w:color="auto"/>
            <w:left w:val="none" w:sz="0" w:space="0" w:color="auto"/>
            <w:bottom w:val="none" w:sz="0" w:space="0" w:color="auto"/>
            <w:right w:val="none" w:sz="0" w:space="0" w:color="auto"/>
          </w:divBdr>
        </w:div>
        <w:div w:id="1386295119">
          <w:marLeft w:val="0"/>
          <w:marRight w:val="0"/>
          <w:marTop w:val="0"/>
          <w:marBottom w:val="0"/>
          <w:divBdr>
            <w:top w:val="none" w:sz="0" w:space="0" w:color="auto"/>
            <w:left w:val="none" w:sz="0" w:space="0" w:color="auto"/>
            <w:bottom w:val="none" w:sz="0" w:space="0" w:color="auto"/>
            <w:right w:val="none" w:sz="0" w:space="0" w:color="auto"/>
          </w:divBdr>
        </w:div>
        <w:div w:id="1989826009">
          <w:marLeft w:val="0"/>
          <w:marRight w:val="0"/>
          <w:marTop w:val="0"/>
          <w:marBottom w:val="0"/>
          <w:divBdr>
            <w:top w:val="none" w:sz="0" w:space="0" w:color="auto"/>
            <w:left w:val="none" w:sz="0" w:space="0" w:color="auto"/>
            <w:bottom w:val="none" w:sz="0" w:space="0" w:color="auto"/>
            <w:right w:val="none" w:sz="0" w:space="0" w:color="auto"/>
          </w:divBdr>
        </w:div>
        <w:div w:id="2011717763">
          <w:marLeft w:val="0"/>
          <w:marRight w:val="0"/>
          <w:marTop w:val="0"/>
          <w:marBottom w:val="0"/>
          <w:divBdr>
            <w:top w:val="none" w:sz="0" w:space="0" w:color="auto"/>
            <w:left w:val="none" w:sz="0" w:space="0" w:color="auto"/>
            <w:bottom w:val="none" w:sz="0" w:space="0" w:color="auto"/>
            <w:right w:val="none" w:sz="0" w:space="0" w:color="auto"/>
          </w:divBdr>
        </w:div>
        <w:div w:id="2031951861">
          <w:marLeft w:val="0"/>
          <w:marRight w:val="0"/>
          <w:marTop w:val="0"/>
          <w:marBottom w:val="0"/>
          <w:divBdr>
            <w:top w:val="none" w:sz="0" w:space="0" w:color="auto"/>
            <w:left w:val="none" w:sz="0" w:space="0" w:color="auto"/>
            <w:bottom w:val="none" w:sz="0" w:space="0" w:color="auto"/>
            <w:right w:val="none" w:sz="0" w:space="0" w:color="auto"/>
          </w:divBdr>
        </w:div>
        <w:div w:id="2089887985">
          <w:marLeft w:val="0"/>
          <w:marRight w:val="0"/>
          <w:marTop w:val="0"/>
          <w:marBottom w:val="0"/>
          <w:divBdr>
            <w:top w:val="none" w:sz="0" w:space="0" w:color="auto"/>
            <w:left w:val="none" w:sz="0" w:space="0" w:color="auto"/>
            <w:bottom w:val="none" w:sz="0" w:space="0" w:color="auto"/>
            <w:right w:val="none" w:sz="0" w:space="0" w:color="auto"/>
          </w:divBdr>
        </w:div>
      </w:divsChild>
    </w:div>
    <w:div w:id="1399287924">
      <w:bodyDiv w:val="1"/>
      <w:marLeft w:val="0"/>
      <w:marRight w:val="0"/>
      <w:marTop w:val="0"/>
      <w:marBottom w:val="0"/>
      <w:divBdr>
        <w:top w:val="none" w:sz="0" w:space="0" w:color="auto"/>
        <w:left w:val="none" w:sz="0" w:space="0" w:color="auto"/>
        <w:bottom w:val="none" w:sz="0" w:space="0" w:color="auto"/>
        <w:right w:val="none" w:sz="0" w:space="0" w:color="auto"/>
      </w:divBdr>
    </w:div>
    <w:div w:id="1422678595">
      <w:bodyDiv w:val="1"/>
      <w:marLeft w:val="0"/>
      <w:marRight w:val="0"/>
      <w:marTop w:val="0"/>
      <w:marBottom w:val="0"/>
      <w:divBdr>
        <w:top w:val="none" w:sz="0" w:space="0" w:color="auto"/>
        <w:left w:val="none" w:sz="0" w:space="0" w:color="auto"/>
        <w:bottom w:val="none" w:sz="0" w:space="0" w:color="auto"/>
        <w:right w:val="none" w:sz="0" w:space="0" w:color="auto"/>
      </w:divBdr>
      <w:divsChild>
        <w:div w:id="570240749">
          <w:marLeft w:val="0"/>
          <w:marRight w:val="0"/>
          <w:marTop w:val="0"/>
          <w:marBottom w:val="0"/>
          <w:divBdr>
            <w:top w:val="none" w:sz="0" w:space="0" w:color="auto"/>
            <w:left w:val="none" w:sz="0" w:space="0" w:color="auto"/>
            <w:bottom w:val="none" w:sz="0" w:space="0" w:color="auto"/>
            <w:right w:val="none" w:sz="0" w:space="0" w:color="auto"/>
          </w:divBdr>
        </w:div>
        <w:div w:id="713045259">
          <w:marLeft w:val="0"/>
          <w:marRight w:val="0"/>
          <w:marTop w:val="0"/>
          <w:marBottom w:val="0"/>
          <w:divBdr>
            <w:top w:val="none" w:sz="0" w:space="0" w:color="auto"/>
            <w:left w:val="none" w:sz="0" w:space="0" w:color="auto"/>
            <w:bottom w:val="none" w:sz="0" w:space="0" w:color="auto"/>
            <w:right w:val="none" w:sz="0" w:space="0" w:color="auto"/>
          </w:divBdr>
        </w:div>
        <w:div w:id="1408768102">
          <w:marLeft w:val="0"/>
          <w:marRight w:val="0"/>
          <w:marTop w:val="0"/>
          <w:marBottom w:val="0"/>
          <w:divBdr>
            <w:top w:val="none" w:sz="0" w:space="0" w:color="auto"/>
            <w:left w:val="none" w:sz="0" w:space="0" w:color="auto"/>
            <w:bottom w:val="none" w:sz="0" w:space="0" w:color="auto"/>
            <w:right w:val="none" w:sz="0" w:space="0" w:color="auto"/>
          </w:divBdr>
        </w:div>
        <w:div w:id="1801342717">
          <w:marLeft w:val="0"/>
          <w:marRight w:val="0"/>
          <w:marTop w:val="0"/>
          <w:marBottom w:val="0"/>
          <w:divBdr>
            <w:top w:val="none" w:sz="0" w:space="0" w:color="auto"/>
            <w:left w:val="none" w:sz="0" w:space="0" w:color="auto"/>
            <w:bottom w:val="none" w:sz="0" w:space="0" w:color="auto"/>
            <w:right w:val="none" w:sz="0" w:space="0" w:color="auto"/>
          </w:divBdr>
        </w:div>
        <w:div w:id="1981616132">
          <w:marLeft w:val="0"/>
          <w:marRight w:val="0"/>
          <w:marTop w:val="0"/>
          <w:marBottom w:val="0"/>
          <w:divBdr>
            <w:top w:val="none" w:sz="0" w:space="0" w:color="auto"/>
            <w:left w:val="none" w:sz="0" w:space="0" w:color="auto"/>
            <w:bottom w:val="none" w:sz="0" w:space="0" w:color="auto"/>
            <w:right w:val="none" w:sz="0" w:space="0" w:color="auto"/>
          </w:divBdr>
        </w:div>
      </w:divsChild>
    </w:div>
    <w:div w:id="1518541997">
      <w:bodyDiv w:val="1"/>
      <w:marLeft w:val="0"/>
      <w:marRight w:val="0"/>
      <w:marTop w:val="0"/>
      <w:marBottom w:val="0"/>
      <w:divBdr>
        <w:top w:val="none" w:sz="0" w:space="0" w:color="auto"/>
        <w:left w:val="none" w:sz="0" w:space="0" w:color="auto"/>
        <w:bottom w:val="none" w:sz="0" w:space="0" w:color="auto"/>
        <w:right w:val="none" w:sz="0" w:space="0" w:color="auto"/>
      </w:divBdr>
      <w:divsChild>
        <w:div w:id="726496763">
          <w:marLeft w:val="0"/>
          <w:marRight w:val="0"/>
          <w:marTop w:val="0"/>
          <w:marBottom w:val="0"/>
          <w:divBdr>
            <w:top w:val="none" w:sz="0" w:space="0" w:color="auto"/>
            <w:left w:val="none" w:sz="0" w:space="0" w:color="auto"/>
            <w:bottom w:val="none" w:sz="0" w:space="0" w:color="auto"/>
            <w:right w:val="none" w:sz="0" w:space="0" w:color="auto"/>
          </w:divBdr>
        </w:div>
        <w:div w:id="802769133">
          <w:marLeft w:val="0"/>
          <w:marRight w:val="0"/>
          <w:marTop w:val="0"/>
          <w:marBottom w:val="0"/>
          <w:divBdr>
            <w:top w:val="none" w:sz="0" w:space="0" w:color="auto"/>
            <w:left w:val="none" w:sz="0" w:space="0" w:color="auto"/>
            <w:bottom w:val="none" w:sz="0" w:space="0" w:color="auto"/>
            <w:right w:val="none" w:sz="0" w:space="0" w:color="auto"/>
          </w:divBdr>
        </w:div>
        <w:div w:id="1043795296">
          <w:marLeft w:val="0"/>
          <w:marRight w:val="0"/>
          <w:marTop w:val="0"/>
          <w:marBottom w:val="0"/>
          <w:divBdr>
            <w:top w:val="none" w:sz="0" w:space="0" w:color="auto"/>
            <w:left w:val="none" w:sz="0" w:space="0" w:color="auto"/>
            <w:bottom w:val="none" w:sz="0" w:space="0" w:color="auto"/>
            <w:right w:val="none" w:sz="0" w:space="0" w:color="auto"/>
          </w:divBdr>
        </w:div>
        <w:div w:id="1235166112">
          <w:marLeft w:val="0"/>
          <w:marRight w:val="0"/>
          <w:marTop w:val="0"/>
          <w:marBottom w:val="0"/>
          <w:divBdr>
            <w:top w:val="none" w:sz="0" w:space="0" w:color="auto"/>
            <w:left w:val="none" w:sz="0" w:space="0" w:color="auto"/>
            <w:bottom w:val="none" w:sz="0" w:space="0" w:color="auto"/>
            <w:right w:val="none" w:sz="0" w:space="0" w:color="auto"/>
          </w:divBdr>
        </w:div>
        <w:div w:id="1382050431">
          <w:marLeft w:val="0"/>
          <w:marRight w:val="0"/>
          <w:marTop w:val="0"/>
          <w:marBottom w:val="0"/>
          <w:divBdr>
            <w:top w:val="none" w:sz="0" w:space="0" w:color="auto"/>
            <w:left w:val="none" w:sz="0" w:space="0" w:color="auto"/>
            <w:bottom w:val="none" w:sz="0" w:space="0" w:color="auto"/>
            <w:right w:val="none" w:sz="0" w:space="0" w:color="auto"/>
          </w:divBdr>
        </w:div>
      </w:divsChild>
    </w:div>
    <w:div w:id="1555195509">
      <w:bodyDiv w:val="1"/>
      <w:marLeft w:val="0"/>
      <w:marRight w:val="0"/>
      <w:marTop w:val="0"/>
      <w:marBottom w:val="0"/>
      <w:divBdr>
        <w:top w:val="none" w:sz="0" w:space="0" w:color="auto"/>
        <w:left w:val="none" w:sz="0" w:space="0" w:color="auto"/>
        <w:bottom w:val="none" w:sz="0" w:space="0" w:color="auto"/>
        <w:right w:val="none" w:sz="0" w:space="0" w:color="auto"/>
      </w:divBdr>
    </w:div>
    <w:div w:id="1565801076">
      <w:bodyDiv w:val="1"/>
      <w:marLeft w:val="0"/>
      <w:marRight w:val="0"/>
      <w:marTop w:val="0"/>
      <w:marBottom w:val="0"/>
      <w:divBdr>
        <w:top w:val="none" w:sz="0" w:space="0" w:color="auto"/>
        <w:left w:val="none" w:sz="0" w:space="0" w:color="auto"/>
        <w:bottom w:val="none" w:sz="0" w:space="0" w:color="auto"/>
        <w:right w:val="none" w:sz="0" w:space="0" w:color="auto"/>
      </w:divBdr>
    </w:div>
    <w:div w:id="1623221495">
      <w:bodyDiv w:val="1"/>
      <w:marLeft w:val="0"/>
      <w:marRight w:val="0"/>
      <w:marTop w:val="0"/>
      <w:marBottom w:val="0"/>
      <w:divBdr>
        <w:top w:val="none" w:sz="0" w:space="0" w:color="auto"/>
        <w:left w:val="none" w:sz="0" w:space="0" w:color="auto"/>
        <w:bottom w:val="none" w:sz="0" w:space="0" w:color="auto"/>
        <w:right w:val="none" w:sz="0" w:space="0" w:color="auto"/>
      </w:divBdr>
    </w:div>
    <w:div w:id="1652824864">
      <w:bodyDiv w:val="1"/>
      <w:marLeft w:val="0"/>
      <w:marRight w:val="0"/>
      <w:marTop w:val="0"/>
      <w:marBottom w:val="0"/>
      <w:divBdr>
        <w:top w:val="none" w:sz="0" w:space="0" w:color="auto"/>
        <w:left w:val="none" w:sz="0" w:space="0" w:color="auto"/>
        <w:bottom w:val="none" w:sz="0" w:space="0" w:color="auto"/>
        <w:right w:val="none" w:sz="0" w:space="0" w:color="auto"/>
      </w:divBdr>
    </w:div>
    <w:div w:id="1707291052">
      <w:bodyDiv w:val="1"/>
      <w:marLeft w:val="0"/>
      <w:marRight w:val="0"/>
      <w:marTop w:val="0"/>
      <w:marBottom w:val="0"/>
      <w:divBdr>
        <w:top w:val="none" w:sz="0" w:space="0" w:color="auto"/>
        <w:left w:val="none" w:sz="0" w:space="0" w:color="auto"/>
        <w:bottom w:val="none" w:sz="0" w:space="0" w:color="auto"/>
        <w:right w:val="none" w:sz="0" w:space="0" w:color="auto"/>
      </w:divBdr>
    </w:div>
    <w:div w:id="1733623916">
      <w:bodyDiv w:val="1"/>
      <w:marLeft w:val="0"/>
      <w:marRight w:val="0"/>
      <w:marTop w:val="0"/>
      <w:marBottom w:val="0"/>
      <w:divBdr>
        <w:top w:val="none" w:sz="0" w:space="0" w:color="auto"/>
        <w:left w:val="none" w:sz="0" w:space="0" w:color="auto"/>
        <w:bottom w:val="none" w:sz="0" w:space="0" w:color="auto"/>
        <w:right w:val="none" w:sz="0" w:space="0" w:color="auto"/>
      </w:divBdr>
    </w:div>
    <w:div w:id="1759405361">
      <w:bodyDiv w:val="1"/>
      <w:marLeft w:val="0"/>
      <w:marRight w:val="0"/>
      <w:marTop w:val="0"/>
      <w:marBottom w:val="0"/>
      <w:divBdr>
        <w:top w:val="none" w:sz="0" w:space="0" w:color="auto"/>
        <w:left w:val="none" w:sz="0" w:space="0" w:color="auto"/>
        <w:bottom w:val="none" w:sz="0" w:space="0" w:color="auto"/>
        <w:right w:val="none" w:sz="0" w:space="0" w:color="auto"/>
      </w:divBdr>
      <w:divsChild>
        <w:div w:id="39402696">
          <w:marLeft w:val="0"/>
          <w:marRight w:val="0"/>
          <w:marTop w:val="0"/>
          <w:marBottom w:val="0"/>
          <w:divBdr>
            <w:top w:val="none" w:sz="0" w:space="0" w:color="auto"/>
            <w:left w:val="none" w:sz="0" w:space="0" w:color="auto"/>
            <w:bottom w:val="none" w:sz="0" w:space="0" w:color="auto"/>
            <w:right w:val="none" w:sz="0" w:space="0" w:color="auto"/>
          </w:divBdr>
        </w:div>
        <w:div w:id="468209098">
          <w:marLeft w:val="0"/>
          <w:marRight w:val="0"/>
          <w:marTop w:val="0"/>
          <w:marBottom w:val="0"/>
          <w:divBdr>
            <w:top w:val="none" w:sz="0" w:space="0" w:color="auto"/>
            <w:left w:val="none" w:sz="0" w:space="0" w:color="auto"/>
            <w:bottom w:val="none" w:sz="0" w:space="0" w:color="auto"/>
            <w:right w:val="none" w:sz="0" w:space="0" w:color="auto"/>
          </w:divBdr>
        </w:div>
        <w:div w:id="1497114997">
          <w:marLeft w:val="0"/>
          <w:marRight w:val="0"/>
          <w:marTop w:val="0"/>
          <w:marBottom w:val="0"/>
          <w:divBdr>
            <w:top w:val="none" w:sz="0" w:space="0" w:color="auto"/>
            <w:left w:val="none" w:sz="0" w:space="0" w:color="auto"/>
            <w:bottom w:val="none" w:sz="0" w:space="0" w:color="auto"/>
            <w:right w:val="none" w:sz="0" w:space="0" w:color="auto"/>
          </w:divBdr>
        </w:div>
        <w:div w:id="1806196817">
          <w:marLeft w:val="0"/>
          <w:marRight w:val="0"/>
          <w:marTop w:val="0"/>
          <w:marBottom w:val="0"/>
          <w:divBdr>
            <w:top w:val="none" w:sz="0" w:space="0" w:color="auto"/>
            <w:left w:val="none" w:sz="0" w:space="0" w:color="auto"/>
            <w:bottom w:val="none" w:sz="0" w:space="0" w:color="auto"/>
            <w:right w:val="none" w:sz="0" w:space="0" w:color="auto"/>
          </w:divBdr>
        </w:div>
      </w:divsChild>
    </w:div>
    <w:div w:id="1797748582">
      <w:bodyDiv w:val="1"/>
      <w:marLeft w:val="0"/>
      <w:marRight w:val="0"/>
      <w:marTop w:val="0"/>
      <w:marBottom w:val="0"/>
      <w:divBdr>
        <w:top w:val="none" w:sz="0" w:space="0" w:color="auto"/>
        <w:left w:val="none" w:sz="0" w:space="0" w:color="auto"/>
        <w:bottom w:val="none" w:sz="0" w:space="0" w:color="auto"/>
        <w:right w:val="none" w:sz="0" w:space="0" w:color="auto"/>
      </w:divBdr>
    </w:div>
    <w:div w:id="1798179956">
      <w:bodyDiv w:val="1"/>
      <w:marLeft w:val="0"/>
      <w:marRight w:val="0"/>
      <w:marTop w:val="0"/>
      <w:marBottom w:val="0"/>
      <w:divBdr>
        <w:top w:val="none" w:sz="0" w:space="0" w:color="auto"/>
        <w:left w:val="none" w:sz="0" w:space="0" w:color="auto"/>
        <w:bottom w:val="none" w:sz="0" w:space="0" w:color="auto"/>
        <w:right w:val="none" w:sz="0" w:space="0" w:color="auto"/>
      </w:divBdr>
    </w:div>
    <w:div w:id="1805543528">
      <w:bodyDiv w:val="1"/>
      <w:marLeft w:val="0"/>
      <w:marRight w:val="0"/>
      <w:marTop w:val="0"/>
      <w:marBottom w:val="0"/>
      <w:divBdr>
        <w:top w:val="none" w:sz="0" w:space="0" w:color="auto"/>
        <w:left w:val="none" w:sz="0" w:space="0" w:color="auto"/>
        <w:bottom w:val="none" w:sz="0" w:space="0" w:color="auto"/>
        <w:right w:val="none" w:sz="0" w:space="0" w:color="auto"/>
      </w:divBdr>
    </w:div>
    <w:div w:id="1862666401">
      <w:bodyDiv w:val="1"/>
      <w:marLeft w:val="0"/>
      <w:marRight w:val="0"/>
      <w:marTop w:val="0"/>
      <w:marBottom w:val="0"/>
      <w:divBdr>
        <w:top w:val="none" w:sz="0" w:space="0" w:color="auto"/>
        <w:left w:val="none" w:sz="0" w:space="0" w:color="auto"/>
        <w:bottom w:val="none" w:sz="0" w:space="0" w:color="auto"/>
        <w:right w:val="none" w:sz="0" w:space="0" w:color="auto"/>
      </w:divBdr>
    </w:div>
    <w:div w:id="1928925653">
      <w:bodyDiv w:val="1"/>
      <w:marLeft w:val="0"/>
      <w:marRight w:val="0"/>
      <w:marTop w:val="0"/>
      <w:marBottom w:val="0"/>
      <w:divBdr>
        <w:top w:val="none" w:sz="0" w:space="0" w:color="auto"/>
        <w:left w:val="none" w:sz="0" w:space="0" w:color="auto"/>
        <w:bottom w:val="none" w:sz="0" w:space="0" w:color="auto"/>
        <w:right w:val="none" w:sz="0" w:space="0" w:color="auto"/>
      </w:divBdr>
    </w:div>
    <w:div w:id="1952471637">
      <w:bodyDiv w:val="1"/>
      <w:marLeft w:val="0"/>
      <w:marRight w:val="0"/>
      <w:marTop w:val="0"/>
      <w:marBottom w:val="0"/>
      <w:divBdr>
        <w:top w:val="none" w:sz="0" w:space="0" w:color="auto"/>
        <w:left w:val="none" w:sz="0" w:space="0" w:color="auto"/>
        <w:bottom w:val="none" w:sz="0" w:space="0" w:color="auto"/>
        <w:right w:val="none" w:sz="0" w:space="0" w:color="auto"/>
      </w:divBdr>
      <w:divsChild>
        <w:div w:id="156843666">
          <w:marLeft w:val="0"/>
          <w:marRight w:val="0"/>
          <w:marTop w:val="0"/>
          <w:marBottom w:val="0"/>
          <w:divBdr>
            <w:top w:val="none" w:sz="0" w:space="0" w:color="auto"/>
            <w:left w:val="none" w:sz="0" w:space="0" w:color="auto"/>
            <w:bottom w:val="none" w:sz="0" w:space="0" w:color="auto"/>
            <w:right w:val="none" w:sz="0" w:space="0" w:color="auto"/>
          </w:divBdr>
        </w:div>
        <w:div w:id="256140331">
          <w:marLeft w:val="0"/>
          <w:marRight w:val="0"/>
          <w:marTop w:val="0"/>
          <w:marBottom w:val="0"/>
          <w:divBdr>
            <w:top w:val="none" w:sz="0" w:space="0" w:color="auto"/>
            <w:left w:val="none" w:sz="0" w:space="0" w:color="auto"/>
            <w:bottom w:val="none" w:sz="0" w:space="0" w:color="auto"/>
            <w:right w:val="none" w:sz="0" w:space="0" w:color="auto"/>
          </w:divBdr>
        </w:div>
        <w:div w:id="810712419">
          <w:marLeft w:val="0"/>
          <w:marRight w:val="0"/>
          <w:marTop w:val="0"/>
          <w:marBottom w:val="0"/>
          <w:divBdr>
            <w:top w:val="none" w:sz="0" w:space="0" w:color="auto"/>
            <w:left w:val="none" w:sz="0" w:space="0" w:color="auto"/>
            <w:bottom w:val="none" w:sz="0" w:space="0" w:color="auto"/>
            <w:right w:val="none" w:sz="0" w:space="0" w:color="auto"/>
          </w:divBdr>
        </w:div>
        <w:div w:id="1365595303">
          <w:marLeft w:val="0"/>
          <w:marRight w:val="0"/>
          <w:marTop w:val="0"/>
          <w:marBottom w:val="0"/>
          <w:divBdr>
            <w:top w:val="none" w:sz="0" w:space="0" w:color="auto"/>
            <w:left w:val="none" w:sz="0" w:space="0" w:color="auto"/>
            <w:bottom w:val="none" w:sz="0" w:space="0" w:color="auto"/>
            <w:right w:val="none" w:sz="0" w:space="0" w:color="auto"/>
          </w:divBdr>
        </w:div>
        <w:div w:id="1911042202">
          <w:marLeft w:val="0"/>
          <w:marRight w:val="0"/>
          <w:marTop w:val="0"/>
          <w:marBottom w:val="0"/>
          <w:divBdr>
            <w:top w:val="none" w:sz="0" w:space="0" w:color="auto"/>
            <w:left w:val="none" w:sz="0" w:space="0" w:color="auto"/>
            <w:bottom w:val="none" w:sz="0" w:space="0" w:color="auto"/>
            <w:right w:val="none" w:sz="0" w:space="0" w:color="auto"/>
          </w:divBdr>
        </w:div>
        <w:div w:id="1951743956">
          <w:marLeft w:val="0"/>
          <w:marRight w:val="0"/>
          <w:marTop w:val="0"/>
          <w:marBottom w:val="0"/>
          <w:divBdr>
            <w:top w:val="none" w:sz="0" w:space="0" w:color="auto"/>
            <w:left w:val="none" w:sz="0" w:space="0" w:color="auto"/>
            <w:bottom w:val="none" w:sz="0" w:space="0" w:color="auto"/>
            <w:right w:val="none" w:sz="0" w:space="0" w:color="auto"/>
          </w:divBdr>
        </w:div>
      </w:divsChild>
    </w:div>
    <w:div w:id="1978366176">
      <w:bodyDiv w:val="1"/>
      <w:marLeft w:val="0"/>
      <w:marRight w:val="0"/>
      <w:marTop w:val="0"/>
      <w:marBottom w:val="0"/>
      <w:divBdr>
        <w:top w:val="none" w:sz="0" w:space="0" w:color="auto"/>
        <w:left w:val="none" w:sz="0" w:space="0" w:color="auto"/>
        <w:bottom w:val="none" w:sz="0" w:space="0" w:color="auto"/>
        <w:right w:val="none" w:sz="0" w:space="0" w:color="auto"/>
      </w:divBdr>
    </w:div>
    <w:div w:id="2015107102">
      <w:bodyDiv w:val="1"/>
      <w:marLeft w:val="0"/>
      <w:marRight w:val="0"/>
      <w:marTop w:val="0"/>
      <w:marBottom w:val="0"/>
      <w:divBdr>
        <w:top w:val="none" w:sz="0" w:space="0" w:color="auto"/>
        <w:left w:val="none" w:sz="0" w:space="0" w:color="auto"/>
        <w:bottom w:val="none" w:sz="0" w:space="0" w:color="auto"/>
        <w:right w:val="none" w:sz="0" w:space="0" w:color="auto"/>
      </w:divBdr>
    </w:div>
    <w:div w:id="21105889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zozolawa.wroc.pl" TargetMode="External"/><Relationship Id="rId13" Type="http://schemas.openxmlformats.org/officeDocument/2006/relationships/hyperlink" Target="mailto:informatyka@zozolawa.wroc.pl"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zamowienia@zozolawa.wroc.pl"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zozolawa.wroc.pl"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http://www.zozolawa.wroc.pl"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mailto:zamowienia@zozolawa.wroc.pl" TargetMode="External"/><Relationship Id="rId14" Type="http://schemas.openxmlformats.org/officeDocument/2006/relationships/hyperlink" Target="https://miniportal.uzp.gov.pl/"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Marta\Ustawienia%20lokalne\Temporary%20Internet%20Files\Content.IE5\IW8HR9Q2\siwz_sor_inspektor_nadzoru%5b1%5d.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8E6AC5E-AB34-4701-AFB0-980EF5146D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siwz_sor_inspektor_nadzoru[1]</Template>
  <TotalTime>160</TotalTime>
  <Pages>18</Pages>
  <Words>7260</Words>
  <Characters>43562</Characters>
  <Application>Microsoft Office Word</Application>
  <DocSecurity>0</DocSecurity>
  <Lines>363</Lines>
  <Paragraphs>101</Paragraphs>
  <ScaleCrop>false</ScaleCrop>
  <HeadingPairs>
    <vt:vector size="2" baseType="variant">
      <vt:variant>
        <vt:lpstr>Tytuł</vt:lpstr>
      </vt:variant>
      <vt:variant>
        <vt:i4>1</vt:i4>
      </vt:variant>
    </vt:vector>
  </HeadingPairs>
  <TitlesOfParts>
    <vt:vector size="1" baseType="lpstr">
      <vt:lpstr>OPIS PRZEDMIOTU ZAMÓWIENIA:</vt:lpstr>
    </vt:vector>
  </TitlesOfParts>
  <Company/>
  <LinksUpToDate>false</LinksUpToDate>
  <CharactersWithSpaces>50721</CharactersWithSpaces>
  <SharedDoc>false</SharedDoc>
  <HLinks>
    <vt:vector size="36" baseType="variant">
      <vt:variant>
        <vt:i4>2949239</vt:i4>
      </vt:variant>
      <vt:variant>
        <vt:i4>15</vt:i4>
      </vt:variant>
      <vt:variant>
        <vt:i4>0</vt:i4>
      </vt:variant>
      <vt:variant>
        <vt:i4>5</vt:i4>
      </vt:variant>
      <vt:variant>
        <vt:lpwstr>https://miniportal.uzp.gov.pl/</vt:lpwstr>
      </vt:variant>
      <vt:variant>
        <vt:lpwstr/>
      </vt:variant>
      <vt:variant>
        <vt:i4>1310838</vt:i4>
      </vt:variant>
      <vt:variant>
        <vt:i4>12</vt:i4>
      </vt:variant>
      <vt:variant>
        <vt:i4>0</vt:i4>
      </vt:variant>
      <vt:variant>
        <vt:i4>5</vt:i4>
      </vt:variant>
      <vt:variant>
        <vt:lpwstr>mailto:zamowienia@zozolawa.wroc.pl</vt:lpwstr>
      </vt:variant>
      <vt:variant>
        <vt:lpwstr/>
      </vt:variant>
      <vt:variant>
        <vt:i4>5242890</vt:i4>
      </vt:variant>
      <vt:variant>
        <vt:i4>9</vt:i4>
      </vt:variant>
      <vt:variant>
        <vt:i4>0</vt:i4>
      </vt:variant>
      <vt:variant>
        <vt:i4>5</vt:i4>
      </vt:variant>
      <vt:variant>
        <vt:lpwstr>http://www.zozolawa.wroc.pl/</vt:lpwstr>
      </vt:variant>
      <vt:variant>
        <vt:lpwstr/>
      </vt:variant>
      <vt:variant>
        <vt:i4>5242890</vt:i4>
      </vt:variant>
      <vt:variant>
        <vt:i4>6</vt:i4>
      </vt:variant>
      <vt:variant>
        <vt:i4>0</vt:i4>
      </vt:variant>
      <vt:variant>
        <vt:i4>5</vt:i4>
      </vt:variant>
      <vt:variant>
        <vt:lpwstr>http://www.zozolawa.wroc.pl/</vt:lpwstr>
      </vt:variant>
      <vt:variant>
        <vt:lpwstr/>
      </vt:variant>
      <vt:variant>
        <vt:i4>1310838</vt:i4>
      </vt:variant>
      <vt:variant>
        <vt:i4>3</vt:i4>
      </vt:variant>
      <vt:variant>
        <vt:i4>0</vt:i4>
      </vt:variant>
      <vt:variant>
        <vt:i4>5</vt:i4>
      </vt:variant>
      <vt:variant>
        <vt:lpwstr>mailto:zamowienia@zozolawa.wroc.pl</vt:lpwstr>
      </vt:variant>
      <vt:variant>
        <vt:lpwstr/>
      </vt:variant>
      <vt:variant>
        <vt:i4>5242890</vt:i4>
      </vt:variant>
      <vt:variant>
        <vt:i4>0</vt:i4>
      </vt:variant>
      <vt:variant>
        <vt:i4>0</vt:i4>
      </vt:variant>
      <vt:variant>
        <vt:i4>5</vt:i4>
      </vt:variant>
      <vt:variant>
        <vt:lpwstr>http://www.zozolawa.wroc.pl/</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OPIS PRZEDMIOTU ZAMÓWIENIA:</dc:title>
  <dc:creator>Marta</dc:creator>
  <cp:lastModifiedBy>Marta MZ. Zapłotna</cp:lastModifiedBy>
  <cp:revision>21</cp:revision>
  <cp:lastPrinted>2016-09-29T08:33:00Z</cp:lastPrinted>
  <dcterms:created xsi:type="dcterms:W3CDTF">2021-04-09T08:15:00Z</dcterms:created>
  <dcterms:modified xsi:type="dcterms:W3CDTF">2022-09-01T12:10:00Z</dcterms:modified>
</cp:coreProperties>
</file>